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23E" w:rsidRDefault="00FB223E" w:rsidP="00FB223E">
      <w:pPr>
        <w:overflowPunct w:val="0"/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Информационное сообщение</w:t>
      </w:r>
    </w:p>
    <w:p w:rsidR="00C24AB5" w:rsidRPr="00C24AB5" w:rsidRDefault="00C24AB5" w:rsidP="00C24AB5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4AB5">
        <w:rPr>
          <w:rFonts w:eastAsia="Calibri"/>
          <w:sz w:val="28"/>
          <w:szCs w:val="28"/>
        </w:rPr>
        <w:t>Ис</w:t>
      </w:r>
      <w:r w:rsidRPr="00C24AB5">
        <w:rPr>
          <w:sz w:val="28"/>
          <w:szCs w:val="28"/>
        </w:rPr>
        <w:t>полнительн</w:t>
      </w:r>
      <w:r w:rsidRPr="00C24AB5">
        <w:rPr>
          <w:rFonts w:eastAsia="Calibri"/>
          <w:sz w:val="28"/>
          <w:szCs w:val="28"/>
        </w:rPr>
        <w:t xml:space="preserve">ый комитет </w:t>
      </w:r>
      <w:r w:rsidRPr="00C24AB5">
        <w:rPr>
          <w:sz w:val="28"/>
          <w:szCs w:val="28"/>
        </w:rPr>
        <w:t>Камско-</w:t>
      </w:r>
      <w:proofErr w:type="spellStart"/>
      <w:r w:rsidRPr="00C24AB5">
        <w:rPr>
          <w:sz w:val="28"/>
          <w:szCs w:val="28"/>
        </w:rPr>
        <w:t>Устьинского</w:t>
      </w:r>
      <w:proofErr w:type="spellEnd"/>
      <w:r w:rsidRPr="00C24AB5">
        <w:rPr>
          <w:sz w:val="28"/>
          <w:szCs w:val="28"/>
        </w:rPr>
        <w:t xml:space="preserve"> муниципального района Республики Татарстан</w:t>
      </w:r>
      <w:r w:rsidRPr="00C24AB5">
        <w:rPr>
          <w:spacing w:val="-6"/>
          <w:sz w:val="28"/>
          <w:szCs w:val="28"/>
        </w:rPr>
        <w:t xml:space="preserve"> во исполнени</w:t>
      </w:r>
      <w:r w:rsidR="00FB223E">
        <w:rPr>
          <w:spacing w:val="-6"/>
          <w:sz w:val="28"/>
          <w:szCs w:val="28"/>
        </w:rPr>
        <w:t xml:space="preserve">е предписания </w:t>
      </w:r>
      <w:r w:rsidR="00FB223E">
        <w:rPr>
          <w:sz w:val="28"/>
          <w:szCs w:val="28"/>
        </w:rPr>
        <w:t xml:space="preserve">УФАС по РТ </w:t>
      </w:r>
      <w:r w:rsidRPr="00C24AB5">
        <w:rPr>
          <w:sz w:val="28"/>
          <w:szCs w:val="28"/>
        </w:rPr>
        <w:t>по делу № Т04-238/2016 от 22 августа 2016 года</w:t>
      </w:r>
      <w:r>
        <w:rPr>
          <w:sz w:val="28"/>
          <w:szCs w:val="28"/>
        </w:rPr>
        <w:t>,</w:t>
      </w:r>
      <w:r w:rsidRPr="00C24AB5">
        <w:rPr>
          <w:sz w:val="28"/>
          <w:szCs w:val="28"/>
        </w:rPr>
        <w:t xml:space="preserve"> </w:t>
      </w:r>
      <w:r w:rsidR="00FB223E">
        <w:rPr>
          <w:sz w:val="28"/>
          <w:szCs w:val="28"/>
        </w:rPr>
        <w:t>сообщает</w:t>
      </w:r>
      <w:r w:rsidRPr="00C24AB5">
        <w:rPr>
          <w:sz w:val="28"/>
          <w:szCs w:val="28"/>
        </w:rPr>
        <w:t xml:space="preserve"> об отмене результатов торгов по аукциону на право заключения договора аренды земельного участка с кадастровым номером 16:22:160109:277,</w:t>
      </w:r>
      <w:r w:rsidR="006345BD" w:rsidRPr="006345BD">
        <w:rPr>
          <w:sz w:val="22"/>
          <w:szCs w:val="22"/>
        </w:rPr>
        <w:t xml:space="preserve"> </w:t>
      </w:r>
      <w:r w:rsidR="006345BD" w:rsidRPr="006345BD">
        <w:rPr>
          <w:sz w:val="28"/>
          <w:szCs w:val="28"/>
        </w:rPr>
        <w:t xml:space="preserve">площадью 10000 </w:t>
      </w:r>
      <w:proofErr w:type="spellStart"/>
      <w:r w:rsidR="006345BD" w:rsidRPr="006345BD">
        <w:rPr>
          <w:sz w:val="28"/>
          <w:szCs w:val="28"/>
        </w:rPr>
        <w:t>кв.м</w:t>
      </w:r>
      <w:proofErr w:type="spellEnd"/>
      <w:r w:rsidR="006345BD" w:rsidRPr="006345BD">
        <w:rPr>
          <w:sz w:val="28"/>
          <w:szCs w:val="28"/>
        </w:rPr>
        <w:t>., расположенный по адресу: Республика Татарстан, Камско-</w:t>
      </w:r>
      <w:proofErr w:type="spellStart"/>
      <w:r w:rsidR="006345BD" w:rsidRPr="006345BD">
        <w:rPr>
          <w:sz w:val="28"/>
          <w:szCs w:val="28"/>
        </w:rPr>
        <w:t>Устьинский</w:t>
      </w:r>
      <w:proofErr w:type="spellEnd"/>
      <w:r w:rsidR="006345BD" w:rsidRPr="006345BD">
        <w:rPr>
          <w:sz w:val="28"/>
          <w:szCs w:val="28"/>
        </w:rPr>
        <w:t xml:space="preserve"> муниципальный район, </w:t>
      </w:r>
      <w:proofErr w:type="spellStart"/>
      <w:r w:rsidR="006345BD" w:rsidRPr="006345BD">
        <w:rPr>
          <w:sz w:val="28"/>
          <w:szCs w:val="28"/>
        </w:rPr>
        <w:t>пгт</w:t>
      </w:r>
      <w:proofErr w:type="spellEnd"/>
      <w:r w:rsidR="006345BD" w:rsidRPr="006345BD">
        <w:rPr>
          <w:sz w:val="28"/>
          <w:szCs w:val="28"/>
        </w:rPr>
        <w:t xml:space="preserve"> Камское Устье, ул. Большая Волга; категория – земли населенных пунктов, разрешенное использование – для размещения гостиниц</w:t>
      </w:r>
      <w:r w:rsidR="006345BD">
        <w:rPr>
          <w:sz w:val="28"/>
          <w:szCs w:val="28"/>
        </w:rPr>
        <w:t>, вид права – аренда на 10 лет, н</w:t>
      </w:r>
      <w:r w:rsidR="006345BD" w:rsidRPr="006345BD">
        <w:rPr>
          <w:sz w:val="28"/>
          <w:szCs w:val="28"/>
        </w:rPr>
        <w:t>ачальная цена (годовая арендная плата) – 3665480 руб.</w:t>
      </w:r>
      <w:r w:rsidR="006345BD">
        <w:rPr>
          <w:sz w:val="28"/>
          <w:szCs w:val="28"/>
        </w:rPr>
        <w:t xml:space="preserve">, </w:t>
      </w:r>
      <w:r w:rsidRPr="00C24AB5">
        <w:rPr>
          <w:sz w:val="28"/>
          <w:szCs w:val="28"/>
        </w:rPr>
        <w:t>прошедшего 08.08.2016 г.</w:t>
      </w:r>
      <w:r w:rsidR="00FB223E">
        <w:rPr>
          <w:sz w:val="28"/>
          <w:szCs w:val="28"/>
        </w:rPr>
        <w:t xml:space="preserve"> </w:t>
      </w:r>
    </w:p>
    <w:p w:rsidR="00675F18" w:rsidRPr="00C24AB5" w:rsidRDefault="00292204" w:rsidP="0029220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86375" cy="75305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токол №2 об отмене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0537" cy="753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5F18" w:rsidRPr="00C24AB5" w:rsidSect="00FB22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2F3"/>
    <w:rsid w:val="00292204"/>
    <w:rsid w:val="006345BD"/>
    <w:rsid w:val="00675F18"/>
    <w:rsid w:val="00C24AB5"/>
    <w:rsid w:val="00DC42F3"/>
    <w:rsid w:val="00FB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1A630-50D6-401B-B3B6-1EB9FF98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588</Characters>
  <Application>Microsoft Office Word</Application>
  <DocSecurity>0</DocSecurity>
  <Lines>4</Lines>
  <Paragraphs>1</Paragraphs>
  <ScaleCrop>false</ScaleCrop>
  <Company>SPecialiST RePack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2016-09-19T08:35:00Z</dcterms:created>
  <dcterms:modified xsi:type="dcterms:W3CDTF">2016-09-19T12:05:00Z</dcterms:modified>
</cp:coreProperties>
</file>