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B27" w:rsidRPr="00A36876" w:rsidRDefault="00254B27" w:rsidP="00A36876">
      <w:pPr>
        <w:spacing w:after="0" w:line="240" w:lineRule="auto"/>
        <w:ind w:firstLine="709"/>
        <w:jc w:val="center"/>
        <w:rPr>
          <w:rFonts w:ascii="Times New Roman" w:eastAsia="Times New Roman" w:hAnsi="Times New Roman" w:cs="Times New Roman"/>
          <w:color w:val="000000"/>
          <w:szCs w:val="24"/>
          <w:lang w:eastAsia="ru-RU"/>
        </w:rPr>
      </w:pPr>
      <w:r w:rsidRPr="00A36876">
        <w:rPr>
          <w:rFonts w:ascii="Times New Roman" w:eastAsia="Times New Roman" w:hAnsi="Times New Roman" w:cs="Times New Roman"/>
          <w:color w:val="000000"/>
          <w:szCs w:val="24"/>
          <w:lang w:eastAsia="ru-RU"/>
        </w:rPr>
        <w:t>ИНФОРМАЦИОННОЕ СООБЩЕНИЕ О ПРОВЕДЕНИИ АУКЦИОНА</w:t>
      </w:r>
    </w:p>
    <w:p w:rsidR="00BB38D6" w:rsidRPr="002D42D1" w:rsidRDefault="00BB38D6" w:rsidP="00A36876">
      <w:pPr>
        <w:spacing w:after="0" w:line="240" w:lineRule="auto"/>
        <w:ind w:firstLine="709"/>
        <w:jc w:val="both"/>
        <w:rPr>
          <w:rFonts w:ascii="Times New Roman" w:eastAsia="Times New Roman" w:hAnsi="Times New Roman" w:cs="Times New Roman"/>
          <w:color w:val="000000"/>
          <w:szCs w:val="24"/>
          <w:lang w:eastAsia="ru-RU"/>
        </w:rPr>
      </w:pPr>
      <w:r w:rsidRPr="002D42D1">
        <w:rPr>
          <w:rFonts w:ascii="Times New Roman" w:eastAsia="Times New Roman" w:hAnsi="Times New Roman" w:cs="Times New Roman"/>
          <w:color w:val="000000"/>
          <w:szCs w:val="24"/>
          <w:lang w:eastAsia="ru-RU"/>
        </w:rPr>
        <w:t xml:space="preserve">Исполнительный комитет Высокогорского муниципального района </w:t>
      </w:r>
      <w:r w:rsidR="00EC35EB" w:rsidRPr="002D42D1">
        <w:rPr>
          <w:rFonts w:ascii="Times New Roman" w:eastAsia="Times New Roman" w:hAnsi="Times New Roman" w:cs="Times New Roman"/>
          <w:color w:val="000000"/>
          <w:szCs w:val="24"/>
          <w:lang w:eastAsia="ru-RU"/>
        </w:rPr>
        <w:t xml:space="preserve">(далее – ВМР) </w:t>
      </w:r>
      <w:r w:rsidRPr="002D42D1">
        <w:rPr>
          <w:rFonts w:ascii="Times New Roman" w:eastAsia="Times New Roman" w:hAnsi="Times New Roman" w:cs="Times New Roman"/>
          <w:color w:val="000000"/>
          <w:szCs w:val="24"/>
          <w:lang w:eastAsia="ru-RU"/>
        </w:rPr>
        <w:t>Республики Татарстан</w:t>
      </w:r>
      <w:r w:rsidR="00E56E96" w:rsidRPr="002D42D1">
        <w:rPr>
          <w:rFonts w:ascii="Times New Roman" w:eastAsia="Times New Roman" w:hAnsi="Times New Roman" w:cs="Times New Roman"/>
          <w:color w:val="000000"/>
          <w:szCs w:val="24"/>
          <w:lang w:eastAsia="ru-RU"/>
        </w:rPr>
        <w:t xml:space="preserve"> (далее - РТ)</w:t>
      </w:r>
      <w:r w:rsidRPr="002D42D1">
        <w:rPr>
          <w:rFonts w:ascii="Times New Roman" w:eastAsia="Times New Roman" w:hAnsi="Times New Roman" w:cs="Times New Roman"/>
          <w:color w:val="000000"/>
          <w:szCs w:val="24"/>
          <w:lang w:eastAsia="ru-RU"/>
        </w:rPr>
        <w:t xml:space="preserve"> во исполнение Постановлени</w:t>
      </w:r>
      <w:r w:rsidR="00821EBE" w:rsidRPr="002D42D1">
        <w:rPr>
          <w:rFonts w:ascii="Times New Roman" w:eastAsia="Times New Roman" w:hAnsi="Times New Roman" w:cs="Times New Roman"/>
          <w:color w:val="000000"/>
          <w:szCs w:val="24"/>
          <w:lang w:eastAsia="ru-RU"/>
        </w:rPr>
        <w:t xml:space="preserve">я </w:t>
      </w:r>
      <w:r w:rsidR="00CC06AB" w:rsidRPr="002D42D1">
        <w:rPr>
          <w:rFonts w:ascii="Times New Roman" w:eastAsia="Times New Roman" w:hAnsi="Times New Roman" w:cs="Times New Roman"/>
          <w:color w:val="000000"/>
          <w:szCs w:val="24"/>
          <w:lang w:eastAsia="ru-RU"/>
        </w:rPr>
        <w:t>от 14.06.</w:t>
      </w:r>
      <w:r w:rsidR="00821EBE" w:rsidRPr="002D42D1">
        <w:rPr>
          <w:rFonts w:ascii="Times New Roman" w:eastAsia="Times New Roman" w:hAnsi="Times New Roman" w:cs="Times New Roman"/>
          <w:color w:val="000000"/>
          <w:szCs w:val="24"/>
          <w:lang w:eastAsia="ru-RU"/>
        </w:rPr>
        <w:t xml:space="preserve">2017 № </w:t>
      </w:r>
      <w:r w:rsidR="00CC06AB" w:rsidRPr="002D42D1">
        <w:rPr>
          <w:rFonts w:ascii="Times New Roman" w:eastAsia="Times New Roman" w:hAnsi="Times New Roman" w:cs="Times New Roman"/>
          <w:color w:val="000000"/>
          <w:szCs w:val="24"/>
          <w:lang w:eastAsia="ru-RU"/>
        </w:rPr>
        <w:t>1590</w:t>
      </w:r>
      <w:r w:rsidR="00821EBE" w:rsidRPr="002D42D1">
        <w:rPr>
          <w:rFonts w:ascii="Times New Roman" w:eastAsia="Times New Roman" w:hAnsi="Times New Roman" w:cs="Times New Roman"/>
          <w:color w:val="000000"/>
          <w:szCs w:val="24"/>
          <w:lang w:eastAsia="ru-RU"/>
        </w:rPr>
        <w:t xml:space="preserve"> </w:t>
      </w:r>
      <w:r w:rsidRPr="002D42D1">
        <w:rPr>
          <w:rFonts w:ascii="Times New Roman" w:eastAsia="Times New Roman" w:hAnsi="Times New Roman" w:cs="Times New Roman"/>
          <w:color w:val="000000"/>
          <w:szCs w:val="24"/>
          <w:lang w:eastAsia="ru-RU"/>
        </w:rPr>
        <w:t>сообщает о проведении открытого (по составу участников и по форме подачи предложений о цене) аукциона по продаже в собственность</w:t>
      </w:r>
      <w:r w:rsidR="00127137" w:rsidRPr="002D42D1">
        <w:rPr>
          <w:rFonts w:ascii="Times New Roman" w:eastAsia="Times New Roman" w:hAnsi="Times New Roman" w:cs="Times New Roman"/>
          <w:color w:val="000000"/>
          <w:szCs w:val="24"/>
          <w:lang w:eastAsia="ru-RU"/>
        </w:rPr>
        <w:t xml:space="preserve"> и на право заключения договоров аренды</w:t>
      </w:r>
      <w:r w:rsidRPr="002D42D1">
        <w:rPr>
          <w:rFonts w:ascii="Times New Roman" w:eastAsia="Times New Roman" w:hAnsi="Times New Roman" w:cs="Times New Roman"/>
          <w:color w:val="000000"/>
          <w:szCs w:val="24"/>
          <w:lang w:eastAsia="ru-RU"/>
        </w:rPr>
        <w:t xml:space="preserve"> земельных участков, </w:t>
      </w:r>
      <w:r w:rsidR="002523CD" w:rsidRPr="002D42D1">
        <w:rPr>
          <w:rFonts w:ascii="Times New Roman" w:eastAsia="Times New Roman" w:hAnsi="Times New Roman" w:cs="Times New Roman"/>
          <w:color w:val="000000"/>
          <w:szCs w:val="24"/>
          <w:lang w:eastAsia="ru-RU"/>
        </w:rPr>
        <w:t xml:space="preserve">находящихся в муниципальной собственности и </w:t>
      </w:r>
      <w:r w:rsidRPr="002D42D1">
        <w:rPr>
          <w:rFonts w:ascii="Times New Roman" w:eastAsia="Times New Roman" w:hAnsi="Times New Roman" w:cs="Times New Roman"/>
          <w:color w:val="000000"/>
          <w:szCs w:val="24"/>
          <w:lang w:eastAsia="ru-RU"/>
        </w:rPr>
        <w:t>государственная собственность на которые не разграничена. </w:t>
      </w:r>
    </w:p>
    <w:p w:rsidR="00F36095" w:rsidRPr="002D42D1" w:rsidRDefault="00821EBE" w:rsidP="00A36876">
      <w:pPr>
        <w:pStyle w:val="western"/>
        <w:spacing w:before="0" w:beforeAutospacing="0" w:after="0" w:afterAutospacing="0"/>
        <w:ind w:firstLine="709"/>
        <w:jc w:val="both"/>
        <w:rPr>
          <w:color w:val="000000"/>
          <w:sz w:val="22"/>
        </w:rPr>
      </w:pPr>
      <w:r w:rsidRPr="002D42D1">
        <w:rPr>
          <w:b/>
          <w:sz w:val="22"/>
        </w:rPr>
        <w:t>Лот №1.</w:t>
      </w:r>
      <w:r w:rsidRPr="002D42D1">
        <w:rPr>
          <w:sz w:val="22"/>
        </w:rPr>
        <w:t xml:space="preserve"> </w:t>
      </w:r>
      <w:r w:rsidR="00B70DFB" w:rsidRPr="002D42D1">
        <w:rPr>
          <w:color w:val="000000"/>
          <w:sz w:val="22"/>
        </w:rPr>
        <w:t xml:space="preserve">Земельный участок с кадастровым номером 16:16:080501:518, расположенный по адресу: РТ, Высокогорский муниципальный район, Высокогорское сельское поселение, с Высокая Гора, площадью 7920 </w:t>
      </w:r>
      <w:proofErr w:type="spellStart"/>
      <w:r w:rsidR="00B70DFB" w:rsidRPr="002D42D1">
        <w:rPr>
          <w:color w:val="000000"/>
          <w:sz w:val="22"/>
        </w:rPr>
        <w:t>кв.м</w:t>
      </w:r>
      <w:proofErr w:type="spellEnd"/>
      <w:r w:rsidR="00B70DFB" w:rsidRPr="002D42D1">
        <w:rPr>
          <w:color w:val="000000"/>
          <w:sz w:val="22"/>
        </w:rPr>
        <w:t xml:space="preserve">. Категория - земли населенных пунктов, разрешенное использование – для общественного питания. </w:t>
      </w:r>
      <w:r w:rsidR="00F36095" w:rsidRPr="002D42D1">
        <w:rPr>
          <w:sz w:val="22"/>
        </w:rPr>
        <w:t xml:space="preserve">Вид права – </w:t>
      </w:r>
      <w:r w:rsidR="00B70DFB" w:rsidRPr="002D42D1">
        <w:rPr>
          <w:sz w:val="22"/>
        </w:rPr>
        <w:t xml:space="preserve">аренда на </w:t>
      </w:r>
      <w:r w:rsidR="007159A7" w:rsidRPr="002D42D1">
        <w:rPr>
          <w:sz w:val="22"/>
        </w:rPr>
        <w:t>5</w:t>
      </w:r>
      <w:r w:rsidR="00B70DFB" w:rsidRPr="002D42D1">
        <w:rPr>
          <w:sz w:val="22"/>
        </w:rPr>
        <w:t xml:space="preserve"> лет</w:t>
      </w:r>
      <w:r w:rsidR="00F36095" w:rsidRPr="002D42D1">
        <w:rPr>
          <w:sz w:val="22"/>
        </w:rPr>
        <w:t xml:space="preserve">. </w:t>
      </w:r>
      <w:r w:rsidR="00B70DFB" w:rsidRPr="002D42D1">
        <w:rPr>
          <w:sz w:val="22"/>
        </w:rPr>
        <w:t>Начальная цена (годовая арендная плата) – 3 200 000 руб</w:t>
      </w:r>
      <w:r w:rsidR="00F36095" w:rsidRPr="002D42D1">
        <w:rPr>
          <w:sz w:val="22"/>
        </w:rPr>
        <w:t>.</w:t>
      </w:r>
    </w:p>
    <w:p w:rsidR="001166B5" w:rsidRPr="002D42D1" w:rsidRDefault="00821EBE" w:rsidP="00175D6B">
      <w:pPr>
        <w:pStyle w:val="western"/>
        <w:spacing w:before="0" w:beforeAutospacing="0" w:after="0" w:afterAutospacing="0"/>
        <w:ind w:firstLine="709"/>
        <w:jc w:val="both"/>
        <w:rPr>
          <w:sz w:val="22"/>
        </w:rPr>
      </w:pPr>
      <w:r w:rsidRPr="002D42D1">
        <w:rPr>
          <w:b/>
          <w:sz w:val="22"/>
        </w:rPr>
        <w:t>Лот №2.</w:t>
      </w:r>
      <w:r w:rsidRPr="002D42D1">
        <w:rPr>
          <w:sz w:val="22"/>
        </w:rPr>
        <w:t xml:space="preserve"> </w:t>
      </w:r>
      <w:r w:rsidR="00B70DFB" w:rsidRPr="002D42D1">
        <w:rPr>
          <w:color w:val="000000"/>
          <w:sz w:val="22"/>
        </w:rPr>
        <w:t>Земельный участок с кадастровым номером 16:16:080304:950, расположенный по адресу: РТ, Высокогорс</w:t>
      </w:r>
      <w:bookmarkStart w:id="0" w:name="_GoBack"/>
      <w:bookmarkEnd w:id="0"/>
      <w:r w:rsidR="00B70DFB" w:rsidRPr="002D42D1">
        <w:rPr>
          <w:color w:val="000000"/>
          <w:sz w:val="22"/>
        </w:rPr>
        <w:t xml:space="preserve">кий муниципальный район, Высокогорское сельское поселение, с Высокая Гора, ул. Полковая, площадью 998 </w:t>
      </w:r>
      <w:proofErr w:type="spellStart"/>
      <w:r w:rsidR="00B70DFB" w:rsidRPr="002D42D1">
        <w:rPr>
          <w:color w:val="000000"/>
          <w:sz w:val="22"/>
        </w:rPr>
        <w:t>кв.м</w:t>
      </w:r>
      <w:proofErr w:type="spellEnd"/>
      <w:r w:rsidR="00B70DFB" w:rsidRPr="002D42D1">
        <w:rPr>
          <w:color w:val="000000"/>
          <w:sz w:val="22"/>
        </w:rPr>
        <w:t>. Категория - земли населенных пунктов, разрешенное использование – предпринимательство.</w:t>
      </w:r>
      <w:r w:rsidR="00F36095" w:rsidRPr="002D42D1">
        <w:rPr>
          <w:sz w:val="22"/>
        </w:rPr>
        <w:t xml:space="preserve"> </w:t>
      </w:r>
      <w:r w:rsidR="00B70DFB" w:rsidRPr="002D42D1">
        <w:rPr>
          <w:sz w:val="22"/>
        </w:rPr>
        <w:t xml:space="preserve">Сведения о частях </w:t>
      </w:r>
      <w:proofErr w:type="spellStart"/>
      <w:r w:rsidR="00B70DFB" w:rsidRPr="002D42D1">
        <w:rPr>
          <w:sz w:val="22"/>
        </w:rPr>
        <w:t>з.у</w:t>
      </w:r>
      <w:proofErr w:type="spellEnd"/>
      <w:r w:rsidR="00B70DFB" w:rsidRPr="002D42D1">
        <w:rPr>
          <w:sz w:val="22"/>
        </w:rPr>
        <w:t xml:space="preserve">. и обременениях: </w:t>
      </w:r>
      <w:r w:rsidR="00694DB1" w:rsidRPr="002D42D1">
        <w:rPr>
          <w:b/>
          <w:sz w:val="22"/>
        </w:rPr>
        <w:t>1)</w:t>
      </w:r>
      <w:r w:rsidR="00694DB1" w:rsidRPr="002D42D1">
        <w:rPr>
          <w:sz w:val="22"/>
        </w:rPr>
        <w:t xml:space="preserve"> </w:t>
      </w:r>
      <w:r w:rsidR="001166B5" w:rsidRPr="002D42D1">
        <w:rPr>
          <w:sz w:val="22"/>
        </w:rPr>
        <w:t xml:space="preserve">Площадь: 245 </w:t>
      </w:r>
      <w:proofErr w:type="spellStart"/>
      <w:r w:rsidR="001166B5" w:rsidRPr="002D42D1">
        <w:rPr>
          <w:sz w:val="22"/>
        </w:rPr>
        <w:t>кв.м</w:t>
      </w:r>
      <w:proofErr w:type="spellEnd"/>
      <w:r w:rsidR="001166B5" w:rsidRPr="002D42D1">
        <w:rPr>
          <w:sz w:val="22"/>
        </w:rPr>
        <w:t xml:space="preserve">. </w:t>
      </w:r>
      <w:r w:rsidR="00AB4F60" w:rsidRPr="002D42D1">
        <w:rPr>
          <w:sz w:val="22"/>
        </w:rPr>
        <w:t xml:space="preserve">Охранная зона ВЛ 10 </w:t>
      </w:r>
      <w:proofErr w:type="spellStart"/>
      <w:r w:rsidR="00AB4F60" w:rsidRPr="002D42D1">
        <w:rPr>
          <w:sz w:val="22"/>
        </w:rPr>
        <w:t>кВ</w:t>
      </w:r>
      <w:proofErr w:type="spellEnd"/>
      <w:r w:rsidR="00AB4F60" w:rsidRPr="002D42D1">
        <w:rPr>
          <w:sz w:val="22"/>
        </w:rPr>
        <w:t xml:space="preserve"> РП "Высокая Гора" фидер 6. </w:t>
      </w:r>
      <w:r w:rsidR="00694DB1" w:rsidRPr="002D42D1">
        <w:rPr>
          <w:sz w:val="22"/>
        </w:rPr>
        <w:t>Постановление Правительства РФ от 24.02.2009г. №160 «О порядке установления охранных зон объектов электросетевого хозяйства о</w:t>
      </w:r>
      <w:r w:rsidR="00A36876" w:rsidRPr="002D42D1">
        <w:rPr>
          <w:sz w:val="22"/>
        </w:rPr>
        <w:t>б</w:t>
      </w:r>
      <w:r w:rsidR="00694DB1" w:rsidRPr="002D42D1">
        <w:rPr>
          <w:sz w:val="22"/>
        </w:rPr>
        <w:t xml:space="preserve"> особых услови</w:t>
      </w:r>
      <w:r w:rsidR="00A36876" w:rsidRPr="002D42D1">
        <w:rPr>
          <w:sz w:val="22"/>
        </w:rPr>
        <w:t>ях</w:t>
      </w:r>
      <w:r w:rsidR="00694DB1" w:rsidRPr="002D42D1">
        <w:rPr>
          <w:sz w:val="22"/>
        </w:rPr>
        <w:t xml:space="preserve"> использования земельных участков, расположенных в границах таких зон». </w:t>
      </w:r>
      <w:r w:rsidR="00AB4F60" w:rsidRPr="002D42D1">
        <w:rPr>
          <w:sz w:val="22"/>
        </w:rPr>
        <w:t>Постановление "Об утверждении описания местоположения границ охранных зон воздушных линий электропередач ОАО "Сетевая компания" и установлении особых условий использования земельных участков, попадающих в охр</w:t>
      </w:r>
      <w:r w:rsidR="00A36876" w:rsidRPr="002D42D1">
        <w:rPr>
          <w:sz w:val="22"/>
        </w:rPr>
        <w:t xml:space="preserve">анные зоны" № 655 от 2009-05-25; </w:t>
      </w:r>
      <w:r w:rsidR="00694DB1" w:rsidRPr="002D42D1">
        <w:rPr>
          <w:b/>
          <w:sz w:val="22"/>
        </w:rPr>
        <w:t>2)</w:t>
      </w:r>
      <w:r w:rsidR="00694DB1" w:rsidRPr="002D42D1">
        <w:rPr>
          <w:sz w:val="22"/>
        </w:rPr>
        <w:t xml:space="preserve"> </w:t>
      </w:r>
      <w:r w:rsidR="00A36876" w:rsidRPr="002D42D1">
        <w:rPr>
          <w:sz w:val="22"/>
        </w:rPr>
        <w:t xml:space="preserve">Площадь: 97 </w:t>
      </w:r>
      <w:proofErr w:type="spellStart"/>
      <w:r w:rsidR="00A36876" w:rsidRPr="002D42D1">
        <w:rPr>
          <w:sz w:val="22"/>
        </w:rPr>
        <w:t>кв.м</w:t>
      </w:r>
      <w:proofErr w:type="spellEnd"/>
      <w:r w:rsidR="00A36876" w:rsidRPr="002D42D1">
        <w:rPr>
          <w:sz w:val="22"/>
        </w:rPr>
        <w:t xml:space="preserve">. </w:t>
      </w:r>
      <w:r w:rsidR="00AB4F60" w:rsidRPr="002D42D1">
        <w:rPr>
          <w:sz w:val="22"/>
        </w:rPr>
        <w:t xml:space="preserve">Охранная зона распределительного газопровода инв.19703. </w:t>
      </w:r>
      <w:r w:rsidR="00694DB1" w:rsidRPr="002D42D1">
        <w:rPr>
          <w:sz w:val="22"/>
        </w:rPr>
        <w:t>В охранных зонах запрещается осуществлять любые действия, согласно пункту 14 Постановления Правительства РФ от 20 ноября 2000 № 878 "Об утверждении Правил охраны газораспределительных сетей". П</w:t>
      </w:r>
      <w:r w:rsidR="00AB4F60" w:rsidRPr="002D42D1">
        <w:rPr>
          <w:sz w:val="22"/>
        </w:rPr>
        <w:t>исьмо № б/н от 2014-12-29. Распоряжение "Об утверждении границ охранных зон газораспределительных сетей (газопроводов) на территории Высокогорского, Арского (частично), Зеленодольского (частично) муниципальных районов и муниципального образования города Казани (частично) РТ" № 3005-р от 2014-12-25. Постановление "Об утверждении Порядка принятия решений об утверждении границ охранных зон газораспределительных сетей и наложении ограничений (</w:t>
      </w:r>
      <w:proofErr w:type="spellStart"/>
      <w:r w:rsidR="00AB4F60" w:rsidRPr="002D42D1">
        <w:rPr>
          <w:sz w:val="22"/>
        </w:rPr>
        <w:t>обремененний</w:t>
      </w:r>
      <w:proofErr w:type="spellEnd"/>
      <w:r w:rsidR="00AB4F60" w:rsidRPr="002D42D1">
        <w:rPr>
          <w:sz w:val="22"/>
        </w:rPr>
        <w:t xml:space="preserve">) на входящие в них земельные участки" № 288 от 2014-04-30 Постановление "Об утверждении Правил охраны газораспределительных сетей" № 878 от 2000-11-20. </w:t>
      </w:r>
      <w:r w:rsidR="00694DB1" w:rsidRPr="002D42D1">
        <w:rPr>
          <w:sz w:val="22"/>
        </w:rPr>
        <w:t>Д</w:t>
      </w:r>
      <w:r w:rsidR="00AB4F60" w:rsidRPr="002D42D1">
        <w:rPr>
          <w:sz w:val="22"/>
        </w:rPr>
        <w:t xml:space="preserve">оверенность № 587 от 2014-07-30. </w:t>
      </w:r>
      <w:r w:rsidR="00694DB1" w:rsidRPr="002D42D1">
        <w:rPr>
          <w:sz w:val="22"/>
        </w:rPr>
        <w:t>Д</w:t>
      </w:r>
      <w:r w:rsidR="00AB4F60" w:rsidRPr="002D42D1">
        <w:rPr>
          <w:sz w:val="22"/>
        </w:rPr>
        <w:t xml:space="preserve">оверенность № 474 от 2014-06-02. </w:t>
      </w:r>
      <w:r w:rsidR="00694DB1" w:rsidRPr="002D42D1">
        <w:rPr>
          <w:sz w:val="22"/>
        </w:rPr>
        <w:t>Д</w:t>
      </w:r>
      <w:r w:rsidR="00AB4F60" w:rsidRPr="002D42D1">
        <w:rPr>
          <w:sz w:val="22"/>
        </w:rPr>
        <w:t xml:space="preserve">оверенность № 01/04/04-400д от 2014-07-01. учредительная документация № б/н от 2014-12-29. </w:t>
      </w:r>
      <w:r w:rsidR="00694DB1" w:rsidRPr="002D42D1">
        <w:rPr>
          <w:sz w:val="22"/>
        </w:rPr>
        <w:t>З</w:t>
      </w:r>
      <w:r w:rsidR="00AB4F60" w:rsidRPr="002D42D1">
        <w:rPr>
          <w:sz w:val="22"/>
        </w:rPr>
        <w:t xml:space="preserve">емлеустроительное дело № 18-0/466695 от 2014-12-29. </w:t>
      </w:r>
      <w:r w:rsidR="00694DB1" w:rsidRPr="002D42D1">
        <w:rPr>
          <w:sz w:val="22"/>
        </w:rPr>
        <w:t>Р</w:t>
      </w:r>
      <w:r w:rsidR="00AB4F60" w:rsidRPr="002D42D1">
        <w:rPr>
          <w:sz w:val="22"/>
        </w:rPr>
        <w:t>аспоряжение № 3005р от 2014-12-25</w:t>
      </w:r>
      <w:r w:rsidR="00A36876" w:rsidRPr="002D42D1">
        <w:rPr>
          <w:sz w:val="22"/>
        </w:rPr>
        <w:t xml:space="preserve">; </w:t>
      </w:r>
      <w:r w:rsidR="00694DB1" w:rsidRPr="002D42D1">
        <w:rPr>
          <w:b/>
          <w:sz w:val="22"/>
        </w:rPr>
        <w:t>3)</w:t>
      </w:r>
      <w:r w:rsidR="00694DB1" w:rsidRPr="002D42D1">
        <w:rPr>
          <w:sz w:val="22"/>
        </w:rPr>
        <w:t xml:space="preserve"> </w:t>
      </w:r>
      <w:r w:rsidR="00A36876" w:rsidRPr="002D42D1">
        <w:rPr>
          <w:sz w:val="22"/>
        </w:rPr>
        <w:t xml:space="preserve">Площадь 73кв.м. </w:t>
      </w:r>
      <w:r w:rsidR="00694DB1" w:rsidRPr="002D42D1">
        <w:rPr>
          <w:sz w:val="22"/>
        </w:rPr>
        <w:t xml:space="preserve">Охранная зона ВЛ 0,4 </w:t>
      </w:r>
      <w:proofErr w:type="spellStart"/>
      <w:r w:rsidR="00694DB1" w:rsidRPr="002D42D1">
        <w:rPr>
          <w:sz w:val="22"/>
        </w:rPr>
        <w:t>кВ</w:t>
      </w:r>
      <w:proofErr w:type="spellEnd"/>
      <w:r w:rsidR="00694DB1" w:rsidRPr="002D42D1">
        <w:rPr>
          <w:sz w:val="22"/>
        </w:rPr>
        <w:t xml:space="preserve"> КТП-3663. "Правил охраны электрических сетей напряжением до 1000 вольт"", утверждены Постановлением Совета Министров СССР от 11.09.1972 N 667. Письмо № б/н от 2014-07-11. Постановление Совета Министров СССР от 11.09.1972 N 667 "Об утверждении Правил охраны электрических сетей напряжением до 1000 вольт" № 667 от 1972-09-11. Землеустроительное дело № 46-0/46321 от 2014-06-16. Перечень линий электропередачи № б/н от 2014-07-11. Доверенность № 119-13/311 от 2014-05-28. Доверенность № 16 АА 1215123 от 201</w:t>
      </w:r>
      <w:r w:rsidR="00A36876" w:rsidRPr="002D42D1">
        <w:rPr>
          <w:sz w:val="22"/>
        </w:rPr>
        <w:t>2-07-24;</w:t>
      </w:r>
      <w:r w:rsidR="001166B5" w:rsidRPr="002D42D1">
        <w:rPr>
          <w:sz w:val="22"/>
        </w:rPr>
        <w:t xml:space="preserve"> </w:t>
      </w:r>
      <w:r w:rsidR="00694DB1" w:rsidRPr="002D42D1">
        <w:rPr>
          <w:b/>
          <w:sz w:val="22"/>
        </w:rPr>
        <w:t>4)</w:t>
      </w:r>
      <w:r w:rsidR="00694DB1" w:rsidRPr="002D42D1">
        <w:rPr>
          <w:sz w:val="22"/>
        </w:rPr>
        <w:t xml:space="preserve"> </w:t>
      </w:r>
      <w:r w:rsidR="00A36876" w:rsidRPr="002D42D1">
        <w:rPr>
          <w:sz w:val="22"/>
        </w:rPr>
        <w:t xml:space="preserve">Площадь 11 </w:t>
      </w:r>
      <w:proofErr w:type="spellStart"/>
      <w:r w:rsidR="00A36876" w:rsidRPr="002D42D1">
        <w:rPr>
          <w:sz w:val="22"/>
        </w:rPr>
        <w:t>кв.м</w:t>
      </w:r>
      <w:proofErr w:type="spellEnd"/>
      <w:r w:rsidR="00A36876" w:rsidRPr="002D42D1">
        <w:rPr>
          <w:sz w:val="22"/>
        </w:rPr>
        <w:t xml:space="preserve">. </w:t>
      </w:r>
      <w:r w:rsidR="00694DB1" w:rsidRPr="002D42D1">
        <w:rPr>
          <w:sz w:val="22"/>
        </w:rPr>
        <w:t xml:space="preserve">Охранная зона ВЛ 0,4 </w:t>
      </w:r>
      <w:proofErr w:type="spellStart"/>
      <w:r w:rsidR="00694DB1" w:rsidRPr="002D42D1">
        <w:rPr>
          <w:sz w:val="22"/>
        </w:rPr>
        <w:t>кВ</w:t>
      </w:r>
      <w:proofErr w:type="spellEnd"/>
      <w:r w:rsidR="00694DB1" w:rsidRPr="002D42D1">
        <w:rPr>
          <w:sz w:val="22"/>
        </w:rPr>
        <w:t xml:space="preserve"> КТП-3107. </w:t>
      </w:r>
      <w:r w:rsidR="00E66C8A" w:rsidRPr="002D42D1">
        <w:rPr>
          <w:sz w:val="22"/>
        </w:rPr>
        <w:t>"Правил охраны электрических сетей напряжением до 1000 вольт"", утверждены Постановлением Совета Министров СССР от 11.09.1972 N 667. Письмо № б/н от 2014-07-11. Постановление Совета Министров СССР от 11.09.1972 N 667 "Об утверждении Правил охраны электрических сетей напряжением до 1000 вольт" № 667 от 1972-09-11. Землеустроительное дело № 46-0/46321 от 2014-06-16. Перечень линий электропередачи № б/н от 2014-07-11. Доверенность № 119-13/311 от 2014-05-28. Доверенность № 16 АА 1215123 от 2012-07-24</w:t>
      </w:r>
      <w:r w:rsidR="00A36876" w:rsidRPr="002D42D1">
        <w:rPr>
          <w:sz w:val="22"/>
        </w:rPr>
        <w:t xml:space="preserve">. </w:t>
      </w:r>
      <w:r w:rsidR="001166B5" w:rsidRPr="002D42D1">
        <w:rPr>
          <w:b/>
          <w:sz w:val="22"/>
        </w:rPr>
        <w:t>5)</w:t>
      </w:r>
      <w:r w:rsidR="001166B5" w:rsidRPr="002D42D1">
        <w:rPr>
          <w:sz w:val="22"/>
        </w:rPr>
        <w:t xml:space="preserve"> Площадь 16 </w:t>
      </w:r>
      <w:proofErr w:type="spellStart"/>
      <w:r w:rsidR="001166B5" w:rsidRPr="002D42D1">
        <w:rPr>
          <w:sz w:val="22"/>
        </w:rPr>
        <w:t>кв.м</w:t>
      </w:r>
      <w:proofErr w:type="spellEnd"/>
      <w:r w:rsidR="001166B5" w:rsidRPr="002D42D1">
        <w:rPr>
          <w:sz w:val="22"/>
        </w:rPr>
        <w:t xml:space="preserve">. Охранная зона ВЛ 10 </w:t>
      </w:r>
      <w:proofErr w:type="spellStart"/>
      <w:r w:rsidR="001166B5" w:rsidRPr="002D42D1">
        <w:rPr>
          <w:sz w:val="22"/>
        </w:rPr>
        <w:t>кВ</w:t>
      </w:r>
      <w:proofErr w:type="spellEnd"/>
      <w:r w:rsidR="001166B5" w:rsidRPr="002D42D1">
        <w:rPr>
          <w:sz w:val="22"/>
        </w:rPr>
        <w:t xml:space="preserve"> фидер – 9. </w:t>
      </w:r>
      <w:r w:rsidR="00175D6B" w:rsidRPr="002D42D1">
        <w:rPr>
          <w:sz w:val="22"/>
        </w:rPr>
        <w:t>Вид права – аренда на 5 лет. Начальная цена (годовая арендная плата) – 450 000 руб.</w:t>
      </w:r>
    </w:p>
    <w:p w:rsidR="00B70DFB" w:rsidRPr="002D42D1" w:rsidRDefault="00821EBE" w:rsidP="00A36876">
      <w:pPr>
        <w:pStyle w:val="western"/>
        <w:spacing w:before="0" w:beforeAutospacing="0" w:after="0" w:afterAutospacing="0"/>
        <w:ind w:firstLine="709"/>
        <w:jc w:val="both"/>
        <w:rPr>
          <w:sz w:val="22"/>
        </w:rPr>
      </w:pPr>
      <w:r w:rsidRPr="002D42D1">
        <w:rPr>
          <w:b/>
          <w:sz w:val="22"/>
        </w:rPr>
        <w:t>Лот №3.</w:t>
      </w:r>
      <w:r w:rsidRPr="002D42D1">
        <w:rPr>
          <w:sz w:val="22"/>
        </w:rPr>
        <w:t xml:space="preserve"> </w:t>
      </w:r>
      <w:r w:rsidR="00B70DFB" w:rsidRPr="002D42D1">
        <w:rPr>
          <w:sz w:val="22"/>
        </w:rPr>
        <w:t xml:space="preserve">Земельный участок с кадастровым номером 16:16:172811:56, расположенный по адресу: РТ, Высокогорский муниципальный район, </w:t>
      </w:r>
      <w:proofErr w:type="spellStart"/>
      <w:r w:rsidR="00B70DFB" w:rsidRPr="002D42D1">
        <w:rPr>
          <w:sz w:val="22"/>
        </w:rPr>
        <w:t>Бирюлинское</w:t>
      </w:r>
      <w:proofErr w:type="spellEnd"/>
      <w:r w:rsidR="00B70DFB" w:rsidRPr="002D42D1">
        <w:rPr>
          <w:sz w:val="22"/>
        </w:rPr>
        <w:t xml:space="preserve"> сельское поселение, площадью 8220 </w:t>
      </w:r>
      <w:proofErr w:type="spellStart"/>
      <w:r w:rsidR="00B70DFB" w:rsidRPr="002D42D1">
        <w:rPr>
          <w:sz w:val="22"/>
        </w:rPr>
        <w:t>кв.м</w:t>
      </w:r>
      <w:proofErr w:type="spellEnd"/>
      <w:r w:rsidR="00B70DFB" w:rsidRPr="002D42D1">
        <w:rPr>
          <w:sz w:val="22"/>
        </w:rPr>
        <w:t>. Категория - земли сельскохозяйственного назначения, разрешенное использование – для сельскохозяйственного производства.</w:t>
      </w:r>
      <w:r w:rsidR="00AD42AD" w:rsidRPr="002D42D1">
        <w:rPr>
          <w:sz w:val="22"/>
        </w:rPr>
        <w:t xml:space="preserve"> </w:t>
      </w:r>
      <w:r w:rsidR="00B70DFB" w:rsidRPr="002D42D1">
        <w:rPr>
          <w:sz w:val="22"/>
        </w:rPr>
        <w:t xml:space="preserve">Вид права – </w:t>
      </w:r>
      <w:r w:rsidR="003109FD" w:rsidRPr="002D42D1">
        <w:rPr>
          <w:sz w:val="22"/>
        </w:rPr>
        <w:t>собственность</w:t>
      </w:r>
      <w:r w:rsidR="00AD42AD" w:rsidRPr="002D42D1">
        <w:rPr>
          <w:sz w:val="22"/>
        </w:rPr>
        <w:t xml:space="preserve">. </w:t>
      </w:r>
      <w:r w:rsidR="003109FD" w:rsidRPr="002D42D1">
        <w:rPr>
          <w:sz w:val="22"/>
        </w:rPr>
        <w:t>Начальная цена</w:t>
      </w:r>
      <w:r w:rsidR="00B70DFB" w:rsidRPr="002D42D1">
        <w:rPr>
          <w:sz w:val="22"/>
        </w:rPr>
        <w:t xml:space="preserve"> – </w:t>
      </w:r>
      <w:r w:rsidR="003109FD" w:rsidRPr="002D42D1">
        <w:rPr>
          <w:sz w:val="22"/>
        </w:rPr>
        <w:t xml:space="preserve">230 000 </w:t>
      </w:r>
      <w:r w:rsidR="00B70DFB" w:rsidRPr="002D42D1">
        <w:rPr>
          <w:sz w:val="22"/>
        </w:rPr>
        <w:t>руб.</w:t>
      </w:r>
    </w:p>
    <w:p w:rsidR="00403741" w:rsidRPr="002D42D1" w:rsidRDefault="007159A7" w:rsidP="00A36876">
      <w:pPr>
        <w:pStyle w:val="western"/>
        <w:spacing w:before="0" w:beforeAutospacing="0" w:after="0" w:afterAutospacing="0"/>
        <w:ind w:firstLine="709"/>
        <w:jc w:val="both"/>
        <w:rPr>
          <w:sz w:val="22"/>
        </w:rPr>
      </w:pPr>
      <w:r w:rsidRPr="002D42D1">
        <w:rPr>
          <w:b/>
          <w:sz w:val="22"/>
        </w:rPr>
        <w:t>Лот №4.</w:t>
      </w:r>
      <w:r w:rsidRPr="002D42D1">
        <w:rPr>
          <w:sz w:val="22"/>
        </w:rPr>
        <w:t xml:space="preserve"> Земельный участок с кадастровым номером 16:16:080322:1134, расположенный по адресу: РТ, Высокогорский муниципальный район, </w:t>
      </w:r>
      <w:r w:rsidR="00AB4F60" w:rsidRPr="002D42D1">
        <w:rPr>
          <w:sz w:val="22"/>
        </w:rPr>
        <w:t>Высокогорское сельское поселение, с Высокая Гора, ул. Нагорная</w:t>
      </w:r>
      <w:r w:rsidRPr="002D42D1">
        <w:rPr>
          <w:sz w:val="22"/>
        </w:rPr>
        <w:t xml:space="preserve">, площадью </w:t>
      </w:r>
      <w:r w:rsidR="00AB4F60" w:rsidRPr="002D42D1">
        <w:rPr>
          <w:sz w:val="22"/>
        </w:rPr>
        <w:t>1000</w:t>
      </w:r>
      <w:r w:rsidRPr="002D42D1">
        <w:rPr>
          <w:sz w:val="22"/>
        </w:rPr>
        <w:t xml:space="preserve"> </w:t>
      </w:r>
      <w:proofErr w:type="spellStart"/>
      <w:r w:rsidRPr="002D42D1">
        <w:rPr>
          <w:sz w:val="22"/>
        </w:rPr>
        <w:t>кв.м</w:t>
      </w:r>
      <w:proofErr w:type="spellEnd"/>
      <w:r w:rsidRPr="002D42D1">
        <w:rPr>
          <w:sz w:val="22"/>
        </w:rPr>
        <w:t xml:space="preserve">. Категория </w:t>
      </w:r>
      <w:r w:rsidR="00AB4F60" w:rsidRPr="002D42D1">
        <w:rPr>
          <w:sz w:val="22"/>
        </w:rPr>
        <w:t>–</w:t>
      </w:r>
      <w:r w:rsidRPr="002D42D1">
        <w:rPr>
          <w:sz w:val="22"/>
        </w:rPr>
        <w:t xml:space="preserve"> </w:t>
      </w:r>
      <w:r w:rsidR="00AB4F60" w:rsidRPr="002D42D1">
        <w:rPr>
          <w:sz w:val="22"/>
        </w:rPr>
        <w:t>земли населенных пунктов</w:t>
      </w:r>
      <w:r w:rsidRPr="002D42D1">
        <w:rPr>
          <w:sz w:val="22"/>
        </w:rPr>
        <w:t xml:space="preserve">, разрешенное использование – </w:t>
      </w:r>
      <w:r w:rsidR="00AB4F60" w:rsidRPr="002D42D1">
        <w:rPr>
          <w:sz w:val="22"/>
        </w:rPr>
        <w:t>индивидуальное жилищное строительство</w:t>
      </w:r>
      <w:r w:rsidRPr="002D42D1">
        <w:rPr>
          <w:sz w:val="22"/>
        </w:rPr>
        <w:t xml:space="preserve">. </w:t>
      </w:r>
      <w:r w:rsidR="00E66C8A" w:rsidRPr="002D42D1">
        <w:rPr>
          <w:sz w:val="22"/>
        </w:rPr>
        <w:t xml:space="preserve">Сведения о частях </w:t>
      </w:r>
      <w:proofErr w:type="spellStart"/>
      <w:r w:rsidR="00E66C8A" w:rsidRPr="002D42D1">
        <w:rPr>
          <w:sz w:val="22"/>
        </w:rPr>
        <w:t>з.у</w:t>
      </w:r>
      <w:proofErr w:type="spellEnd"/>
      <w:r w:rsidR="00E66C8A" w:rsidRPr="002D42D1">
        <w:rPr>
          <w:sz w:val="22"/>
        </w:rPr>
        <w:t xml:space="preserve">. и обременениях: </w:t>
      </w:r>
      <w:r w:rsidR="00A36876" w:rsidRPr="002D42D1">
        <w:rPr>
          <w:sz w:val="22"/>
        </w:rPr>
        <w:t xml:space="preserve">Площадь 11кв.м.: </w:t>
      </w:r>
      <w:r w:rsidR="00E66C8A" w:rsidRPr="002D42D1">
        <w:rPr>
          <w:sz w:val="22"/>
        </w:rPr>
        <w:t xml:space="preserve">Охранная зона ВЛ 0,4 </w:t>
      </w:r>
      <w:proofErr w:type="spellStart"/>
      <w:r w:rsidR="00E66C8A" w:rsidRPr="002D42D1">
        <w:rPr>
          <w:sz w:val="22"/>
        </w:rPr>
        <w:t>кВ</w:t>
      </w:r>
      <w:proofErr w:type="spellEnd"/>
      <w:r w:rsidR="00E66C8A" w:rsidRPr="002D42D1">
        <w:rPr>
          <w:sz w:val="22"/>
        </w:rPr>
        <w:t xml:space="preserve"> КТП-3473. "Правил охраны электрических сетей напряжением до 1000 вольт"", утверждены Постановлением Совета Министров СССР от 11.09.1972 N 667. Письмо № б/н от 2014-07-11. Постановление Совета Министров СССР от 11.09.1972 N 667 "Об утверждении Правил охраны электрических сетей напряжением до 1000 вольт" № 667 от 1972-09-11. Землеустроительное дело № 46-0/46321 от 2014-06-16. Перечень линий электропередачи № б/н от 2014-07-11. Доверенность № 119-13/311 от 2014-05-28. Доверенность № 16 АА 1215123 от 2012-07-24. </w:t>
      </w:r>
      <w:r w:rsidRPr="002D42D1">
        <w:rPr>
          <w:sz w:val="22"/>
        </w:rPr>
        <w:t xml:space="preserve">Вид права – собственность. Начальная цена – </w:t>
      </w:r>
      <w:r w:rsidR="00AB4F60" w:rsidRPr="002D42D1">
        <w:rPr>
          <w:sz w:val="22"/>
        </w:rPr>
        <w:t xml:space="preserve">2 400 000 </w:t>
      </w:r>
      <w:r w:rsidRPr="002D42D1">
        <w:rPr>
          <w:sz w:val="22"/>
        </w:rPr>
        <w:t>руб.</w:t>
      </w:r>
    </w:p>
    <w:p w:rsidR="00403741" w:rsidRPr="002D42D1" w:rsidRDefault="003E727F" w:rsidP="00A36876">
      <w:pPr>
        <w:pStyle w:val="western"/>
        <w:spacing w:before="0" w:beforeAutospacing="0" w:after="0" w:afterAutospacing="0"/>
        <w:ind w:firstLine="709"/>
        <w:jc w:val="both"/>
        <w:rPr>
          <w:color w:val="000000"/>
          <w:sz w:val="22"/>
        </w:rPr>
      </w:pPr>
      <w:r w:rsidRPr="002D42D1">
        <w:rPr>
          <w:b/>
          <w:bCs/>
          <w:color w:val="000000"/>
          <w:sz w:val="22"/>
        </w:rPr>
        <w:t>По Лотам №</w:t>
      </w:r>
      <w:r w:rsidR="00127137" w:rsidRPr="002D42D1">
        <w:rPr>
          <w:b/>
          <w:bCs/>
          <w:color w:val="000000"/>
          <w:sz w:val="22"/>
        </w:rPr>
        <w:t>:</w:t>
      </w:r>
      <w:r w:rsidR="002B2CAC" w:rsidRPr="002D42D1">
        <w:rPr>
          <w:b/>
          <w:bCs/>
          <w:color w:val="000000"/>
          <w:sz w:val="22"/>
        </w:rPr>
        <w:t>1, 2, 3</w:t>
      </w:r>
      <w:r w:rsidR="00E66C8A" w:rsidRPr="002D42D1">
        <w:rPr>
          <w:b/>
          <w:bCs/>
          <w:color w:val="000000"/>
          <w:sz w:val="22"/>
        </w:rPr>
        <w:t xml:space="preserve"> и 4</w:t>
      </w:r>
      <w:r w:rsidR="00B82DA0" w:rsidRPr="002D42D1">
        <w:rPr>
          <w:b/>
          <w:bCs/>
          <w:color w:val="000000"/>
          <w:sz w:val="22"/>
        </w:rPr>
        <w:t>:</w:t>
      </w:r>
      <w:r w:rsidR="00127137" w:rsidRPr="002D42D1">
        <w:rPr>
          <w:b/>
          <w:bCs/>
          <w:color w:val="000000"/>
          <w:sz w:val="22"/>
        </w:rPr>
        <w:t xml:space="preserve"> </w:t>
      </w:r>
      <w:r w:rsidR="00127137" w:rsidRPr="002D42D1">
        <w:rPr>
          <w:color w:val="000000"/>
          <w:sz w:val="22"/>
        </w:rPr>
        <w:t xml:space="preserve">Информация о наличии свободных мощностей существующих сетей, а также сроках, правилах технологического присоединения к электрическим сетям размещена в свободном доступе на сайте ОАО «Сетевая компания» </w:t>
      </w:r>
      <w:r w:rsidR="00127137" w:rsidRPr="002D42D1">
        <w:rPr>
          <w:color w:val="000000"/>
          <w:sz w:val="22"/>
          <w:lang w:val="en-US"/>
        </w:rPr>
        <w:t>www</w:t>
      </w:r>
      <w:r w:rsidR="00127137" w:rsidRPr="002D42D1">
        <w:rPr>
          <w:color w:val="000000"/>
          <w:sz w:val="22"/>
        </w:rPr>
        <w:t>.</w:t>
      </w:r>
      <w:proofErr w:type="spellStart"/>
      <w:r w:rsidR="00127137" w:rsidRPr="002D42D1">
        <w:rPr>
          <w:color w:val="000000"/>
          <w:sz w:val="22"/>
          <w:lang w:val="en-US"/>
        </w:rPr>
        <w:t>gridcom</w:t>
      </w:r>
      <w:proofErr w:type="spellEnd"/>
      <w:r w:rsidR="00127137" w:rsidRPr="002D42D1">
        <w:rPr>
          <w:color w:val="000000"/>
          <w:sz w:val="22"/>
        </w:rPr>
        <w:t>-</w:t>
      </w:r>
      <w:proofErr w:type="spellStart"/>
      <w:r w:rsidR="00127137" w:rsidRPr="002D42D1">
        <w:rPr>
          <w:color w:val="000000"/>
          <w:sz w:val="22"/>
          <w:lang w:val="en-US"/>
        </w:rPr>
        <w:t>rt</w:t>
      </w:r>
      <w:proofErr w:type="spellEnd"/>
      <w:r w:rsidR="00127137" w:rsidRPr="002D42D1">
        <w:rPr>
          <w:color w:val="000000"/>
          <w:sz w:val="22"/>
        </w:rPr>
        <w:t>.</w:t>
      </w:r>
      <w:proofErr w:type="spellStart"/>
      <w:r w:rsidR="00127137" w:rsidRPr="002D42D1">
        <w:rPr>
          <w:color w:val="000000"/>
          <w:sz w:val="22"/>
          <w:lang w:val="en-US"/>
        </w:rPr>
        <w:t>ru</w:t>
      </w:r>
      <w:proofErr w:type="spellEnd"/>
      <w:r w:rsidR="00127137" w:rsidRPr="002D42D1">
        <w:rPr>
          <w:color w:val="000000"/>
          <w:sz w:val="22"/>
        </w:rPr>
        <w:t xml:space="preserve">. Плата за технологическое присоединение мощностей </w:t>
      </w:r>
      <w:r w:rsidR="00127137" w:rsidRPr="002D42D1">
        <w:rPr>
          <w:color w:val="000000"/>
          <w:sz w:val="22"/>
        </w:rPr>
        <w:lastRenderedPageBreak/>
        <w:t xml:space="preserve">устанавливается на основании действующих, на момент подачи заявки, Постановлений правления комитета </w:t>
      </w:r>
      <w:r w:rsidR="0060032B" w:rsidRPr="002D42D1">
        <w:rPr>
          <w:color w:val="000000"/>
          <w:sz w:val="22"/>
        </w:rPr>
        <w:t>РТ</w:t>
      </w:r>
      <w:r w:rsidR="00127137" w:rsidRPr="002D42D1">
        <w:rPr>
          <w:color w:val="000000"/>
          <w:sz w:val="22"/>
        </w:rPr>
        <w:t xml:space="preserve"> по тарифам в зависимости от заявленной мощности, уровня напряжения и </w:t>
      </w:r>
      <w:proofErr w:type="spellStart"/>
      <w:r w:rsidR="00127137" w:rsidRPr="002D42D1">
        <w:rPr>
          <w:color w:val="000000"/>
          <w:sz w:val="22"/>
        </w:rPr>
        <w:t>категорийности</w:t>
      </w:r>
      <w:proofErr w:type="spellEnd"/>
      <w:r w:rsidR="00127137" w:rsidRPr="002D42D1">
        <w:rPr>
          <w:color w:val="000000"/>
          <w:sz w:val="22"/>
        </w:rPr>
        <w:t xml:space="preserve"> объектов. </w:t>
      </w:r>
      <w:r w:rsidR="00607B37" w:rsidRPr="002D42D1">
        <w:rPr>
          <w:bCs/>
          <w:color w:val="000000"/>
          <w:sz w:val="22"/>
        </w:rPr>
        <w:t xml:space="preserve">Информация о технических условиях подключения (технологического присоединения) объекта </w:t>
      </w:r>
      <w:r w:rsidR="00127137" w:rsidRPr="002D42D1">
        <w:rPr>
          <w:bCs/>
          <w:color w:val="000000"/>
          <w:sz w:val="22"/>
        </w:rPr>
        <w:t xml:space="preserve">к сетям водоснабжения, водоотведения и газификации, о </w:t>
      </w:r>
      <w:r w:rsidR="00607B37" w:rsidRPr="002D42D1">
        <w:rPr>
          <w:bCs/>
          <w:color w:val="000000"/>
          <w:sz w:val="22"/>
        </w:rPr>
        <w:t>сроке их действия, предоставляется</w:t>
      </w:r>
      <w:r w:rsidR="00127137" w:rsidRPr="002D42D1">
        <w:rPr>
          <w:bCs/>
          <w:color w:val="000000"/>
          <w:sz w:val="22"/>
        </w:rPr>
        <w:t xml:space="preserve"> </w:t>
      </w:r>
      <w:r w:rsidR="00607B37" w:rsidRPr="002D42D1">
        <w:rPr>
          <w:color w:val="000000"/>
          <w:sz w:val="22"/>
        </w:rPr>
        <w:t xml:space="preserve">в индивидуальном порядке. </w:t>
      </w:r>
      <w:r w:rsidR="00607B37" w:rsidRPr="002D42D1">
        <w:rPr>
          <w:bCs/>
          <w:color w:val="000000"/>
          <w:sz w:val="22"/>
        </w:rPr>
        <w:t>Плата за подключение (технологическое присоединение) объектов</w:t>
      </w:r>
      <w:r w:rsidR="00607B37" w:rsidRPr="002D42D1">
        <w:rPr>
          <w:color w:val="000000"/>
          <w:sz w:val="22"/>
        </w:rPr>
        <w:t xml:space="preserve"> в соответствии с нормативными документами на момент подачи заявки. </w:t>
      </w:r>
      <w:r w:rsidR="00127137" w:rsidRPr="002D42D1">
        <w:rPr>
          <w:color w:val="000000"/>
          <w:sz w:val="22"/>
        </w:rPr>
        <w:t>Технические условия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срок действия технических условий, плата за подключение (технологическое присоединение) в соответствии с договором технологического присоединения к инженерным сетям. Максимально и (или) минимально допустимые параметры разрешенного строительства объект</w:t>
      </w:r>
      <w:r w:rsidR="00F77051" w:rsidRPr="002D42D1">
        <w:rPr>
          <w:color w:val="000000"/>
          <w:sz w:val="22"/>
        </w:rPr>
        <w:t>ов</w:t>
      </w:r>
      <w:r w:rsidR="00127137" w:rsidRPr="002D42D1">
        <w:rPr>
          <w:color w:val="000000"/>
          <w:sz w:val="22"/>
        </w:rPr>
        <w:t xml:space="preserve"> капитального строительства согласно градостроительн</w:t>
      </w:r>
      <w:r w:rsidR="00F77051" w:rsidRPr="002D42D1">
        <w:rPr>
          <w:color w:val="000000"/>
          <w:sz w:val="22"/>
        </w:rPr>
        <w:t>ым</w:t>
      </w:r>
      <w:r w:rsidR="00127137" w:rsidRPr="002D42D1">
        <w:rPr>
          <w:color w:val="000000"/>
          <w:sz w:val="22"/>
        </w:rPr>
        <w:t xml:space="preserve"> план</w:t>
      </w:r>
      <w:r w:rsidR="00F77051" w:rsidRPr="002D42D1">
        <w:rPr>
          <w:color w:val="000000"/>
          <w:sz w:val="22"/>
        </w:rPr>
        <w:t>ам земельных</w:t>
      </w:r>
      <w:r w:rsidR="00127137" w:rsidRPr="002D42D1">
        <w:rPr>
          <w:color w:val="000000"/>
          <w:sz w:val="22"/>
        </w:rPr>
        <w:t xml:space="preserve"> участк</w:t>
      </w:r>
      <w:r w:rsidR="00F77051" w:rsidRPr="002D42D1">
        <w:rPr>
          <w:color w:val="000000"/>
          <w:sz w:val="22"/>
        </w:rPr>
        <w:t>ов, которые утверждены Постановлени</w:t>
      </w:r>
      <w:r w:rsidR="001F0EC7" w:rsidRPr="002D42D1">
        <w:rPr>
          <w:color w:val="000000"/>
          <w:sz w:val="22"/>
        </w:rPr>
        <w:t>ями</w:t>
      </w:r>
      <w:r w:rsidR="00F77051" w:rsidRPr="002D42D1">
        <w:rPr>
          <w:color w:val="000000"/>
          <w:sz w:val="22"/>
        </w:rPr>
        <w:t xml:space="preserve"> Исполнительного комитета Высокогорского муниципального района РТ и размещены на официальном сайте района </w:t>
      </w:r>
      <w:hyperlink r:id="rId5" w:history="1">
        <w:r w:rsidR="00F77051" w:rsidRPr="002D42D1">
          <w:rPr>
            <w:rStyle w:val="a3"/>
            <w:sz w:val="22"/>
          </w:rPr>
          <w:t>http://vysokaya-gora.tatarstan.ru/</w:t>
        </w:r>
      </w:hyperlink>
      <w:r w:rsidR="00F77051" w:rsidRPr="002D42D1">
        <w:rPr>
          <w:color w:val="000000"/>
          <w:sz w:val="22"/>
        </w:rPr>
        <w:t xml:space="preserve"> (В разделе «Тематические разделы и полезные ссылки» - «Тематические разделы» – «Строительство и ЖКХ» – «Информация»).</w:t>
      </w:r>
    </w:p>
    <w:p w:rsidR="00333A3A" w:rsidRPr="002D42D1" w:rsidRDefault="00CF4330" w:rsidP="00A36876">
      <w:pPr>
        <w:pStyle w:val="western"/>
        <w:spacing w:before="0" w:beforeAutospacing="0" w:after="0" w:afterAutospacing="0"/>
        <w:ind w:firstLine="709"/>
        <w:jc w:val="both"/>
        <w:rPr>
          <w:sz w:val="22"/>
        </w:rPr>
      </w:pPr>
      <w:r w:rsidRPr="002D42D1">
        <w:rPr>
          <w:sz w:val="22"/>
        </w:rPr>
        <w:t xml:space="preserve">Специализированная организация по проведению аукциона – ОАО «Центр развития земельных отношений Республики Татарстан». Аукцион проводится в соответствии с Земельным кодексом РФ. </w:t>
      </w:r>
      <w:r w:rsidRPr="002D42D1">
        <w:rPr>
          <w:b/>
          <w:sz w:val="22"/>
        </w:rPr>
        <w:t xml:space="preserve">Дата и время проведения торгов: в </w:t>
      </w:r>
      <w:r w:rsidR="00403741" w:rsidRPr="002D42D1">
        <w:rPr>
          <w:b/>
          <w:sz w:val="22"/>
        </w:rPr>
        <w:t>11:00</w:t>
      </w:r>
      <w:r w:rsidR="00B82DA0" w:rsidRPr="002D42D1">
        <w:rPr>
          <w:b/>
          <w:sz w:val="22"/>
        </w:rPr>
        <w:t xml:space="preserve"> </w:t>
      </w:r>
      <w:r w:rsidRPr="002D42D1">
        <w:rPr>
          <w:b/>
          <w:sz w:val="22"/>
        </w:rPr>
        <w:t xml:space="preserve">час. </w:t>
      </w:r>
      <w:r w:rsidR="00403741" w:rsidRPr="002D42D1">
        <w:rPr>
          <w:b/>
          <w:sz w:val="22"/>
        </w:rPr>
        <w:t>18.07</w:t>
      </w:r>
      <w:r w:rsidR="00EB133E" w:rsidRPr="002D42D1">
        <w:rPr>
          <w:b/>
          <w:sz w:val="22"/>
        </w:rPr>
        <w:t>.</w:t>
      </w:r>
      <w:r w:rsidR="00A34EFF" w:rsidRPr="002D42D1">
        <w:rPr>
          <w:b/>
          <w:sz w:val="22"/>
        </w:rPr>
        <w:t>201</w:t>
      </w:r>
      <w:r w:rsidR="006D173F" w:rsidRPr="002D42D1">
        <w:rPr>
          <w:b/>
          <w:sz w:val="22"/>
        </w:rPr>
        <w:t>7</w:t>
      </w:r>
      <w:r w:rsidRPr="002D42D1">
        <w:rPr>
          <w:b/>
          <w:sz w:val="22"/>
        </w:rPr>
        <w:t xml:space="preserve"> г. Адрес проведения аукциона</w:t>
      </w:r>
      <w:r w:rsidR="00A34EFF" w:rsidRPr="002D42D1">
        <w:rPr>
          <w:b/>
          <w:sz w:val="22"/>
        </w:rPr>
        <w:t xml:space="preserve"> РТ, пос. ж/д ст. Высокая Гора, ул. Пролетарская д.</w:t>
      </w:r>
      <w:r w:rsidR="00B82DA0" w:rsidRPr="002D42D1">
        <w:rPr>
          <w:b/>
          <w:sz w:val="22"/>
        </w:rPr>
        <w:t xml:space="preserve"> </w:t>
      </w:r>
      <w:r w:rsidR="00A34EFF" w:rsidRPr="002D42D1">
        <w:rPr>
          <w:b/>
          <w:sz w:val="22"/>
        </w:rPr>
        <w:t>1, «Районный Дом культуры».</w:t>
      </w:r>
      <w:r w:rsidRPr="002D42D1">
        <w:rPr>
          <w:sz w:val="22"/>
        </w:rPr>
        <w:t xml:space="preserve"> Шаг аукциона - 3 % от начальной цены лота. Срок принятия решения об отказе в проведении торгов – в соответствии с действующим законодательством. </w:t>
      </w:r>
      <w:r w:rsidR="00E57A85" w:rsidRPr="002D42D1">
        <w:rPr>
          <w:color w:val="000000"/>
          <w:sz w:val="22"/>
          <w:shd w:val="clear" w:color="auto" w:fill="FFFFFF"/>
        </w:rPr>
        <w:t>К участию в торгах допускаются лица, своевременно подавшие заявки на участие в торгах (в случае направления заявки на участие в торгах посредством почтовой связи, такая заявка с необходимыми приложениями должна поступить в специализированную организацию не позднее срока окончания приема заявок на участие в торгах), а также представившие необходимые документы и обеспечившие поступление в срок на счет специализированной организации установленной суммы задатка.</w:t>
      </w:r>
      <w:r w:rsidR="00E57A85" w:rsidRPr="002D42D1">
        <w:rPr>
          <w:sz w:val="22"/>
        </w:rPr>
        <w:t xml:space="preserve"> </w:t>
      </w:r>
      <w:r w:rsidRPr="002D42D1">
        <w:rPr>
          <w:sz w:val="22"/>
        </w:rPr>
        <w:t xml:space="preserve">Представление документов, подтверждающих внесение задатка, признается заключением соглашения о задатке. </w:t>
      </w:r>
    </w:p>
    <w:p w:rsidR="00333A3A" w:rsidRPr="002D42D1" w:rsidRDefault="00CF4330" w:rsidP="00A36876">
      <w:pPr>
        <w:pStyle w:val="western"/>
        <w:spacing w:before="0" w:beforeAutospacing="0" w:after="0" w:afterAutospacing="0"/>
        <w:ind w:firstLine="709"/>
        <w:jc w:val="both"/>
        <w:rPr>
          <w:sz w:val="22"/>
        </w:rPr>
      </w:pPr>
      <w:r w:rsidRPr="002D42D1">
        <w:rPr>
          <w:b/>
          <w:sz w:val="22"/>
        </w:rPr>
        <w:t>Задаток перечисляется в течение срока поступления задатка на расчетн</w:t>
      </w:r>
      <w:r w:rsidR="0043631C" w:rsidRPr="002D42D1">
        <w:rPr>
          <w:b/>
          <w:sz w:val="22"/>
        </w:rPr>
        <w:t xml:space="preserve">ый счет </w:t>
      </w:r>
      <w:r w:rsidR="00C6188F" w:rsidRPr="002D42D1">
        <w:rPr>
          <w:b/>
          <w:sz w:val="22"/>
        </w:rPr>
        <w:t xml:space="preserve">40702810100020002927 в «АК БАРС» Банке, к/с 30101810000000000805, БИК 049205805, ИНН 1655109106, КПП 165501001, получатель – ОАО «Центр развития земельных отношений Республики Татарстан», </w:t>
      </w:r>
      <w:r w:rsidRPr="002D42D1">
        <w:rPr>
          <w:b/>
          <w:sz w:val="22"/>
        </w:rPr>
        <w:t xml:space="preserve">назначение платежа: «Задаток для участия </w:t>
      </w:r>
      <w:r w:rsidR="00403741" w:rsidRPr="002D42D1">
        <w:rPr>
          <w:b/>
          <w:sz w:val="22"/>
        </w:rPr>
        <w:t>18.07</w:t>
      </w:r>
      <w:r w:rsidR="00EB133E" w:rsidRPr="002D42D1">
        <w:rPr>
          <w:b/>
          <w:sz w:val="22"/>
        </w:rPr>
        <w:t>.</w:t>
      </w:r>
      <w:r w:rsidR="00A34EFF" w:rsidRPr="002D42D1">
        <w:rPr>
          <w:b/>
          <w:sz w:val="22"/>
        </w:rPr>
        <w:t>201</w:t>
      </w:r>
      <w:r w:rsidR="006D173F" w:rsidRPr="002D42D1">
        <w:rPr>
          <w:b/>
          <w:sz w:val="22"/>
        </w:rPr>
        <w:t>7</w:t>
      </w:r>
      <w:r w:rsidR="00A34EFF" w:rsidRPr="002D42D1">
        <w:rPr>
          <w:b/>
          <w:sz w:val="22"/>
        </w:rPr>
        <w:t xml:space="preserve"> </w:t>
      </w:r>
      <w:r w:rsidRPr="002D42D1">
        <w:rPr>
          <w:b/>
          <w:sz w:val="22"/>
        </w:rPr>
        <w:t xml:space="preserve">г. в аукционе по лоту № </w:t>
      </w:r>
      <w:r w:rsidR="00A34EFF" w:rsidRPr="002D42D1">
        <w:rPr>
          <w:b/>
          <w:sz w:val="22"/>
        </w:rPr>
        <w:t>___</w:t>
      </w:r>
      <w:r w:rsidRPr="002D42D1">
        <w:rPr>
          <w:b/>
          <w:sz w:val="22"/>
        </w:rPr>
        <w:t xml:space="preserve">». </w:t>
      </w:r>
      <w:r w:rsidR="00EA7A4D" w:rsidRPr="002D42D1">
        <w:rPr>
          <w:b/>
          <w:sz w:val="22"/>
        </w:rPr>
        <w:t xml:space="preserve">Размер задатка – </w:t>
      </w:r>
      <w:r w:rsidR="00A44213" w:rsidRPr="002D42D1">
        <w:rPr>
          <w:b/>
          <w:sz w:val="22"/>
        </w:rPr>
        <w:t>50</w:t>
      </w:r>
      <w:r w:rsidR="00EA7A4D" w:rsidRPr="002D42D1">
        <w:rPr>
          <w:b/>
          <w:sz w:val="22"/>
        </w:rPr>
        <w:t xml:space="preserve"> %</w:t>
      </w:r>
      <w:r w:rsidR="002F4574" w:rsidRPr="002D42D1">
        <w:rPr>
          <w:b/>
          <w:sz w:val="22"/>
        </w:rPr>
        <w:t xml:space="preserve"> от начальной цены лота</w:t>
      </w:r>
      <w:r w:rsidR="00EA7A4D" w:rsidRPr="002D42D1">
        <w:rPr>
          <w:b/>
          <w:sz w:val="22"/>
        </w:rPr>
        <w:t xml:space="preserve">. </w:t>
      </w:r>
      <w:r w:rsidRPr="002D42D1">
        <w:rPr>
          <w:b/>
          <w:sz w:val="22"/>
        </w:rPr>
        <w:t xml:space="preserve">Поступление задатка должно быть подтверждено выпиской с банковского счета получателя. Срок поступления задатка до </w:t>
      </w:r>
      <w:r w:rsidR="00403741" w:rsidRPr="002D42D1">
        <w:rPr>
          <w:b/>
          <w:sz w:val="22"/>
        </w:rPr>
        <w:t>1</w:t>
      </w:r>
      <w:r w:rsidR="00A36876" w:rsidRPr="002D42D1">
        <w:rPr>
          <w:b/>
          <w:sz w:val="22"/>
        </w:rPr>
        <w:t>0</w:t>
      </w:r>
      <w:r w:rsidR="00403741" w:rsidRPr="002D42D1">
        <w:rPr>
          <w:b/>
          <w:sz w:val="22"/>
        </w:rPr>
        <w:t>.07</w:t>
      </w:r>
      <w:r w:rsidR="00EB133E" w:rsidRPr="002D42D1">
        <w:rPr>
          <w:b/>
          <w:sz w:val="22"/>
        </w:rPr>
        <w:t>.</w:t>
      </w:r>
      <w:r w:rsidR="00A34EFF" w:rsidRPr="002D42D1">
        <w:rPr>
          <w:b/>
          <w:sz w:val="22"/>
        </w:rPr>
        <w:t>201</w:t>
      </w:r>
      <w:r w:rsidR="00B82DA0" w:rsidRPr="002D42D1">
        <w:rPr>
          <w:b/>
          <w:sz w:val="22"/>
        </w:rPr>
        <w:t>7</w:t>
      </w:r>
      <w:r w:rsidRPr="002D42D1">
        <w:rPr>
          <w:b/>
          <w:sz w:val="22"/>
        </w:rPr>
        <w:t xml:space="preserve"> г. (включительно).</w:t>
      </w:r>
      <w:r w:rsidRPr="002D42D1">
        <w:rPr>
          <w:sz w:val="22"/>
        </w:rPr>
        <w:t xml:space="preserve"> Суммы задатков возвращаются участникам аукциона в соответствии с действующим законодательством. При уклонении или отказе победителя аукциона от подписания договора аренды, задаток не возвращается. Участник аукциона несет все расходы, связанные с подготовкой заявки и участием в аукционе. Победителем аукциона признается участник, предложивший наибольшую цену в ходе проведения аукциона. По окончании аукциона организатор аукциона составляет протокол о результатах торгов. Договор </w:t>
      </w:r>
      <w:r w:rsidR="00A44213" w:rsidRPr="002D42D1">
        <w:rPr>
          <w:sz w:val="22"/>
        </w:rPr>
        <w:t>аренды/</w:t>
      </w:r>
      <w:r w:rsidR="00E34DD3" w:rsidRPr="002D42D1">
        <w:rPr>
          <w:sz w:val="22"/>
        </w:rPr>
        <w:t>купли-продажи</w:t>
      </w:r>
      <w:r w:rsidRPr="002D42D1">
        <w:rPr>
          <w:sz w:val="22"/>
        </w:rPr>
        <w:t xml:space="preserve"> земельного участка подлежит заключению в соответствии с действующим законодательством. </w:t>
      </w:r>
    </w:p>
    <w:p w:rsidR="00B70DFB" w:rsidRPr="00A64DF9" w:rsidRDefault="00B70DFB" w:rsidP="00A36876">
      <w:pPr>
        <w:pStyle w:val="western"/>
        <w:spacing w:before="0" w:beforeAutospacing="0" w:after="0" w:afterAutospacing="0"/>
        <w:ind w:firstLine="709"/>
        <w:jc w:val="both"/>
      </w:pPr>
      <w:r w:rsidRPr="002D42D1">
        <w:rPr>
          <w:b/>
          <w:sz w:val="22"/>
        </w:rPr>
        <w:t xml:space="preserve">Время приема заявок с 13.00 до 16.00 час с </w:t>
      </w:r>
      <w:r w:rsidR="00403741" w:rsidRPr="002D42D1">
        <w:rPr>
          <w:b/>
          <w:sz w:val="22"/>
        </w:rPr>
        <w:t>16.06</w:t>
      </w:r>
      <w:r w:rsidRPr="002D42D1">
        <w:rPr>
          <w:b/>
          <w:sz w:val="22"/>
        </w:rPr>
        <w:t xml:space="preserve">.2017 г. по </w:t>
      </w:r>
      <w:r w:rsidR="00403741" w:rsidRPr="002D42D1">
        <w:rPr>
          <w:b/>
          <w:sz w:val="22"/>
        </w:rPr>
        <w:t>1</w:t>
      </w:r>
      <w:r w:rsidR="00A36876" w:rsidRPr="002D42D1">
        <w:rPr>
          <w:b/>
          <w:sz w:val="22"/>
        </w:rPr>
        <w:t>0</w:t>
      </w:r>
      <w:r w:rsidR="00403741" w:rsidRPr="002D42D1">
        <w:rPr>
          <w:b/>
          <w:sz w:val="22"/>
        </w:rPr>
        <w:t>.07</w:t>
      </w:r>
      <w:r w:rsidRPr="002D42D1">
        <w:rPr>
          <w:b/>
          <w:sz w:val="22"/>
        </w:rPr>
        <w:t xml:space="preserve">.2017 г. по адресу: РТ, г. Казань, ул. Вишневского, д. 26, 4 этаж (Вход со стороны Центрального Депозитария РТ). Один претендент имеет право подать только одну заявку по каждому лоту. Справки по тел. (843) 238-87-70. </w:t>
      </w:r>
      <w:r w:rsidRPr="002D42D1">
        <w:rPr>
          <w:sz w:val="22"/>
        </w:rPr>
        <w:t xml:space="preserve">Дата рассмотрения заявок (срок определения участников торгов) </w:t>
      </w:r>
      <w:r w:rsidRPr="002D42D1">
        <w:rPr>
          <w:b/>
          <w:sz w:val="22"/>
        </w:rPr>
        <w:t xml:space="preserve">- в 13:00 час. </w:t>
      </w:r>
      <w:r w:rsidR="00403741" w:rsidRPr="002D42D1">
        <w:rPr>
          <w:b/>
          <w:sz w:val="22"/>
        </w:rPr>
        <w:t>1</w:t>
      </w:r>
      <w:r w:rsidR="00A36876" w:rsidRPr="002D42D1">
        <w:rPr>
          <w:b/>
          <w:sz w:val="22"/>
        </w:rPr>
        <w:t>1</w:t>
      </w:r>
      <w:r w:rsidR="00403741" w:rsidRPr="002D42D1">
        <w:rPr>
          <w:b/>
          <w:sz w:val="22"/>
        </w:rPr>
        <w:t>.07</w:t>
      </w:r>
      <w:r w:rsidRPr="002D42D1">
        <w:rPr>
          <w:b/>
          <w:sz w:val="22"/>
        </w:rPr>
        <w:t>.2017 г.</w:t>
      </w:r>
      <w:r w:rsidRPr="002D42D1">
        <w:rPr>
          <w:sz w:val="22"/>
        </w:rPr>
        <w:t xml:space="preserve"> Срок определения победителей торгов в день проведения торгов по адресу проведения аукциона. Претенденты могут ознакомиться с условиями договора аренды/купли-продажи, сведениями о форме заявки и иной информацией на официальном сайте торгов </w:t>
      </w:r>
      <w:hyperlink r:id="rId6" w:history="1">
        <w:r w:rsidRPr="002D42D1">
          <w:rPr>
            <w:rStyle w:val="a3"/>
            <w:sz w:val="22"/>
          </w:rPr>
          <w:t>http://torgi.gov.ru/</w:t>
        </w:r>
      </w:hyperlink>
      <w:r w:rsidRPr="002D42D1">
        <w:rPr>
          <w:sz w:val="22"/>
        </w:rPr>
        <w:t xml:space="preserve">, на сайте муниципального образования </w:t>
      </w:r>
      <w:hyperlink r:id="rId7" w:history="1">
        <w:r w:rsidRPr="002D42D1">
          <w:rPr>
            <w:rStyle w:val="a3"/>
            <w:sz w:val="22"/>
          </w:rPr>
          <w:t>http://vysokaya-gora.tatarstan.ru/</w:t>
        </w:r>
      </w:hyperlink>
      <w:r w:rsidRPr="002D42D1">
        <w:rPr>
          <w:sz w:val="22"/>
        </w:rPr>
        <w:t xml:space="preserve"> и на сайте </w:t>
      </w:r>
      <w:hyperlink r:id="rId8" w:history="1">
        <w:r w:rsidRPr="002D42D1">
          <w:rPr>
            <w:rStyle w:val="a3"/>
            <w:sz w:val="22"/>
          </w:rPr>
          <w:t>http://zemlya.tatarstan.ru/</w:t>
        </w:r>
      </w:hyperlink>
      <w:r w:rsidRPr="002D42D1">
        <w:rPr>
          <w:sz w:val="22"/>
        </w:rPr>
        <w:t xml:space="preserve">. Для участия в аукционе претендентам необходимо предоставить в Специализированную организацию следующие документы: заявку с реквизитами счета для возврата задатка на участие в аукционе по установленной форме - 3 экз., копии платежных документов, подтверждающих внесение задатка – 2 экз.; копии документов, удостоверяющих личность заявителя (для </w:t>
      </w:r>
      <w:proofErr w:type="spellStart"/>
      <w:r w:rsidRPr="002D42D1">
        <w:rPr>
          <w:sz w:val="22"/>
        </w:rPr>
        <w:t>физ.лиц</w:t>
      </w:r>
      <w:proofErr w:type="spellEnd"/>
      <w:r w:rsidRPr="002D42D1">
        <w:rPr>
          <w:sz w:val="22"/>
        </w:rPr>
        <w:t>) – 2 экз., для иностранного юридического лица – надлежащим образом заверенный перевод на русский язык документов о государственной регистрации юридического лица. В случае подачи заявки представителем претендента предъявляется надлежащим образом оформленная доверенность (нотариально заверенная). Указанные документы в части их оформления и содержания должны соответствовать требованиям законодательства Российской Федерации. Документы, содержащие помарки, подчистки, исправления и т.п., не допускаются.</w:t>
      </w:r>
      <w:r w:rsidRPr="00A36876">
        <w:rPr>
          <w:sz w:val="18"/>
          <w:szCs w:val="22"/>
        </w:rPr>
        <w:t xml:space="preserve"> </w:t>
      </w:r>
      <w:r w:rsidRPr="00A64DF9">
        <w:br w:type="page"/>
      </w:r>
    </w:p>
    <w:p w:rsidR="00B70DFB" w:rsidRPr="00A64DF9" w:rsidRDefault="00B70DFB" w:rsidP="00B70DFB">
      <w:pPr>
        <w:keepNext/>
        <w:spacing w:after="0" w:line="192" w:lineRule="auto"/>
        <w:ind w:right="-1"/>
        <w:jc w:val="center"/>
        <w:outlineLvl w:val="1"/>
        <w:rPr>
          <w:rFonts w:ascii="Times New Roman" w:eastAsia="Times New Roman" w:hAnsi="Times New Roman" w:cs="Times New Roman"/>
          <w:sz w:val="24"/>
          <w:szCs w:val="24"/>
          <w:lang w:eastAsia="ru-RU"/>
        </w:rPr>
      </w:pPr>
      <w:r w:rsidRPr="00A64DF9">
        <w:rPr>
          <w:rFonts w:ascii="Times New Roman" w:eastAsia="Times New Roman" w:hAnsi="Times New Roman" w:cs="Times New Roman"/>
          <w:sz w:val="24"/>
          <w:szCs w:val="24"/>
          <w:lang w:eastAsia="ru-RU"/>
        </w:rPr>
        <w:t>ЗАЯВКА №_____</w:t>
      </w:r>
    </w:p>
    <w:p w:rsidR="00B70DFB" w:rsidRPr="00A64DF9" w:rsidRDefault="00B70DFB" w:rsidP="00B70DFB">
      <w:pPr>
        <w:keepNext/>
        <w:spacing w:after="0" w:line="360" w:lineRule="auto"/>
        <w:ind w:right="-1"/>
        <w:jc w:val="center"/>
        <w:outlineLvl w:val="0"/>
        <w:rPr>
          <w:rFonts w:ascii="Times New Roman" w:eastAsia="Times New Roman" w:hAnsi="Times New Roman" w:cs="Times New Roman"/>
          <w:sz w:val="24"/>
          <w:szCs w:val="24"/>
          <w:lang w:eastAsia="ru-RU"/>
        </w:rPr>
      </w:pPr>
      <w:r w:rsidRPr="00A64DF9">
        <w:rPr>
          <w:rFonts w:ascii="Times New Roman" w:eastAsia="Times New Roman" w:hAnsi="Times New Roman" w:cs="Times New Roman"/>
          <w:sz w:val="24"/>
          <w:szCs w:val="24"/>
          <w:lang w:eastAsia="ru-RU"/>
        </w:rPr>
        <w:t>На участие в аукционе «____</w:t>
      </w:r>
      <w:proofErr w:type="gramStart"/>
      <w:r w:rsidRPr="00A64DF9">
        <w:rPr>
          <w:rFonts w:ascii="Times New Roman" w:eastAsia="Times New Roman" w:hAnsi="Times New Roman" w:cs="Times New Roman"/>
          <w:sz w:val="24"/>
          <w:szCs w:val="24"/>
          <w:lang w:eastAsia="ru-RU"/>
        </w:rPr>
        <w:t>_»_</w:t>
      </w:r>
      <w:proofErr w:type="gramEnd"/>
      <w:r w:rsidRPr="00A64DF9">
        <w:rPr>
          <w:rFonts w:ascii="Times New Roman" w:eastAsia="Times New Roman" w:hAnsi="Times New Roman" w:cs="Times New Roman"/>
          <w:sz w:val="24"/>
          <w:szCs w:val="24"/>
          <w:lang w:eastAsia="ru-RU"/>
        </w:rPr>
        <w:t>____________ 2017 г.</w:t>
      </w:r>
    </w:p>
    <w:p w:rsidR="00B70DFB" w:rsidRPr="00A64DF9" w:rsidRDefault="00B70DFB" w:rsidP="00B70DFB">
      <w:pPr>
        <w:spacing w:after="0" w:line="192" w:lineRule="auto"/>
        <w:ind w:right="-1"/>
        <w:rPr>
          <w:rFonts w:ascii="Times New Roman" w:eastAsia="Times New Roman" w:hAnsi="Times New Roman" w:cs="Times New Roman"/>
          <w:sz w:val="24"/>
          <w:szCs w:val="24"/>
          <w:lang w:eastAsia="ru-RU"/>
        </w:rPr>
      </w:pPr>
    </w:p>
    <w:p w:rsidR="00B70DFB" w:rsidRPr="00A64DF9" w:rsidRDefault="00B70DFB" w:rsidP="00B70DFB">
      <w:pPr>
        <w:tabs>
          <w:tab w:val="right" w:leader="dot" w:pos="9072"/>
        </w:tabs>
        <w:spacing w:after="0" w:line="192" w:lineRule="auto"/>
        <w:ind w:right="-1"/>
        <w:rPr>
          <w:rFonts w:ascii="Times New Roman" w:eastAsia="Times New Roman" w:hAnsi="Times New Roman" w:cs="Times New Roman"/>
          <w:sz w:val="24"/>
          <w:szCs w:val="24"/>
          <w:lang w:eastAsia="ru-RU"/>
        </w:rPr>
      </w:pPr>
      <w:r w:rsidRPr="00A64DF9">
        <w:rPr>
          <w:rFonts w:ascii="Times New Roman" w:eastAsia="Times New Roman" w:hAnsi="Times New Roman" w:cs="Times New Roman"/>
          <w:sz w:val="24"/>
          <w:szCs w:val="24"/>
          <w:lang w:eastAsia="ru-RU"/>
        </w:rPr>
        <w:t>Претендент физическое лицо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B70DFB" w:rsidRPr="00A64DF9" w:rsidTr="00314A1E">
        <w:tc>
          <w:tcPr>
            <w:tcW w:w="9741" w:type="dxa"/>
            <w:tcBorders>
              <w:top w:val="single" w:sz="4" w:space="0" w:color="auto"/>
              <w:left w:val="single" w:sz="4" w:space="0" w:color="auto"/>
              <w:bottom w:val="single" w:sz="4" w:space="0" w:color="auto"/>
              <w:right w:val="single" w:sz="4" w:space="0" w:color="auto"/>
            </w:tcBorders>
          </w:tcPr>
          <w:p w:rsidR="00B70DFB" w:rsidRPr="00A64DF9" w:rsidRDefault="00B70DFB" w:rsidP="00314A1E">
            <w:pPr>
              <w:tabs>
                <w:tab w:val="right" w:leader="dot" w:pos="9072"/>
              </w:tabs>
              <w:spacing w:after="0" w:line="192" w:lineRule="auto"/>
              <w:ind w:right="-1"/>
              <w:rPr>
                <w:rFonts w:ascii="Times New Roman" w:eastAsia="Times New Roman" w:hAnsi="Times New Roman" w:cs="Times New Roman"/>
                <w:sz w:val="24"/>
                <w:szCs w:val="24"/>
                <w:lang w:eastAsia="ru-RU"/>
              </w:rPr>
            </w:pPr>
          </w:p>
          <w:p w:rsidR="00B70DFB" w:rsidRPr="00A64DF9" w:rsidRDefault="00B70DFB" w:rsidP="00314A1E">
            <w:pPr>
              <w:tabs>
                <w:tab w:val="right" w:leader="dot" w:pos="9072"/>
              </w:tabs>
              <w:spacing w:after="0" w:line="360" w:lineRule="auto"/>
              <w:ind w:right="-1"/>
              <w:rPr>
                <w:rFonts w:ascii="Times New Roman" w:eastAsia="Times New Roman" w:hAnsi="Times New Roman" w:cs="Times New Roman"/>
                <w:sz w:val="24"/>
                <w:szCs w:val="24"/>
                <w:lang w:eastAsia="ru-RU"/>
              </w:rPr>
            </w:pPr>
            <w:r w:rsidRPr="00A64DF9">
              <w:rPr>
                <w:rFonts w:ascii="Times New Roman" w:eastAsia="Times New Roman" w:hAnsi="Times New Roman" w:cs="Times New Roman"/>
                <w:sz w:val="24"/>
                <w:szCs w:val="24"/>
                <w:lang w:eastAsia="ru-RU"/>
              </w:rPr>
              <w:t>ФИО _________________________________________________________________________</w:t>
            </w:r>
          </w:p>
          <w:p w:rsidR="00B70DFB" w:rsidRPr="00A64DF9" w:rsidRDefault="00B70DFB" w:rsidP="00314A1E">
            <w:pPr>
              <w:tabs>
                <w:tab w:val="right" w:leader="dot" w:pos="9072"/>
              </w:tabs>
              <w:spacing w:after="0" w:line="360" w:lineRule="auto"/>
              <w:ind w:right="-1"/>
              <w:rPr>
                <w:rFonts w:ascii="Times New Roman" w:eastAsia="Times New Roman" w:hAnsi="Times New Roman" w:cs="Times New Roman"/>
                <w:sz w:val="24"/>
                <w:szCs w:val="24"/>
                <w:lang w:eastAsia="ru-RU"/>
              </w:rPr>
            </w:pPr>
            <w:r w:rsidRPr="00A64DF9">
              <w:rPr>
                <w:rFonts w:ascii="Times New Roman" w:eastAsia="Times New Roman" w:hAnsi="Times New Roman" w:cs="Times New Roman"/>
                <w:sz w:val="24"/>
                <w:szCs w:val="24"/>
                <w:lang w:eastAsia="ru-RU"/>
              </w:rPr>
              <w:t xml:space="preserve">Документ, удостоверяющий </w:t>
            </w:r>
            <w:r w:rsidR="00E66C8A" w:rsidRPr="00A64DF9">
              <w:rPr>
                <w:rFonts w:ascii="Times New Roman" w:eastAsia="Times New Roman" w:hAnsi="Times New Roman" w:cs="Times New Roman"/>
                <w:sz w:val="24"/>
                <w:szCs w:val="24"/>
                <w:lang w:eastAsia="ru-RU"/>
              </w:rPr>
              <w:t>личность: _</w:t>
            </w:r>
            <w:r w:rsidRPr="00A64DF9">
              <w:rPr>
                <w:rFonts w:ascii="Times New Roman" w:eastAsia="Times New Roman" w:hAnsi="Times New Roman" w:cs="Times New Roman"/>
                <w:sz w:val="24"/>
                <w:szCs w:val="24"/>
                <w:lang w:eastAsia="ru-RU"/>
              </w:rPr>
              <w:t>____________________________________________</w:t>
            </w:r>
          </w:p>
          <w:p w:rsidR="00B70DFB" w:rsidRPr="00A64DF9" w:rsidRDefault="00B70DFB" w:rsidP="00314A1E">
            <w:pPr>
              <w:tabs>
                <w:tab w:val="right" w:leader="dot" w:pos="9072"/>
              </w:tabs>
              <w:spacing w:after="0" w:line="360" w:lineRule="auto"/>
              <w:ind w:right="-1"/>
              <w:rPr>
                <w:rFonts w:ascii="Times New Roman" w:eastAsia="Times New Roman" w:hAnsi="Times New Roman" w:cs="Times New Roman"/>
                <w:sz w:val="24"/>
                <w:szCs w:val="24"/>
                <w:lang w:eastAsia="ru-RU"/>
              </w:rPr>
            </w:pPr>
            <w:r w:rsidRPr="00A64DF9">
              <w:rPr>
                <w:rFonts w:ascii="Times New Roman" w:eastAsia="Times New Roman" w:hAnsi="Times New Roman" w:cs="Times New Roman"/>
                <w:sz w:val="24"/>
                <w:szCs w:val="24"/>
                <w:lang w:eastAsia="ru-RU"/>
              </w:rPr>
              <w:t>серия __________ № __________________, выдан ___________________________________</w:t>
            </w:r>
          </w:p>
          <w:p w:rsidR="00B70DFB" w:rsidRPr="00A64DF9" w:rsidRDefault="00B70DFB" w:rsidP="00314A1E">
            <w:pPr>
              <w:tabs>
                <w:tab w:val="right" w:leader="dot" w:pos="9072"/>
              </w:tabs>
              <w:spacing w:after="0" w:line="360" w:lineRule="auto"/>
              <w:ind w:right="-1"/>
              <w:rPr>
                <w:rFonts w:ascii="Times New Roman" w:eastAsia="Times New Roman" w:hAnsi="Times New Roman" w:cs="Times New Roman"/>
                <w:sz w:val="24"/>
                <w:szCs w:val="24"/>
                <w:lang w:eastAsia="ru-RU"/>
              </w:rPr>
            </w:pPr>
            <w:r w:rsidRPr="00A64DF9">
              <w:rPr>
                <w:rFonts w:ascii="Times New Roman" w:eastAsia="Times New Roman" w:hAnsi="Times New Roman" w:cs="Times New Roman"/>
                <w:sz w:val="24"/>
                <w:szCs w:val="24"/>
                <w:lang w:eastAsia="ru-RU"/>
              </w:rPr>
              <w:t>______________________________________________________________________________</w:t>
            </w:r>
          </w:p>
          <w:p w:rsidR="00B70DFB" w:rsidRPr="00A64DF9" w:rsidRDefault="00B70DFB" w:rsidP="00314A1E">
            <w:pPr>
              <w:tabs>
                <w:tab w:val="right" w:leader="dot" w:pos="9072"/>
              </w:tabs>
              <w:spacing w:after="0" w:line="360" w:lineRule="auto"/>
              <w:ind w:right="-1"/>
              <w:rPr>
                <w:rFonts w:ascii="Times New Roman" w:eastAsia="Times New Roman" w:hAnsi="Times New Roman" w:cs="Times New Roman"/>
                <w:sz w:val="24"/>
                <w:szCs w:val="24"/>
                <w:lang w:eastAsia="ru-RU"/>
              </w:rPr>
            </w:pPr>
            <w:r w:rsidRPr="00A64DF9">
              <w:rPr>
                <w:rFonts w:ascii="Times New Roman" w:eastAsia="Times New Roman" w:hAnsi="Times New Roman" w:cs="Times New Roman"/>
                <w:sz w:val="24"/>
                <w:szCs w:val="24"/>
                <w:lang w:eastAsia="ru-RU"/>
              </w:rPr>
              <w:t>«____» ____________20____г., код подразделения __________________________________;</w:t>
            </w:r>
          </w:p>
          <w:p w:rsidR="00B70DFB" w:rsidRPr="00A64DF9" w:rsidRDefault="00B70DFB" w:rsidP="00314A1E">
            <w:pPr>
              <w:tabs>
                <w:tab w:val="right" w:leader="dot" w:pos="9072"/>
              </w:tabs>
              <w:spacing w:after="0" w:line="360" w:lineRule="auto"/>
              <w:ind w:right="-1"/>
              <w:rPr>
                <w:rFonts w:ascii="Times New Roman" w:eastAsia="Times New Roman" w:hAnsi="Times New Roman" w:cs="Times New Roman"/>
                <w:sz w:val="24"/>
                <w:szCs w:val="24"/>
                <w:lang w:eastAsia="ru-RU"/>
              </w:rPr>
            </w:pPr>
            <w:r w:rsidRPr="00A64DF9">
              <w:rPr>
                <w:rFonts w:ascii="Times New Roman" w:eastAsia="Times New Roman" w:hAnsi="Times New Roman" w:cs="Times New Roman"/>
                <w:sz w:val="24"/>
                <w:szCs w:val="24"/>
                <w:lang w:eastAsia="ru-RU"/>
              </w:rPr>
              <w:t>Дата рождения ________________________________________________________________</w:t>
            </w:r>
          </w:p>
          <w:p w:rsidR="00B70DFB" w:rsidRPr="00A64DF9" w:rsidRDefault="00B70DFB" w:rsidP="00314A1E">
            <w:pPr>
              <w:tabs>
                <w:tab w:val="right" w:leader="dot" w:pos="9072"/>
              </w:tabs>
              <w:spacing w:after="0" w:line="360" w:lineRule="auto"/>
              <w:ind w:right="-1"/>
              <w:rPr>
                <w:rFonts w:ascii="Times New Roman" w:eastAsia="Times New Roman" w:hAnsi="Times New Roman" w:cs="Times New Roman"/>
                <w:sz w:val="24"/>
                <w:szCs w:val="24"/>
                <w:lang w:eastAsia="ru-RU"/>
              </w:rPr>
            </w:pPr>
            <w:r w:rsidRPr="00A64DF9">
              <w:rPr>
                <w:rFonts w:ascii="Times New Roman" w:eastAsia="Times New Roman" w:hAnsi="Times New Roman" w:cs="Times New Roman"/>
                <w:sz w:val="24"/>
                <w:szCs w:val="24"/>
                <w:lang w:eastAsia="ru-RU"/>
              </w:rPr>
              <w:t>Место рождения _______________________________________________________________</w:t>
            </w:r>
          </w:p>
          <w:p w:rsidR="00B70DFB" w:rsidRPr="00A64DF9" w:rsidRDefault="00B70DFB" w:rsidP="00314A1E">
            <w:pPr>
              <w:tabs>
                <w:tab w:val="right" w:leader="dot" w:pos="9072"/>
              </w:tabs>
              <w:spacing w:after="0" w:line="360" w:lineRule="auto"/>
              <w:ind w:right="-1"/>
              <w:rPr>
                <w:rFonts w:ascii="Times New Roman" w:eastAsia="Times New Roman" w:hAnsi="Times New Roman" w:cs="Times New Roman"/>
                <w:sz w:val="24"/>
                <w:szCs w:val="24"/>
                <w:lang w:eastAsia="ru-RU"/>
              </w:rPr>
            </w:pPr>
            <w:r w:rsidRPr="00A64DF9">
              <w:rPr>
                <w:rFonts w:ascii="Times New Roman" w:eastAsia="Times New Roman" w:hAnsi="Times New Roman" w:cs="Times New Roman"/>
                <w:sz w:val="24"/>
                <w:szCs w:val="24"/>
                <w:lang w:eastAsia="ru-RU"/>
              </w:rPr>
              <w:t>ИНН _________________________________________________________________________</w:t>
            </w:r>
          </w:p>
        </w:tc>
      </w:tr>
    </w:tbl>
    <w:p w:rsidR="00B70DFB" w:rsidRPr="00A64DF9" w:rsidRDefault="00B70DFB" w:rsidP="00B70DFB">
      <w:pPr>
        <w:tabs>
          <w:tab w:val="right" w:leader="dot" w:pos="9072"/>
        </w:tabs>
        <w:spacing w:after="0" w:line="192" w:lineRule="auto"/>
        <w:ind w:right="-1"/>
        <w:rPr>
          <w:rFonts w:ascii="Times New Roman" w:eastAsia="Times New Roman" w:hAnsi="Times New Roman" w:cs="Times New Roman"/>
          <w:sz w:val="24"/>
          <w:szCs w:val="24"/>
          <w:lang w:eastAsia="ru-RU"/>
        </w:rPr>
      </w:pPr>
    </w:p>
    <w:p w:rsidR="00B70DFB" w:rsidRPr="00A64DF9" w:rsidRDefault="00B70DFB" w:rsidP="00B70DFB">
      <w:pPr>
        <w:tabs>
          <w:tab w:val="right" w:leader="dot" w:pos="9072"/>
        </w:tabs>
        <w:spacing w:after="0" w:line="192" w:lineRule="auto"/>
        <w:ind w:right="-1"/>
        <w:rPr>
          <w:rFonts w:ascii="Times New Roman" w:eastAsia="Times New Roman" w:hAnsi="Times New Roman" w:cs="Times New Roman"/>
          <w:sz w:val="24"/>
          <w:szCs w:val="24"/>
          <w:lang w:eastAsia="ru-RU"/>
        </w:rPr>
      </w:pPr>
      <w:r w:rsidRPr="00A64DF9">
        <w:rPr>
          <w:rFonts w:ascii="Times New Roman" w:eastAsia="Times New Roman" w:hAnsi="Times New Roman" w:cs="Times New Roman"/>
          <w:sz w:val="24"/>
          <w:szCs w:val="24"/>
          <w:lang w:eastAsia="ru-RU"/>
        </w:rPr>
        <w:t>Место жительства/нахождения претендента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B70DFB" w:rsidRPr="00A64DF9" w:rsidTr="00314A1E">
        <w:tc>
          <w:tcPr>
            <w:tcW w:w="9741" w:type="dxa"/>
            <w:tcBorders>
              <w:top w:val="single" w:sz="4" w:space="0" w:color="auto"/>
              <w:left w:val="single" w:sz="4" w:space="0" w:color="auto"/>
              <w:bottom w:val="single" w:sz="4" w:space="0" w:color="auto"/>
              <w:right w:val="single" w:sz="4" w:space="0" w:color="auto"/>
            </w:tcBorders>
          </w:tcPr>
          <w:p w:rsidR="00B70DFB" w:rsidRPr="00A64DF9" w:rsidRDefault="00B70DFB" w:rsidP="00314A1E">
            <w:pPr>
              <w:tabs>
                <w:tab w:val="right" w:leader="dot" w:pos="9072"/>
              </w:tabs>
              <w:spacing w:after="0" w:line="240" w:lineRule="auto"/>
              <w:ind w:right="-1"/>
              <w:rPr>
                <w:rFonts w:ascii="Times New Roman" w:eastAsia="Times New Roman" w:hAnsi="Times New Roman" w:cs="Times New Roman"/>
                <w:sz w:val="24"/>
                <w:szCs w:val="24"/>
                <w:lang w:eastAsia="ru-RU"/>
              </w:rPr>
            </w:pPr>
          </w:p>
          <w:p w:rsidR="00B70DFB" w:rsidRPr="00A64DF9" w:rsidRDefault="00B70DFB" w:rsidP="00314A1E">
            <w:pPr>
              <w:tabs>
                <w:tab w:val="right" w:leader="dot" w:pos="9072"/>
              </w:tabs>
              <w:spacing w:after="0" w:line="360" w:lineRule="auto"/>
              <w:ind w:right="-1"/>
              <w:rPr>
                <w:rFonts w:ascii="Times New Roman" w:eastAsia="Times New Roman" w:hAnsi="Times New Roman" w:cs="Times New Roman"/>
                <w:sz w:val="24"/>
                <w:szCs w:val="24"/>
                <w:lang w:eastAsia="ru-RU"/>
              </w:rPr>
            </w:pPr>
            <w:r w:rsidRPr="00A64DF9">
              <w:rPr>
                <w:rFonts w:ascii="Times New Roman" w:eastAsia="Times New Roman" w:hAnsi="Times New Roman" w:cs="Times New Roman"/>
                <w:sz w:val="24"/>
                <w:szCs w:val="24"/>
                <w:lang w:eastAsia="ru-RU"/>
              </w:rPr>
              <w:t>_____________________________________________________________________________</w:t>
            </w:r>
          </w:p>
          <w:p w:rsidR="00B70DFB" w:rsidRPr="00A64DF9" w:rsidRDefault="00B70DFB" w:rsidP="00314A1E">
            <w:pPr>
              <w:tabs>
                <w:tab w:val="right" w:leader="dot" w:pos="9072"/>
              </w:tabs>
              <w:spacing w:after="0" w:line="360" w:lineRule="auto"/>
              <w:ind w:right="-1"/>
              <w:rPr>
                <w:rFonts w:ascii="Times New Roman" w:eastAsia="Times New Roman" w:hAnsi="Times New Roman" w:cs="Times New Roman"/>
                <w:sz w:val="24"/>
                <w:szCs w:val="24"/>
                <w:lang w:eastAsia="ru-RU"/>
              </w:rPr>
            </w:pPr>
            <w:r w:rsidRPr="00A64DF9">
              <w:rPr>
                <w:rFonts w:ascii="Times New Roman" w:eastAsia="Times New Roman" w:hAnsi="Times New Roman" w:cs="Times New Roman"/>
                <w:sz w:val="24"/>
                <w:szCs w:val="24"/>
                <w:lang w:eastAsia="ru-RU"/>
              </w:rPr>
              <w:t>Тел.:(_______</w:t>
            </w:r>
            <w:r w:rsidR="00E66C8A" w:rsidRPr="00A64DF9">
              <w:rPr>
                <w:rFonts w:ascii="Times New Roman" w:eastAsia="Times New Roman" w:hAnsi="Times New Roman" w:cs="Times New Roman"/>
                <w:sz w:val="24"/>
                <w:szCs w:val="24"/>
                <w:lang w:eastAsia="ru-RU"/>
              </w:rPr>
              <w:t>_) _</w:t>
            </w:r>
            <w:r w:rsidRPr="00A64DF9">
              <w:rPr>
                <w:rFonts w:ascii="Times New Roman" w:eastAsia="Times New Roman" w:hAnsi="Times New Roman" w:cs="Times New Roman"/>
                <w:sz w:val="24"/>
                <w:szCs w:val="24"/>
                <w:lang w:eastAsia="ru-RU"/>
              </w:rPr>
              <w:t>_________________________, Индекс:________________________________</w:t>
            </w:r>
          </w:p>
        </w:tc>
      </w:tr>
    </w:tbl>
    <w:p w:rsidR="00B70DFB" w:rsidRPr="00A64DF9" w:rsidRDefault="00B70DFB" w:rsidP="00B70DFB">
      <w:pPr>
        <w:tabs>
          <w:tab w:val="right" w:leader="dot" w:pos="9072"/>
        </w:tabs>
        <w:spacing w:after="0" w:line="240" w:lineRule="auto"/>
        <w:ind w:right="-1"/>
        <w:rPr>
          <w:rFonts w:ascii="Times New Roman" w:eastAsia="Times New Roman" w:hAnsi="Times New Roman" w:cs="Times New Roman"/>
          <w:sz w:val="24"/>
          <w:szCs w:val="24"/>
          <w:lang w:eastAsia="ru-RU"/>
        </w:rPr>
      </w:pPr>
    </w:p>
    <w:p w:rsidR="00B70DFB" w:rsidRPr="00A64DF9" w:rsidRDefault="00B70DFB" w:rsidP="00B70DFB">
      <w:pPr>
        <w:tabs>
          <w:tab w:val="right" w:leader="dot" w:pos="9072"/>
        </w:tabs>
        <w:spacing w:after="0" w:line="240" w:lineRule="auto"/>
        <w:ind w:right="-1"/>
        <w:rPr>
          <w:rFonts w:ascii="Times New Roman" w:eastAsia="Times New Roman" w:hAnsi="Times New Roman" w:cs="Times New Roman"/>
          <w:sz w:val="24"/>
          <w:szCs w:val="24"/>
          <w:lang w:eastAsia="ru-RU"/>
        </w:rPr>
      </w:pPr>
      <w:r w:rsidRPr="00A64DF9">
        <w:rPr>
          <w:rFonts w:ascii="Times New Roman" w:eastAsia="Times New Roman" w:hAnsi="Times New Roman" w:cs="Times New Roman"/>
          <w:sz w:val="24"/>
          <w:szCs w:val="24"/>
          <w:lang w:eastAsia="ru-RU"/>
        </w:rPr>
        <w:t>Банковские реквизиты претендента для возврата задатка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B70DFB" w:rsidRPr="00A64DF9" w:rsidTr="00314A1E">
        <w:tc>
          <w:tcPr>
            <w:tcW w:w="9741" w:type="dxa"/>
            <w:tcBorders>
              <w:top w:val="single" w:sz="4" w:space="0" w:color="auto"/>
              <w:left w:val="single" w:sz="4" w:space="0" w:color="auto"/>
              <w:bottom w:val="single" w:sz="4" w:space="0" w:color="auto"/>
              <w:right w:val="single" w:sz="4" w:space="0" w:color="auto"/>
            </w:tcBorders>
          </w:tcPr>
          <w:p w:rsidR="00B70DFB" w:rsidRPr="00A64DF9" w:rsidRDefault="00B70DFB" w:rsidP="00314A1E">
            <w:pPr>
              <w:tabs>
                <w:tab w:val="right" w:leader="dot" w:pos="9072"/>
              </w:tabs>
              <w:spacing w:after="0" w:line="240" w:lineRule="auto"/>
              <w:ind w:right="-1"/>
              <w:rPr>
                <w:rFonts w:ascii="Times New Roman" w:eastAsia="Times New Roman" w:hAnsi="Times New Roman" w:cs="Times New Roman"/>
                <w:sz w:val="24"/>
                <w:szCs w:val="24"/>
                <w:lang w:eastAsia="ru-RU"/>
              </w:rPr>
            </w:pPr>
          </w:p>
          <w:p w:rsidR="00B70DFB" w:rsidRPr="00A64DF9" w:rsidRDefault="00B70DFB" w:rsidP="00314A1E">
            <w:pPr>
              <w:tabs>
                <w:tab w:val="right" w:leader="dot" w:pos="9072"/>
              </w:tabs>
              <w:spacing w:after="0" w:line="360" w:lineRule="auto"/>
              <w:ind w:right="-1"/>
              <w:rPr>
                <w:rFonts w:ascii="Times New Roman" w:eastAsia="Times New Roman" w:hAnsi="Times New Roman" w:cs="Times New Roman"/>
                <w:sz w:val="24"/>
                <w:szCs w:val="24"/>
                <w:lang w:eastAsia="ru-RU"/>
              </w:rPr>
            </w:pPr>
            <w:r w:rsidRPr="00A64DF9">
              <w:rPr>
                <w:rFonts w:ascii="Times New Roman" w:eastAsia="Times New Roman" w:hAnsi="Times New Roman" w:cs="Times New Roman"/>
                <w:sz w:val="24"/>
                <w:szCs w:val="24"/>
                <w:lang w:eastAsia="ru-RU"/>
              </w:rPr>
              <w:t>л/</w:t>
            </w:r>
            <w:proofErr w:type="spellStart"/>
            <w:proofErr w:type="gramStart"/>
            <w:r w:rsidRPr="00A64DF9">
              <w:rPr>
                <w:rFonts w:ascii="Times New Roman" w:eastAsia="Times New Roman" w:hAnsi="Times New Roman" w:cs="Times New Roman"/>
                <w:sz w:val="24"/>
                <w:szCs w:val="24"/>
                <w:lang w:eastAsia="ru-RU"/>
              </w:rPr>
              <w:t>сч</w:t>
            </w:r>
            <w:proofErr w:type="spellEnd"/>
            <w:r w:rsidRPr="00A64DF9">
              <w:rPr>
                <w:rFonts w:ascii="Times New Roman" w:eastAsia="Times New Roman" w:hAnsi="Times New Roman" w:cs="Times New Roman"/>
                <w:sz w:val="24"/>
                <w:szCs w:val="24"/>
                <w:lang w:eastAsia="ru-RU"/>
              </w:rPr>
              <w:t>:_</w:t>
            </w:r>
            <w:proofErr w:type="gramEnd"/>
            <w:r w:rsidRPr="00A64DF9">
              <w:rPr>
                <w:rFonts w:ascii="Times New Roman" w:eastAsia="Times New Roman" w:hAnsi="Times New Roman" w:cs="Times New Roman"/>
                <w:sz w:val="24"/>
                <w:szCs w:val="24"/>
                <w:lang w:eastAsia="ru-RU"/>
              </w:rPr>
              <w:t>_________________________________________(для физических лиц)</w:t>
            </w:r>
          </w:p>
          <w:p w:rsidR="00B70DFB" w:rsidRPr="00A64DF9" w:rsidRDefault="00B70DFB" w:rsidP="00314A1E">
            <w:pPr>
              <w:tabs>
                <w:tab w:val="right" w:leader="dot" w:pos="9072"/>
              </w:tabs>
              <w:spacing w:after="0" w:line="360" w:lineRule="auto"/>
              <w:ind w:right="-1"/>
              <w:rPr>
                <w:rFonts w:ascii="Times New Roman" w:eastAsia="Times New Roman" w:hAnsi="Times New Roman" w:cs="Times New Roman"/>
                <w:sz w:val="24"/>
                <w:szCs w:val="24"/>
                <w:lang w:eastAsia="ru-RU"/>
              </w:rPr>
            </w:pPr>
            <w:r w:rsidRPr="00A64DF9">
              <w:rPr>
                <w:rFonts w:ascii="Times New Roman" w:eastAsia="Times New Roman" w:hAnsi="Times New Roman" w:cs="Times New Roman"/>
                <w:sz w:val="24"/>
                <w:szCs w:val="24"/>
                <w:lang w:eastAsia="ru-RU"/>
              </w:rPr>
              <w:t>р/</w:t>
            </w:r>
            <w:proofErr w:type="spellStart"/>
            <w:proofErr w:type="gramStart"/>
            <w:r w:rsidRPr="00A64DF9">
              <w:rPr>
                <w:rFonts w:ascii="Times New Roman" w:eastAsia="Times New Roman" w:hAnsi="Times New Roman" w:cs="Times New Roman"/>
                <w:sz w:val="24"/>
                <w:szCs w:val="24"/>
                <w:lang w:eastAsia="ru-RU"/>
              </w:rPr>
              <w:t>сч</w:t>
            </w:r>
            <w:proofErr w:type="spellEnd"/>
            <w:r w:rsidRPr="00A64DF9">
              <w:rPr>
                <w:rFonts w:ascii="Times New Roman" w:eastAsia="Times New Roman" w:hAnsi="Times New Roman" w:cs="Times New Roman"/>
                <w:sz w:val="24"/>
                <w:szCs w:val="24"/>
                <w:lang w:eastAsia="ru-RU"/>
              </w:rPr>
              <w:t>:_</w:t>
            </w:r>
            <w:proofErr w:type="gramEnd"/>
            <w:r w:rsidRPr="00A64DF9">
              <w:rPr>
                <w:rFonts w:ascii="Times New Roman" w:eastAsia="Times New Roman" w:hAnsi="Times New Roman" w:cs="Times New Roman"/>
                <w:sz w:val="24"/>
                <w:szCs w:val="24"/>
                <w:lang w:eastAsia="ru-RU"/>
              </w:rPr>
              <w:t>__________________________, в _________________________________,</w:t>
            </w:r>
          </w:p>
          <w:p w:rsidR="00B70DFB" w:rsidRPr="00A64DF9" w:rsidRDefault="00B70DFB" w:rsidP="00314A1E">
            <w:pPr>
              <w:tabs>
                <w:tab w:val="right" w:leader="dot" w:pos="9072"/>
              </w:tabs>
              <w:spacing w:after="0" w:line="360" w:lineRule="auto"/>
              <w:ind w:right="-1"/>
              <w:rPr>
                <w:rFonts w:ascii="Times New Roman" w:eastAsia="Times New Roman" w:hAnsi="Times New Roman" w:cs="Times New Roman"/>
                <w:sz w:val="24"/>
                <w:szCs w:val="24"/>
                <w:lang w:eastAsia="ru-RU"/>
              </w:rPr>
            </w:pPr>
            <w:r w:rsidRPr="00A64DF9">
              <w:rPr>
                <w:rFonts w:ascii="Times New Roman" w:eastAsia="Times New Roman" w:hAnsi="Times New Roman" w:cs="Times New Roman"/>
                <w:sz w:val="24"/>
                <w:szCs w:val="24"/>
                <w:lang w:eastAsia="ru-RU"/>
              </w:rPr>
              <w:t>к/</w:t>
            </w:r>
            <w:proofErr w:type="spellStart"/>
            <w:proofErr w:type="gramStart"/>
            <w:r w:rsidRPr="00A64DF9">
              <w:rPr>
                <w:rFonts w:ascii="Times New Roman" w:eastAsia="Times New Roman" w:hAnsi="Times New Roman" w:cs="Times New Roman"/>
                <w:sz w:val="24"/>
                <w:szCs w:val="24"/>
                <w:lang w:eastAsia="ru-RU"/>
              </w:rPr>
              <w:t>сч</w:t>
            </w:r>
            <w:proofErr w:type="spellEnd"/>
            <w:r w:rsidRPr="00A64DF9">
              <w:rPr>
                <w:rFonts w:ascii="Times New Roman" w:eastAsia="Times New Roman" w:hAnsi="Times New Roman" w:cs="Times New Roman"/>
                <w:sz w:val="24"/>
                <w:szCs w:val="24"/>
                <w:lang w:eastAsia="ru-RU"/>
              </w:rPr>
              <w:t>:_</w:t>
            </w:r>
            <w:proofErr w:type="gramEnd"/>
            <w:r w:rsidRPr="00A64DF9">
              <w:rPr>
                <w:rFonts w:ascii="Times New Roman" w:eastAsia="Times New Roman" w:hAnsi="Times New Roman" w:cs="Times New Roman"/>
                <w:sz w:val="24"/>
                <w:szCs w:val="24"/>
                <w:lang w:eastAsia="ru-RU"/>
              </w:rPr>
              <w:t>__________________________________, БИК:___________________________________,</w:t>
            </w:r>
          </w:p>
          <w:p w:rsidR="00B70DFB" w:rsidRPr="00A64DF9" w:rsidRDefault="00B70DFB" w:rsidP="00314A1E">
            <w:pPr>
              <w:tabs>
                <w:tab w:val="right" w:leader="dot" w:pos="9072"/>
              </w:tabs>
              <w:spacing w:after="0" w:line="360" w:lineRule="auto"/>
              <w:ind w:right="-1"/>
              <w:rPr>
                <w:rFonts w:ascii="Times New Roman" w:eastAsia="Times New Roman" w:hAnsi="Times New Roman" w:cs="Times New Roman"/>
                <w:sz w:val="24"/>
                <w:szCs w:val="24"/>
                <w:lang w:eastAsia="ru-RU"/>
              </w:rPr>
            </w:pPr>
            <w:r w:rsidRPr="00A64DF9">
              <w:rPr>
                <w:rFonts w:ascii="Times New Roman" w:eastAsia="Times New Roman" w:hAnsi="Times New Roman" w:cs="Times New Roman"/>
                <w:sz w:val="24"/>
                <w:szCs w:val="24"/>
                <w:lang w:eastAsia="ru-RU"/>
              </w:rPr>
              <w:t>ИНН/КПП:_________________________/_____________________________________.</w:t>
            </w:r>
          </w:p>
        </w:tc>
      </w:tr>
    </w:tbl>
    <w:p w:rsidR="00B70DFB" w:rsidRPr="00A64DF9" w:rsidRDefault="00B70DFB" w:rsidP="00B70DFB">
      <w:pPr>
        <w:tabs>
          <w:tab w:val="right" w:leader="dot" w:pos="9072"/>
        </w:tabs>
        <w:spacing w:after="0" w:line="360" w:lineRule="auto"/>
        <w:ind w:right="-1" w:firstLine="567"/>
        <w:jc w:val="both"/>
        <w:rPr>
          <w:rFonts w:ascii="Times New Roman" w:eastAsia="Times New Roman" w:hAnsi="Times New Roman" w:cs="Times New Roman"/>
          <w:sz w:val="24"/>
          <w:szCs w:val="24"/>
          <w:lang w:eastAsia="ru-RU"/>
        </w:rPr>
      </w:pPr>
    </w:p>
    <w:p w:rsidR="00B70DFB" w:rsidRPr="00A64DF9" w:rsidRDefault="00B70DFB" w:rsidP="00B70DFB">
      <w:pPr>
        <w:tabs>
          <w:tab w:val="right" w:leader="dot" w:pos="9072"/>
        </w:tabs>
        <w:spacing w:after="0" w:line="360" w:lineRule="auto"/>
        <w:ind w:right="-1" w:firstLine="567"/>
        <w:jc w:val="both"/>
        <w:rPr>
          <w:rFonts w:ascii="Times New Roman" w:eastAsia="Times New Roman" w:hAnsi="Times New Roman" w:cs="Times New Roman"/>
          <w:sz w:val="24"/>
          <w:szCs w:val="24"/>
          <w:lang w:eastAsia="ru-RU"/>
        </w:rPr>
      </w:pPr>
      <w:r w:rsidRPr="00A64DF9">
        <w:rPr>
          <w:rFonts w:ascii="Times New Roman" w:eastAsia="Times New Roman" w:hAnsi="Times New Roman" w:cs="Times New Roman"/>
          <w:sz w:val="24"/>
          <w:szCs w:val="24"/>
          <w:lang w:eastAsia="ru-RU"/>
        </w:rPr>
        <w:t>1. Изучив сведения о, предлагаемом в собственность (аренду), объекте недвижимости (земельном участке) и ознакомившись с ним, я, Претендент, заявляю, что согласен участвовать в открытом аукционе на повышение стоимости объекта недвижимости (земельного участка) (права заключения договора аренды объекта недвижимости (земельного участка)) Лот № _________, который состоится «______» ____________ 2017 г.</w:t>
      </w:r>
    </w:p>
    <w:p w:rsidR="00B70DFB" w:rsidRPr="00A64DF9" w:rsidRDefault="00B70DFB" w:rsidP="00B70DFB">
      <w:pPr>
        <w:tabs>
          <w:tab w:val="right" w:leader="dot" w:pos="9072"/>
        </w:tabs>
        <w:spacing w:after="0" w:line="360" w:lineRule="auto"/>
        <w:ind w:right="-1"/>
        <w:rPr>
          <w:rFonts w:ascii="Times New Roman" w:eastAsia="Times New Roman" w:hAnsi="Times New Roman" w:cs="Times New Roman"/>
          <w:sz w:val="24"/>
          <w:szCs w:val="24"/>
          <w:lang w:eastAsia="ru-RU"/>
        </w:rPr>
      </w:pPr>
      <w:r w:rsidRPr="00A64DF9">
        <w:rPr>
          <w:rFonts w:ascii="Times New Roman" w:eastAsia="Times New Roman" w:hAnsi="Times New Roman" w:cs="Times New Roman"/>
          <w:sz w:val="24"/>
          <w:szCs w:val="24"/>
          <w:lang w:eastAsia="ru-RU"/>
        </w:rPr>
        <w:t>Основные характеристики объекта недвижимости (земельного участка)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B70DFB" w:rsidRPr="00A64DF9" w:rsidTr="00314A1E">
        <w:tc>
          <w:tcPr>
            <w:tcW w:w="9741" w:type="dxa"/>
            <w:tcBorders>
              <w:top w:val="single" w:sz="4" w:space="0" w:color="auto"/>
              <w:left w:val="single" w:sz="4" w:space="0" w:color="auto"/>
              <w:bottom w:val="single" w:sz="4" w:space="0" w:color="auto"/>
              <w:right w:val="single" w:sz="4" w:space="0" w:color="auto"/>
            </w:tcBorders>
          </w:tcPr>
          <w:p w:rsidR="00B70DFB" w:rsidRPr="00A64DF9" w:rsidRDefault="00B70DFB" w:rsidP="00314A1E">
            <w:pPr>
              <w:tabs>
                <w:tab w:val="right" w:leader="dot" w:pos="9072"/>
              </w:tabs>
              <w:spacing w:after="0" w:line="240" w:lineRule="auto"/>
              <w:ind w:right="-1"/>
              <w:jc w:val="both"/>
              <w:rPr>
                <w:rFonts w:ascii="Times New Roman" w:eastAsia="Times New Roman" w:hAnsi="Times New Roman" w:cs="Times New Roman"/>
                <w:sz w:val="24"/>
                <w:szCs w:val="24"/>
                <w:lang w:eastAsia="ru-RU"/>
              </w:rPr>
            </w:pPr>
          </w:p>
          <w:p w:rsidR="00B70DFB" w:rsidRPr="00A64DF9" w:rsidRDefault="00B70DFB" w:rsidP="00314A1E">
            <w:pPr>
              <w:tabs>
                <w:tab w:val="right" w:leader="dot" w:pos="9072"/>
              </w:tabs>
              <w:spacing w:after="0" w:line="360" w:lineRule="auto"/>
              <w:ind w:right="-1"/>
              <w:jc w:val="both"/>
              <w:rPr>
                <w:rFonts w:ascii="Times New Roman" w:eastAsia="Times New Roman" w:hAnsi="Times New Roman" w:cs="Times New Roman"/>
                <w:sz w:val="24"/>
                <w:szCs w:val="24"/>
                <w:lang w:eastAsia="ru-RU"/>
              </w:rPr>
            </w:pPr>
            <w:r w:rsidRPr="00A64DF9">
              <w:rPr>
                <w:rFonts w:ascii="Times New Roman" w:eastAsia="Times New Roman" w:hAnsi="Times New Roman" w:cs="Times New Roman"/>
                <w:sz w:val="24"/>
                <w:szCs w:val="24"/>
                <w:lang w:eastAsia="ru-RU"/>
              </w:rPr>
              <w:t>Местонахождение: _________________________________________________________;</w:t>
            </w:r>
          </w:p>
          <w:p w:rsidR="00B70DFB" w:rsidRPr="00A64DF9" w:rsidRDefault="00B70DFB" w:rsidP="00314A1E">
            <w:pPr>
              <w:tabs>
                <w:tab w:val="right" w:leader="dot" w:pos="9072"/>
              </w:tabs>
              <w:spacing w:after="0" w:line="360" w:lineRule="auto"/>
              <w:ind w:right="-1"/>
              <w:rPr>
                <w:rFonts w:ascii="Times New Roman" w:eastAsia="Times New Roman" w:hAnsi="Times New Roman" w:cs="Times New Roman"/>
                <w:sz w:val="24"/>
                <w:szCs w:val="24"/>
                <w:lang w:eastAsia="ru-RU"/>
              </w:rPr>
            </w:pPr>
            <w:r w:rsidRPr="00A64DF9">
              <w:rPr>
                <w:rFonts w:ascii="Times New Roman" w:eastAsia="Times New Roman" w:hAnsi="Times New Roman" w:cs="Times New Roman"/>
                <w:sz w:val="24"/>
                <w:szCs w:val="24"/>
                <w:lang w:eastAsia="ru-RU"/>
              </w:rPr>
              <w:t>Кадастровый номер: ____</w:t>
            </w:r>
            <w:proofErr w:type="gramStart"/>
            <w:r w:rsidRPr="00A64DF9">
              <w:rPr>
                <w:rFonts w:ascii="Times New Roman" w:eastAsia="Times New Roman" w:hAnsi="Times New Roman" w:cs="Times New Roman"/>
                <w:sz w:val="24"/>
                <w:szCs w:val="24"/>
                <w:lang w:eastAsia="ru-RU"/>
              </w:rPr>
              <w:t>_:_</w:t>
            </w:r>
            <w:proofErr w:type="gramEnd"/>
            <w:r w:rsidRPr="00A64DF9">
              <w:rPr>
                <w:rFonts w:ascii="Times New Roman" w:eastAsia="Times New Roman" w:hAnsi="Times New Roman" w:cs="Times New Roman"/>
                <w:sz w:val="24"/>
                <w:szCs w:val="24"/>
                <w:lang w:eastAsia="ru-RU"/>
              </w:rPr>
              <w:t>____:_______________:_____;</w:t>
            </w:r>
          </w:p>
          <w:p w:rsidR="00B70DFB" w:rsidRPr="00A64DF9" w:rsidRDefault="00B70DFB" w:rsidP="00314A1E">
            <w:pPr>
              <w:tabs>
                <w:tab w:val="right" w:leader="dot" w:pos="9072"/>
              </w:tabs>
              <w:spacing w:after="0" w:line="360" w:lineRule="auto"/>
              <w:ind w:right="-1"/>
              <w:rPr>
                <w:rFonts w:ascii="Times New Roman" w:eastAsia="Times New Roman" w:hAnsi="Times New Roman" w:cs="Times New Roman"/>
                <w:sz w:val="24"/>
                <w:szCs w:val="24"/>
                <w:lang w:eastAsia="ru-RU"/>
              </w:rPr>
            </w:pPr>
            <w:r w:rsidRPr="00A64DF9">
              <w:rPr>
                <w:rFonts w:ascii="Times New Roman" w:eastAsia="Times New Roman" w:hAnsi="Times New Roman" w:cs="Times New Roman"/>
                <w:sz w:val="24"/>
                <w:szCs w:val="24"/>
                <w:lang w:eastAsia="ru-RU"/>
              </w:rPr>
              <w:t>Площадь (кв.м.):______________________________________________________________;</w:t>
            </w:r>
          </w:p>
        </w:tc>
      </w:tr>
    </w:tbl>
    <w:p w:rsidR="00B70DFB" w:rsidRPr="00A64DF9" w:rsidRDefault="00B70DFB" w:rsidP="00B70DFB">
      <w:pPr>
        <w:spacing w:after="0" w:line="360" w:lineRule="auto"/>
        <w:ind w:right="-1" w:firstLine="425"/>
        <w:jc w:val="both"/>
        <w:rPr>
          <w:rFonts w:ascii="Times New Roman" w:eastAsia="Times New Roman" w:hAnsi="Times New Roman" w:cs="Times New Roman"/>
          <w:sz w:val="24"/>
          <w:szCs w:val="24"/>
          <w:lang w:eastAsia="ru-RU"/>
        </w:rPr>
      </w:pPr>
    </w:p>
    <w:p w:rsidR="00B70DFB" w:rsidRPr="00A64DF9" w:rsidRDefault="00B70DFB" w:rsidP="00B70DFB">
      <w:pPr>
        <w:spacing w:after="0" w:line="360" w:lineRule="auto"/>
        <w:ind w:right="-1" w:firstLine="425"/>
        <w:jc w:val="both"/>
        <w:rPr>
          <w:rFonts w:ascii="Times New Roman" w:eastAsia="Times New Roman" w:hAnsi="Times New Roman" w:cs="Times New Roman"/>
          <w:sz w:val="24"/>
          <w:szCs w:val="24"/>
          <w:lang w:eastAsia="ru-RU"/>
        </w:rPr>
      </w:pPr>
      <w:r w:rsidRPr="00A64DF9">
        <w:rPr>
          <w:rFonts w:ascii="Times New Roman" w:eastAsia="Times New Roman" w:hAnsi="Times New Roman" w:cs="Times New Roman"/>
          <w:sz w:val="24"/>
          <w:szCs w:val="24"/>
          <w:lang w:eastAsia="ru-RU"/>
        </w:rPr>
        <w:t xml:space="preserve">2. В случае выигрыша на торгах на повышении стоимости объекта недвижимости (земельного участка), я, Претендент принимаю на себя обязательства в течение 30 дней со дня направления мне проекта договора купли-продажи (аренды) объекта недвижимости (земельного участка) подписать и представить договоры в уполномоченный орган. </w:t>
      </w:r>
    </w:p>
    <w:p w:rsidR="00B70DFB" w:rsidRPr="00A64DF9" w:rsidRDefault="00B70DFB" w:rsidP="00B70DFB">
      <w:pPr>
        <w:spacing w:after="0" w:line="360" w:lineRule="auto"/>
        <w:ind w:right="-1" w:firstLine="425"/>
        <w:jc w:val="both"/>
        <w:rPr>
          <w:rFonts w:ascii="Times New Roman" w:eastAsia="Times New Roman" w:hAnsi="Times New Roman" w:cs="Times New Roman"/>
          <w:sz w:val="24"/>
          <w:szCs w:val="24"/>
          <w:lang w:eastAsia="ru-RU"/>
        </w:rPr>
      </w:pPr>
      <w:r w:rsidRPr="00A64DF9">
        <w:rPr>
          <w:rFonts w:ascii="Times New Roman" w:eastAsia="Times New Roman" w:hAnsi="Times New Roman" w:cs="Times New Roman"/>
          <w:sz w:val="24"/>
          <w:szCs w:val="24"/>
          <w:lang w:eastAsia="ru-RU"/>
        </w:rPr>
        <w:t xml:space="preserve">Я, Претендент, подтверждаю свою информированность о том, что в случае признания меня победителем аукциона и уклонении, или отказе от заключения в установленный срок договора купли-продажи (аренды) я утрачиваю свое право на заключение указанного договора, при этом задаток мне не возвращается, а также, что сведения в отношении меня включается в реестр недобросовестных участников аукциона. </w:t>
      </w:r>
    </w:p>
    <w:p w:rsidR="00B70DFB" w:rsidRPr="00A64DF9" w:rsidRDefault="00B70DFB" w:rsidP="00B70DFB">
      <w:pPr>
        <w:tabs>
          <w:tab w:val="right" w:leader="dot" w:pos="9072"/>
        </w:tabs>
        <w:spacing w:after="0" w:line="360" w:lineRule="auto"/>
        <w:ind w:right="-1" w:firstLine="426"/>
        <w:jc w:val="both"/>
        <w:rPr>
          <w:rFonts w:ascii="Times New Roman" w:eastAsia="Times New Roman" w:hAnsi="Times New Roman" w:cs="Times New Roman"/>
          <w:sz w:val="24"/>
          <w:szCs w:val="24"/>
          <w:lang w:eastAsia="ru-RU"/>
        </w:rPr>
      </w:pPr>
      <w:r w:rsidRPr="00A64DF9">
        <w:rPr>
          <w:rFonts w:ascii="Times New Roman" w:eastAsia="Times New Roman" w:hAnsi="Times New Roman" w:cs="Times New Roman"/>
          <w:sz w:val="24"/>
          <w:szCs w:val="24"/>
          <w:lang w:eastAsia="ru-RU"/>
        </w:rPr>
        <w:t>3. Я, Претендент, согласен с внесением задатка в размере: _________________</w:t>
      </w:r>
      <w:proofErr w:type="spellStart"/>
      <w:r w:rsidRPr="00A64DF9">
        <w:rPr>
          <w:rFonts w:ascii="Times New Roman" w:eastAsia="Times New Roman" w:hAnsi="Times New Roman" w:cs="Times New Roman"/>
          <w:sz w:val="24"/>
          <w:szCs w:val="24"/>
          <w:lang w:eastAsia="ru-RU"/>
        </w:rPr>
        <w:t>руб</w:t>
      </w:r>
      <w:proofErr w:type="spellEnd"/>
      <w:r w:rsidRPr="00A64DF9">
        <w:rPr>
          <w:rFonts w:ascii="Times New Roman" w:eastAsia="Times New Roman" w:hAnsi="Times New Roman" w:cs="Times New Roman"/>
          <w:sz w:val="24"/>
          <w:szCs w:val="24"/>
          <w:lang w:eastAsia="ru-RU"/>
        </w:rPr>
        <w:t xml:space="preserve"> ____коп</w:t>
      </w:r>
    </w:p>
    <w:p w:rsidR="00B70DFB" w:rsidRPr="00A64DF9" w:rsidRDefault="00B70DFB" w:rsidP="00B70DFB">
      <w:pPr>
        <w:tabs>
          <w:tab w:val="right" w:leader="dot" w:pos="9072"/>
        </w:tabs>
        <w:spacing w:after="0" w:line="360" w:lineRule="auto"/>
        <w:ind w:right="-1"/>
        <w:jc w:val="both"/>
        <w:rPr>
          <w:rFonts w:ascii="Times New Roman" w:eastAsia="Times New Roman" w:hAnsi="Times New Roman" w:cs="Times New Roman"/>
          <w:sz w:val="24"/>
          <w:szCs w:val="24"/>
          <w:lang w:eastAsia="ru-RU"/>
        </w:rPr>
      </w:pPr>
      <w:r w:rsidRPr="00A64DF9">
        <w:rPr>
          <w:rFonts w:ascii="Times New Roman" w:eastAsia="Times New Roman" w:hAnsi="Times New Roman" w:cs="Times New Roman"/>
          <w:sz w:val="24"/>
          <w:szCs w:val="24"/>
          <w:lang w:eastAsia="ru-RU"/>
        </w:rPr>
        <w:t>(_____________________________________________________________________руб ____коп);</w:t>
      </w:r>
    </w:p>
    <w:p w:rsidR="00B70DFB" w:rsidRPr="00A64DF9" w:rsidRDefault="00B70DFB" w:rsidP="00B70DFB">
      <w:pPr>
        <w:spacing w:after="0" w:line="360" w:lineRule="auto"/>
        <w:ind w:right="-1" w:firstLine="426"/>
        <w:jc w:val="both"/>
        <w:rPr>
          <w:rFonts w:ascii="Times New Roman" w:eastAsia="Times New Roman" w:hAnsi="Times New Roman" w:cs="Times New Roman"/>
          <w:sz w:val="24"/>
          <w:szCs w:val="24"/>
          <w:lang w:eastAsia="ru-RU"/>
        </w:rPr>
      </w:pPr>
      <w:r w:rsidRPr="00A64DF9">
        <w:rPr>
          <w:rFonts w:ascii="Times New Roman" w:eastAsia="Times New Roman" w:hAnsi="Times New Roman" w:cs="Times New Roman"/>
          <w:sz w:val="24"/>
          <w:szCs w:val="24"/>
          <w:lang w:eastAsia="ru-RU"/>
        </w:rPr>
        <w:t>4. Я, Претендент, был ознакомлен со всей документацией предлагаемого Объекта недвижимости (земельного участка), с условиями договора купли-продажи (аренды) объекта недвижимости (земельного участка), выставляемого на торги.</w:t>
      </w:r>
    </w:p>
    <w:p w:rsidR="00B70DFB" w:rsidRPr="00A64DF9" w:rsidRDefault="00B70DFB" w:rsidP="00B70DFB">
      <w:pPr>
        <w:spacing w:after="0" w:line="360" w:lineRule="auto"/>
        <w:ind w:right="-1" w:firstLine="426"/>
        <w:jc w:val="both"/>
        <w:rPr>
          <w:rFonts w:ascii="Times New Roman" w:eastAsia="Times New Roman" w:hAnsi="Times New Roman" w:cs="Times New Roman"/>
          <w:sz w:val="24"/>
          <w:szCs w:val="24"/>
          <w:lang w:eastAsia="ru-RU"/>
        </w:rPr>
      </w:pPr>
      <w:r w:rsidRPr="00A64DF9">
        <w:rPr>
          <w:rFonts w:ascii="Times New Roman" w:eastAsia="Times New Roman" w:hAnsi="Times New Roman" w:cs="Times New Roman"/>
          <w:sz w:val="24"/>
          <w:szCs w:val="24"/>
          <w:lang w:eastAsia="ru-RU"/>
        </w:rPr>
        <w:t>5. Мной, Претендентом, был проведен личный осмотр объекта недвижимости.</w:t>
      </w:r>
    </w:p>
    <w:p w:rsidR="00B70DFB" w:rsidRPr="00A64DF9" w:rsidRDefault="00B70DFB" w:rsidP="00B70DFB">
      <w:pPr>
        <w:spacing w:after="0" w:line="360" w:lineRule="auto"/>
        <w:ind w:right="-1" w:firstLine="426"/>
        <w:jc w:val="both"/>
        <w:rPr>
          <w:rFonts w:ascii="Times New Roman" w:eastAsia="Times New Roman" w:hAnsi="Times New Roman" w:cs="Times New Roman"/>
          <w:sz w:val="24"/>
          <w:szCs w:val="24"/>
          <w:lang w:eastAsia="ru-RU"/>
        </w:rPr>
      </w:pPr>
      <w:r w:rsidRPr="00A64DF9">
        <w:rPr>
          <w:rFonts w:ascii="Times New Roman" w:eastAsia="Times New Roman" w:hAnsi="Times New Roman" w:cs="Times New Roman"/>
          <w:sz w:val="24"/>
          <w:szCs w:val="24"/>
          <w:lang w:eastAsia="ru-RU"/>
        </w:rPr>
        <w:t>6. Разъяснения по процедуре торгов, оформлению и подаче документов мной, Претендентом получены.</w:t>
      </w:r>
    </w:p>
    <w:p w:rsidR="00B70DFB" w:rsidRPr="00A64DF9" w:rsidRDefault="00B70DFB" w:rsidP="00B70DFB">
      <w:pPr>
        <w:spacing w:after="0" w:line="360" w:lineRule="auto"/>
        <w:ind w:right="-1" w:firstLine="426"/>
        <w:jc w:val="both"/>
        <w:rPr>
          <w:rFonts w:ascii="Times New Roman" w:eastAsia="Times New Roman" w:hAnsi="Times New Roman" w:cs="Times New Roman"/>
          <w:sz w:val="24"/>
          <w:szCs w:val="24"/>
          <w:lang w:eastAsia="ru-RU"/>
        </w:rPr>
      </w:pPr>
      <w:r w:rsidRPr="00A64DF9">
        <w:rPr>
          <w:rFonts w:ascii="Times New Roman" w:eastAsia="Times New Roman" w:hAnsi="Times New Roman" w:cs="Times New Roman"/>
          <w:sz w:val="24"/>
          <w:szCs w:val="24"/>
          <w:lang w:eastAsia="ru-RU"/>
        </w:rPr>
        <w:t>К Заявке прилагаются документы согласно описи.</w:t>
      </w:r>
    </w:p>
    <w:p w:rsidR="00B70DFB" w:rsidRPr="00A64DF9" w:rsidRDefault="00B70DFB" w:rsidP="00B70DFB">
      <w:pPr>
        <w:tabs>
          <w:tab w:val="right" w:leader="dot" w:pos="9072"/>
        </w:tabs>
        <w:spacing w:after="0" w:line="360" w:lineRule="auto"/>
        <w:ind w:right="-1"/>
        <w:jc w:val="both"/>
        <w:rPr>
          <w:rFonts w:ascii="Times New Roman" w:eastAsia="Times New Roman" w:hAnsi="Times New Roman" w:cs="Times New Roman"/>
          <w:sz w:val="24"/>
          <w:szCs w:val="24"/>
          <w:lang w:eastAsia="ru-RU"/>
        </w:rPr>
      </w:pPr>
      <w:r w:rsidRPr="00A64DF9">
        <w:rPr>
          <w:rFonts w:ascii="Times New Roman" w:eastAsia="Times New Roman" w:hAnsi="Times New Roman" w:cs="Times New Roman"/>
          <w:sz w:val="24"/>
          <w:szCs w:val="24"/>
          <w:lang w:eastAsia="ru-RU"/>
        </w:rPr>
        <w:t xml:space="preserve">     Я, претендент, подтверждаю своё согласие на обработку в соответствии с ФЗ №152 «О персональных данных» ОАО «ЦРЗО РТ» и предоставления в муниципальный район Республики Татарстан моих персональных данных, для осуществления ОАО «ЦРЗО РТ» следующих действий: формирования пакета документов и предоставление заказчику аукциона  муниципальному району Республики Татарстан, заявки на участие в аукционе, сведений о внесенных задатках, предоставленных персональных данных, протокола рассмотрения заявок, протокола аукциона и иных документов, связанных с участием в аукционе.</w:t>
      </w:r>
    </w:p>
    <w:p w:rsidR="00B70DFB" w:rsidRPr="00A64DF9" w:rsidRDefault="00B70DFB" w:rsidP="00B70DFB">
      <w:pPr>
        <w:spacing w:after="0" w:line="360" w:lineRule="auto"/>
        <w:ind w:right="-1"/>
        <w:jc w:val="both"/>
        <w:rPr>
          <w:rFonts w:ascii="Times New Roman" w:eastAsia="Times New Roman" w:hAnsi="Times New Roman" w:cs="Times New Roman"/>
          <w:sz w:val="24"/>
          <w:szCs w:val="24"/>
          <w:lang w:eastAsia="ru-RU"/>
        </w:rPr>
      </w:pPr>
    </w:p>
    <w:p w:rsidR="00B70DFB" w:rsidRPr="00A64DF9" w:rsidRDefault="00B70DFB" w:rsidP="00B70DFB">
      <w:pPr>
        <w:spacing w:after="0" w:line="360" w:lineRule="auto"/>
        <w:ind w:right="-1"/>
        <w:jc w:val="both"/>
        <w:rPr>
          <w:rFonts w:ascii="Times New Roman" w:eastAsia="Times New Roman" w:hAnsi="Times New Roman" w:cs="Times New Roman"/>
          <w:sz w:val="24"/>
          <w:szCs w:val="24"/>
          <w:lang w:eastAsia="ru-RU"/>
        </w:rPr>
      </w:pPr>
      <w:r w:rsidRPr="00A64DF9">
        <w:rPr>
          <w:rFonts w:ascii="Times New Roman" w:eastAsia="Times New Roman" w:hAnsi="Times New Roman" w:cs="Times New Roman"/>
          <w:sz w:val="24"/>
          <w:szCs w:val="24"/>
          <w:lang w:eastAsia="ru-RU"/>
        </w:rPr>
        <w:t>Подпись и ФИО претендента (представителя) ________________________________________</w:t>
      </w:r>
    </w:p>
    <w:p w:rsidR="00B70DFB" w:rsidRPr="00A64DF9" w:rsidRDefault="00B70DFB" w:rsidP="00B70DFB">
      <w:pPr>
        <w:spacing w:after="0" w:line="360" w:lineRule="auto"/>
        <w:ind w:right="-1"/>
        <w:jc w:val="both"/>
        <w:rPr>
          <w:rFonts w:ascii="Times New Roman" w:eastAsia="Times New Roman" w:hAnsi="Times New Roman" w:cs="Times New Roman"/>
          <w:sz w:val="24"/>
          <w:szCs w:val="24"/>
          <w:lang w:eastAsia="ru-RU"/>
        </w:rPr>
      </w:pPr>
      <w:r w:rsidRPr="00A64DF9">
        <w:rPr>
          <w:rFonts w:ascii="Times New Roman" w:eastAsia="Times New Roman" w:hAnsi="Times New Roman" w:cs="Times New Roman"/>
          <w:sz w:val="24"/>
          <w:szCs w:val="24"/>
          <w:lang w:eastAsia="ru-RU"/>
        </w:rPr>
        <w:tab/>
      </w:r>
      <w:r w:rsidRPr="00A64DF9">
        <w:rPr>
          <w:rFonts w:ascii="Times New Roman" w:eastAsia="Times New Roman" w:hAnsi="Times New Roman" w:cs="Times New Roman"/>
          <w:sz w:val="24"/>
          <w:szCs w:val="24"/>
          <w:lang w:eastAsia="ru-RU"/>
        </w:rPr>
        <w:tab/>
      </w:r>
      <w:r w:rsidRPr="00A64DF9">
        <w:rPr>
          <w:rFonts w:ascii="Times New Roman" w:eastAsia="Times New Roman" w:hAnsi="Times New Roman" w:cs="Times New Roman"/>
          <w:sz w:val="24"/>
          <w:szCs w:val="24"/>
          <w:lang w:eastAsia="ru-RU"/>
        </w:rPr>
        <w:tab/>
      </w:r>
      <w:r w:rsidRPr="00A64DF9">
        <w:rPr>
          <w:rFonts w:ascii="Times New Roman" w:eastAsia="Times New Roman" w:hAnsi="Times New Roman" w:cs="Times New Roman"/>
          <w:sz w:val="24"/>
          <w:szCs w:val="24"/>
          <w:lang w:eastAsia="ru-RU"/>
        </w:rPr>
        <w:tab/>
      </w:r>
      <w:r w:rsidRPr="00A64DF9">
        <w:rPr>
          <w:rFonts w:ascii="Times New Roman" w:eastAsia="Times New Roman" w:hAnsi="Times New Roman" w:cs="Times New Roman"/>
          <w:sz w:val="24"/>
          <w:szCs w:val="24"/>
          <w:lang w:eastAsia="ru-RU"/>
        </w:rPr>
        <w:tab/>
      </w:r>
      <w:r w:rsidRPr="00A64DF9">
        <w:rPr>
          <w:rFonts w:ascii="Times New Roman" w:eastAsia="Times New Roman" w:hAnsi="Times New Roman" w:cs="Times New Roman"/>
          <w:sz w:val="24"/>
          <w:szCs w:val="24"/>
          <w:lang w:eastAsia="ru-RU"/>
        </w:rPr>
        <w:tab/>
      </w:r>
      <w:r w:rsidRPr="00A64DF9">
        <w:rPr>
          <w:rFonts w:ascii="Times New Roman" w:eastAsia="Times New Roman" w:hAnsi="Times New Roman" w:cs="Times New Roman"/>
          <w:sz w:val="24"/>
          <w:szCs w:val="24"/>
          <w:lang w:eastAsia="ru-RU"/>
        </w:rPr>
        <w:tab/>
        <w:t>Дата «_____» _______________ 2017 г.</w:t>
      </w:r>
    </w:p>
    <w:p w:rsidR="00B70DFB" w:rsidRPr="00A64DF9" w:rsidRDefault="00B70DFB" w:rsidP="00B70DFB">
      <w:pPr>
        <w:spacing w:after="0" w:line="360" w:lineRule="auto"/>
        <w:ind w:right="-1"/>
        <w:jc w:val="both"/>
        <w:rPr>
          <w:rFonts w:ascii="Times New Roman" w:eastAsia="Times New Roman" w:hAnsi="Times New Roman" w:cs="Times New Roman"/>
          <w:sz w:val="24"/>
          <w:szCs w:val="24"/>
          <w:lang w:eastAsia="ru-RU"/>
        </w:rPr>
      </w:pPr>
    </w:p>
    <w:p w:rsidR="00B70DFB" w:rsidRPr="00A64DF9" w:rsidRDefault="00B70DFB" w:rsidP="00B70DFB">
      <w:pPr>
        <w:spacing w:after="0" w:line="360" w:lineRule="auto"/>
        <w:ind w:right="-1"/>
        <w:jc w:val="both"/>
        <w:rPr>
          <w:rFonts w:ascii="Times New Roman" w:eastAsia="Times New Roman" w:hAnsi="Times New Roman" w:cs="Times New Roman"/>
          <w:sz w:val="24"/>
          <w:szCs w:val="24"/>
          <w:lang w:eastAsia="ru-RU"/>
        </w:rPr>
      </w:pPr>
      <w:r w:rsidRPr="00A64DF9">
        <w:rPr>
          <w:rFonts w:ascii="Times New Roman" w:eastAsia="Times New Roman" w:hAnsi="Times New Roman" w:cs="Times New Roman"/>
          <w:sz w:val="24"/>
          <w:szCs w:val="24"/>
          <w:lang w:eastAsia="ru-RU"/>
        </w:rPr>
        <w:t>Заявка принята продавцом (его полномочным представителем)</w:t>
      </w:r>
    </w:p>
    <w:p w:rsidR="00B70DFB" w:rsidRPr="00A64DF9" w:rsidRDefault="00B70DFB" w:rsidP="00B70DFB">
      <w:pPr>
        <w:spacing w:after="0" w:line="360" w:lineRule="auto"/>
        <w:ind w:right="-1"/>
        <w:jc w:val="both"/>
        <w:rPr>
          <w:rFonts w:ascii="Times New Roman" w:eastAsia="Times New Roman" w:hAnsi="Times New Roman" w:cs="Times New Roman"/>
          <w:sz w:val="24"/>
          <w:szCs w:val="24"/>
          <w:lang w:eastAsia="ru-RU"/>
        </w:rPr>
      </w:pPr>
      <w:r w:rsidRPr="00A64DF9">
        <w:rPr>
          <w:rFonts w:ascii="Times New Roman" w:eastAsia="Times New Roman" w:hAnsi="Times New Roman" w:cs="Times New Roman"/>
          <w:sz w:val="24"/>
          <w:szCs w:val="24"/>
          <w:lang w:eastAsia="ru-RU"/>
        </w:rPr>
        <w:t>«____» ____________2017 г. в _____час. _____мин.</w:t>
      </w:r>
    </w:p>
    <w:p w:rsidR="00B70DFB" w:rsidRPr="00A64DF9" w:rsidRDefault="00B70DFB" w:rsidP="00B70DFB">
      <w:pPr>
        <w:spacing w:after="0" w:line="360" w:lineRule="auto"/>
        <w:ind w:right="-1"/>
        <w:jc w:val="both"/>
        <w:rPr>
          <w:rFonts w:ascii="Times New Roman" w:eastAsia="Times New Roman" w:hAnsi="Times New Roman" w:cs="Times New Roman"/>
          <w:sz w:val="24"/>
          <w:szCs w:val="24"/>
          <w:lang w:eastAsia="ru-RU"/>
        </w:rPr>
      </w:pPr>
      <w:r w:rsidRPr="00A64DF9">
        <w:rPr>
          <w:rFonts w:ascii="Times New Roman" w:eastAsia="Times New Roman" w:hAnsi="Times New Roman" w:cs="Times New Roman"/>
          <w:sz w:val="24"/>
          <w:szCs w:val="24"/>
          <w:lang w:eastAsia="ru-RU"/>
        </w:rPr>
        <w:t>Подпись уполномоченного лица, принявшего заявку ____________________ / _______________</w:t>
      </w:r>
    </w:p>
    <w:p w:rsidR="00B70DFB" w:rsidRPr="00A64DF9" w:rsidRDefault="00B70DFB" w:rsidP="00B70DFB">
      <w:pPr>
        <w:spacing w:after="0" w:line="240" w:lineRule="auto"/>
        <w:ind w:right="-1"/>
        <w:jc w:val="center"/>
        <w:rPr>
          <w:rFonts w:ascii="Times New Roman" w:eastAsia="Times New Roman" w:hAnsi="Times New Roman" w:cs="Times New Roman"/>
          <w:sz w:val="24"/>
          <w:szCs w:val="24"/>
          <w:lang w:eastAsia="ru-RU"/>
        </w:rPr>
      </w:pPr>
      <w:r w:rsidRPr="00A64DF9">
        <w:rPr>
          <w:rFonts w:ascii="Times New Roman" w:eastAsia="Times New Roman" w:hAnsi="Times New Roman" w:cs="Times New Roman"/>
          <w:sz w:val="24"/>
          <w:szCs w:val="24"/>
          <w:lang w:eastAsia="ru-RU"/>
        </w:rPr>
        <w:br w:type="page"/>
        <w:t>ЗАЯВКА №_____</w:t>
      </w:r>
    </w:p>
    <w:p w:rsidR="00B70DFB" w:rsidRPr="00A64DF9" w:rsidRDefault="00B70DFB" w:rsidP="00B70DFB">
      <w:pPr>
        <w:keepNext/>
        <w:spacing w:after="0" w:line="360" w:lineRule="auto"/>
        <w:ind w:right="-1"/>
        <w:jc w:val="center"/>
        <w:outlineLvl w:val="0"/>
        <w:rPr>
          <w:rFonts w:ascii="Times New Roman" w:eastAsia="Times New Roman" w:hAnsi="Times New Roman" w:cs="Times New Roman"/>
          <w:sz w:val="24"/>
          <w:szCs w:val="24"/>
          <w:lang w:eastAsia="ru-RU"/>
        </w:rPr>
      </w:pPr>
      <w:r w:rsidRPr="00A64DF9">
        <w:rPr>
          <w:rFonts w:ascii="Times New Roman" w:eastAsia="Times New Roman" w:hAnsi="Times New Roman" w:cs="Times New Roman"/>
          <w:sz w:val="24"/>
          <w:szCs w:val="24"/>
          <w:lang w:eastAsia="ru-RU"/>
        </w:rPr>
        <w:t xml:space="preserve">На участие в аукционе «____» ____________ 2017 г. </w:t>
      </w:r>
    </w:p>
    <w:p w:rsidR="00B70DFB" w:rsidRPr="00A64DF9" w:rsidRDefault="00B70DFB" w:rsidP="00B70DFB">
      <w:pPr>
        <w:tabs>
          <w:tab w:val="right" w:leader="dot" w:pos="9072"/>
        </w:tabs>
        <w:spacing w:after="0" w:line="192" w:lineRule="auto"/>
        <w:ind w:right="-1"/>
        <w:rPr>
          <w:rFonts w:ascii="Times New Roman" w:eastAsia="Times New Roman" w:hAnsi="Times New Roman" w:cs="Times New Roman"/>
          <w:sz w:val="24"/>
          <w:szCs w:val="24"/>
          <w:lang w:eastAsia="ru-RU"/>
        </w:rPr>
      </w:pPr>
    </w:p>
    <w:p w:rsidR="00B70DFB" w:rsidRPr="00A64DF9" w:rsidRDefault="00B70DFB" w:rsidP="00B70DFB">
      <w:pPr>
        <w:tabs>
          <w:tab w:val="right" w:leader="dot" w:pos="9072"/>
        </w:tabs>
        <w:spacing w:after="0" w:line="192" w:lineRule="auto"/>
        <w:ind w:right="-1"/>
        <w:rPr>
          <w:rFonts w:ascii="Times New Roman" w:eastAsia="Times New Roman" w:hAnsi="Times New Roman" w:cs="Times New Roman"/>
          <w:sz w:val="24"/>
          <w:szCs w:val="24"/>
          <w:lang w:eastAsia="ru-RU"/>
        </w:rPr>
      </w:pPr>
      <w:r w:rsidRPr="00A64DF9">
        <w:rPr>
          <w:rFonts w:ascii="Times New Roman" w:eastAsia="Times New Roman" w:hAnsi="Times New Roman" w:cs="Times New Roman"/>
          <w:sz w:val="24"/>
          <w:szCs w:val="24"/>
          <w:lang w:eastAsia="ru-RU"/>
        </w:rPr>
        <w:t>Претендент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B70DFB" w:rsidRPr="00A64DF9" w:rsidTr="00314A1E">
        <w:tc>
          <w:tcPr>
            <w:tcW w:w="9741" w:type="dxa"/>
            <w:tcBorders>
              <w:top w:val="single" w:sz="4" w:space="0" w:color="auto"/>
              <w:left w:val="single" w:sz="4" w:space="0" w:color="auto"/>
              <w:bottom w:val="single" w:sz="4" w:space="0" w:color="auto"/>
              <w:right w:val="single" w:sz="4" w:space="0" w:color="auto"/>
            </w:tcBorders>
          </w:tcPr>
          <w:p w:rsidR="00B70DFB" w:rsidRPr="00A64DF9" w:rsidRDefault="00B70DFB" w:rsidP="00314A1E">
            <w:pPr>
              <w:tabs>
                <w:tab w:val="right" w:leader="dot" w:pos="9072"/>
              </w:tabs>
              <w:spacing w:after="0" w:line="192" w:lineRule="auto"/>
              <w:ind w:right="-1"/>
              <w:rPr>
                <w:rFonts w:ascii="Times New Roman" w:eastAsia="Times New Roman" w:hAnsi="Times New Roman" w:cs="Times New Roman"/>
                <w:sz w:val="24"/>
                <w:szCs w:val="24"/>
                <w:lang w:eastAsia="ru-RU"/>
              </w:rPr>
            </w:pPr>
          </w:p>
          <w:p w:rsidR="00B70DFB" w:rsidRPr="00A64DF9" w:rsidRDefault="00B70DFB" w:rsidP="00314A1E">
            <w:pPr>
              <w:tabs>
                <w:tab w:val="right" w:leader="dot" w:pos="9072"/>
              </w:tabs>
              <w:spacing w:after="0" w:line="360" w:lineRule="auto"/>
              <w:ind w:right="-1"/>
              <w:rPr>
                <w:rFonts w:ascii="Times New Roman" w:eastAsia="Times New Roman" w:hAnsi="Times New Roman" w:cs="Times New Roman"/>
                <w:sz w:val="24"/>
                <w:szCs w:val="24"/>
                <w:lang w:eastAsia="ru-RU"/>
              </w:rPr>
            </w:pPr>
            <w:r w:rsidRPr="00A64DF9">
              <w:rPr>
                <w:rFonts w:ascii="Times New Roman" w:eastAsia="Times New Roman" w:hAnsi="Times New Roman" w:cs="Times New Roman"/>
                <w:sz w:val="24"/>
                <w:szCs w:val="24"/>
                <w:lang w:eastAsia="ru-RU"/>
              </w:rPr>
              <w:t>Наименование _________________________________________________________________</w:t>
            </w:r>
          </w:p>
          <w:p w:rsidR="00B70DFB" w:rsidRPr="00A64DF9" w:rsidRDefault="00B70DFB" w:rsidP="00314A1E">
            <w:pPr>
              <w:tabs>
                <w:tab w:val="right" w:leader="dot" w:pos="9072"/>
              </w:tabs>
              <w:spacing w:after="0" w:line="360" w:lineRule="auto"/>
              <w:ind w:right="-1"/>
              <w:rPr>
                <w:rFonts w:ascii="Times New Roman" w:eastAsia="Times New Roman" w:hAnsi="Times New Roman" w:cs="Times New Roman"/>
                <w:sz w:val="24"/>
                <w:szCs w:val="24"/>
                <w:lang w:eastAsia="ru-RU"/>
              </w:rPr>
            </w:pPr>
            <w:r w:rsidRPr="00A64DF9">
              <w:rPr>
                <w:rFonts w:ascii="Times New Roman" w:eastAsia="Times New Roman" w:hAnsi="Times New Roman" w:cs="Times New Roman"/>
                <w:sz w:val="24"/>
                <w:szCs w:val="24"/>
                <w:lang w:eastAsia="ru-RU"/>
              </w:rPr>
              <w:t>______________________________________________________________________________</w:t>
            </w:r>
          </w:p>
          <w:p w:rsidR="00B70DFB" w:rsidRPr="00A64DF9" w:rsidRDefault="00B70DFB" w:rsidP="00314A1E">
            <w:pPr>
              <w:tabs>
                <w:tab w:val="right" w:leader="dot" w:pos="9072"/>
              </w:tabs>
              <w:spacing w:after="0" w:line="360" w:lineRule="auto"/>
              <w:ind w:right="-1"/>
              <w:rPr>
                <w:rFonts w:ascii="Times New Roman" w:eastAsia="Times New Roman" w:hAnsi="Times New Roman" w:cs="Times New Roman"/>
                <w:sz w:val="24"/>
                <w:szCs w:val="24"/>
                <w:lang w:eastAsia="ru-RU"/>
              </w:rPr>
            </w:pPr>
            <w:r w:rsidRPr="00A64DF9">
              <w:rPr>
                <w:rFonts w:ascii="Times New Roman" w:eastAsia="Times New Roman" w:hAnsi="Times New Roman" w:cs="Times New Roman"/>
                <w:sz w:val="24"/>
                <w:szCs w:val="24"/>
                <w:lang w:eastAsia="ru-RU"/>
              </w:rPr>
              <w:t>Свидетельство о государственной регистрации ю/л серия _____ №_____________________,</w:t>
            </w:r>
          </w:p>
          <w:p w:rsidR="00B70DFB" w:rsidRPr="00A64DF9" w:rsidRDefault="00B70DFB" w:rsidP="00314A1E">
            <w:pPr>
              <w:tabs>
                <w:tab w:val="right" w:leader="dot" w:pos="9072"/>
              </w:tabs>
              <w:spacing w:after="0" w:line="360" w:lineRule="auto"/>
              <w:ind w:right="-1"/>
              <w:rPr>
                <w:rFonts w:ascii="Times New Roman" w:eastAsia="Times New Roman" w:hAnsi="Times New Roman" w:cs="Times New Roman"/>
                <w:sz w:val="24"/>
                <w:szCs w:val="24"/>
                <w:lang w:eastAsia="ru-RU"/>
              </w:rPr>
            </w:pPr>
            <w:r w:rsidRPr="00A64DF9">
              <w:rPr>
                <w:rFonts w:ascii="Times New Roman" w:eastAsia="Times New Roman" w:hAnsi="Times New Roman" w:cs="Times New Roman"/>
                <w:sz w:val="24"/>
                <w:szCs w:val="24"/>
                <w:lang w:eastAsia="ru-RU"/>
              </w:rPr>
              <w:t>дата регистрации «___</w:t>
            </w:r>
            <w:proofErr w:type="gramStart"/>
            <w:r w:rsidRPr="00A64DF9">
              <w:rPr>
                <w:rFonts w:ascii="Times New Roman" w:eastAsia="Times New Roman" w:hAnsi="Times New Roman" w:cs="Times New Roman"/>
                <w:sz w:val="24"/>
                <w:szCs w:val="24"/>
                <w:lang w:eastAsia="ru-RU"/>
              </w:rPr>
              <w:t>_»_</w:t>
            </w:r>
            <w:proofErr w:type="gramEnd"/>
            <w:r w:rsidRPr="00A64DF9">
              <w:rPr>
                <w:rFonts w:ascii="Times New Roman" w:eastAsia="Times New Roman" w:hAnsi="Times New Roman" w:cs="Times New Roman"/>
                <w:sz w:val="24"/>
                <w:szCs w:val="24"/>
                <w:lang w:eastAsia="ru-RU"/>
              </w:rPr>
              <w:t>___________ ________г., наименование регистрирующего органа</w:t>
            </w:r>
          </w:p>
          <w:p w:rsidR="00B70DFB" w:rsidRPr="00A64DF9" w:rsidRDefault="00B70DFB" w:rsidP="00314A1E">
            <w:pPr>
              <w:tabs>
                <w:tab w:val="right" w:leader="dot" w:pos="9072"/>
              </w:tabs>
              <w:spacing w:after="0" w:line="360" w:lineRule="auto"/>
              <w:ind w:right="-1"/>
              <w:rPr>
                <w:rFonts w:ascii="Times New Roman" w:eastAsia="Times New Roman" w:hAnsi="Times New Roman" w:cs="Times New Roman"/>
                <w:sz w:val="24"/>
                <w:szCs w:val="24"/>
                <w:lang w:eastAsia="ru-RU"/>
              </w:rPr>
            </w:pPr>
            <w:r w:rsidRPr="00A64DF9">
              <w:rPr>
                <w:rFonts w:ascii="Times New Roman" w:eastAsia="Times New Roman" w:hAnsi="Times New Roman" w:cs="Times New Roman"/>
                <w:sz w:val="24"/>
                <w:szCs w:val="24"/>
                <w:lang w:eastAsia="ru-RU"/>
              </w:rPr>
              <w:t>______________________________________________________________________________</w:t>
            </w:r>
          </w:p>
          <w:p w:rsidR="00B70DFB" w:rsidRPr="00A64DF9" w:rsidRDefault="00B70DFB" w:rsidP="00314A1E">
            <w:pPr>
              <w:tabs>
                <w:tab w:val="right" w:leader="dot" w:pos="9072"/>
              </w:tabs>
              <w:spacing w:after="0" w:line="360" w:lineRule="auto"/>
              <w:ind w:right="-1"/>
              <w:rPr>
                <w:rFonts w:ascii="Times New Roman" w:eastAsia="Times New Roman" w:hAnsi="Times New Roman" w:cs="Times New Roman"/>
                <w:sz w:val="24"/>
                <w:szCs w:val="24"/>
                <w:lang w:eastAsia="ru-RU"/>
              </w:rPr>
            </w:pPr>
            <w:r w:rsidRPr="00A64DF9">
              <w:rPr>
                <w:rFonts w:ascii="Times New Roman" w:eastAsia="Times New Roman" w:hAnsi="Times New Roman" w:cs="Times New Roman"/>
                <w:sz w:val="24"/>
                <w:szCs w:val="24"/>
                <w:lang w:eastAsia="ru-RU"/>
              </w:rPr>
              <w:t>ОГРН ________________________________________________________________________</w:t>
            </w:r>
          </w:p>
          <w:p w:rsidR="00B70DFB" w:rsidRPr="00A64DF9" w:rsidRDefault="00B70DFB" w:rsidP="00314A1E">
            <w:pPr>
              <w:tabs>
                <w:tab w:val="right" w:leader="dot" w:pos="9072"/>
              </w:tabs>
              <w:spacing w:after="0" w:line="360" w:lineRule="auto"/>
              <w:ind w:right="-1"/>
              <w:rPr>
                <w:rFonts w:ascii="Times New Roman" w:eastAsia="Times New Roman" w:hAnsi="Times New Roman" w:cs="Times New Roman"/>
                <w:sz w:val="24"/>
                <w:szCs w:val="24"/>
                <w:lang w:eastAsia="ru-RU"/>
              </w:rPr>
            </w:pPr>
            <w:r w:rsidRPr="00A64DF9">
              <w:rPr>
                <w:rFonts w:ascii="Times New Roman" w:eastAsia="Times New Roman" w:hAnsi="Times New Roman" w:cs="Times New Roman"/>
                <w:sz w:val="24"/>
                <w:szCs w:val="24"/>
                <w:lang w:eastAsia="ru-RU"/>
              </w:rPr>
              <w:t>ИНН/КПП________________________________/____________________________________</w:t>
            </w:r>
          </w:p>
          <w:p w:rsidR="00B70DFB" w:rsidRPr="00A64DF9" w:rsidRDefault="00B70DFB" w:rsidP="00314A1E">
            <w:pPr>
              <w:tabs>
                <w:tab w:val="right" w:leader="dot" w:pos="9072"/>
              </w:tabs>
              <w:spacing w:after="0" w:line="240" w:lineRule="auto"/>
              <w:ind w:right="-1"/>
              <w:rPr>
                <w:rFonts w:ascii="Times New Roman" w:eastAsia="Times New Roman" w:hAnsi="Times New Roman" w:cs="Times New Roman"/>
                <w:sz w:val="24"/>
                <w:szCs w:val="24"/>
                <w:lang w:eastAsia="ru-RU"/>
              </w:rPr>
            </w:pPr>
            <w:r w:rsidRPr="00A64DF9">
              <w:rPr>
                <w:rFonts w:ascii="Times New Roman" w:eastAsia="Times New Roman" w:hAnsi="Times New Roman" w:cs="Times New Roman"/>
                <w:sz w:val="24"/>
                <w:szCs w:val="24"/>
                <w:lang w:eastAsia="ru-RU"/>
              </w:rPr>
              <w:t>Банковские реквизиты претендента для возврата задатка</w:t>
            </w:r>
          </w:p>
          <w:p w:rsidR="00B70DFB" w:rsidRPr="00A64DF9" w:rsidRDefault="00B70DFB" w:rsidP="00314A1E">
            <w:pPr>
              <w:tabs>
                <w:tab w:val="right" w:leader="dot" w:pos="9072"/>
              </w:tabs>
              <w:spacing w:after="0" w:line="360" w:lineRule="auto"/>
              <w:ind w:right="-1"/>
              <w:rPr>
                <w:rFonts w:ascii="Times New Roman" w:eastAsia="Times New Roman" w:hAnsi="Times New Roman" w:cs="Times New Roman"/>
                <w:sz w:val="24"/>
                <w:szCs w:val="24"/>
                <w:lang w:eastAsia="ru-RU"/>
              </w:rPr>
            </w:pPr>
            <w:r w:rsidRPr="00A64DF9">
              <w:rPr>
                <w:rFonts w:ascii="Times New Roman" w:eastAsia="Times New Roman" w:hAnsi="Times New Roman" w:cs="Times New Roman"/>
                <w:sz w:val="24"/>
                <w:szCs w:val="24"/>
                <w:lang w:eastAsia="ru-RU"/>
              </w:rPr>
              <w:t>р/</w:t>
            </w:r>
            <w:proofErr w:type="spellStart"/>
            <w:proofErr w:type="gramStart"/>
            <w:r w:rsidRPr="00A64DF9">
              <w:rPr>
                <w:rFonts w:ascii="Times New Roman" w:eastAsia="Times New Roman" w:hAnsi="Times New Roman" w:cs="Times New Roman"/>
                <w:sz w:val="24"/>
                <w:szCs w:val="24"/>
                <w:lang w:eastAsia="ru-RU"/>
              </w:rPr>
              <w:t>сч</w:t>
            </w:r>
            <w:proofErr w:type="spellEnd"/>
            <w:r w:rsidRPr="00A64DF9">
              <w:rPr>
                <w:rFonts w:ascii="Times New Roman" w:eastAsia="Times New Roman" w:hAnsi="Times New Roman" w:cs="Times New Roman"/>
                <w:sz w:val="24"/>
                <w:szCs w:val="24"/>
                <w:lang w:eastAsia="ru-RU"/>
              </w:rPr>
              <w:t>:_</w:t>
            </w:r>
            <w:proofErr w:type="gramEnd"/>
            <w:r w:rsidRPr="00A64DF9">
              <w:rPr>
                <w:rFonts w:ascii="Times New Roman" w:eastAsia="Times New Roman" w:hAnsi="Times New Roman" w:cs="Times New Roman"/>
                <w:sz w:val="24"/>
                <w:szCs w:val="24"/>
                <w:lang w:eastAsia="ru-RU"/>
              </w:rPr>
              <w:t>_______________________________, в ______________________________________,</w:t>
            </w:r>
          </w:p>
          <w:p w:rsidR="00B70DFB" w:rsidRPr="00A64DF9" w:rsidRDefault="00B70DFB" w:rsidP="00314A1E">
            <w:pPr>
              <w:tabs>
                <w:tab w:val="right" w:leader="dot" w:pos="9072"/>
              </w:tabs>
              <w:spacing w:after="0" w:line="360" w:lineRule="auto"/>
              <w:ind w:right="-1"/>
              <w:rPr>
                <w:rFonts w:ascii="Times New Roman" w:eastAsia="Times New Roman" w:hAnsi="Times New Roman" w:cs="Times New Roman"/>
                <w:sz w:val="24"/>
                <w:szCs w:val="24"/>
                <w:lang w:eastAsia="ru-RU"/>
              </w:rPr>
            </w:pPr>
            <w:r w:rsidRPr="00A64DF9">
              <w:rPr>
                <w:rFonts w:ascii="Times New Roman" w:eastAsia="Times New Roman" w:hAnsi="Times New Roman" w:cs="Times New Roman"/>
                <w:sz w:val="24"/>
                <w:szCs w:val="24"/>
                <w:lang w:eastAsia="ru-RU"/>
              </w:rPr>
              <w:t>к/</w:t>
            </w:r>
            <w:proofErr w:type="spellStart"/>
            <w:proofErr w:type="gramStart"/>
            <w:r w:rsidRPr="00A64DF9">
              <w:rPr>
                <w:rFonts w:ascii="Times New Roman" w:eastAsia="Times New Roman" w:hAnsi="Times New Roman" w:cs="Times New Roman"/>
                <w:sz w:val="24"/>
                <w:szCs w:val="24"/>
                <w:lang w:eastAsia="ru-RU"/>
              </w:rPr>
              <w:t>сч</w:t>
            </w:r>
            <w:proofErr w:type="spellEnd"/>
            <w:r w:rsidRPr="00A64DF9">
              <w:rPr>
                <w:rFonts w:ascii="Times New Roman" w:eastAsia="Times New Roman" w:hAnsi="Times New Roman" w:cs="Times New Roman"/>
                <w:sz w:val="24"/>
                <w:szCs w:val="24"/>
                <w:lang w:eastAsia="ru-RU"/>
              </w:rPr>
              <w:t>:_</w:t>
            </w:r>
            <w:proofErr w:type="gramEnd"/>
            <w:r w:rsidRPr="00A64DF9">
              <w:rPr>
                <w:rFonts w:ascii="Times New Roman" w:eastAsia="Times New Roman" w:hAnsi="Times New Roman" w:cs="Times New Roman"/>
                <w:sz w:val="24"/>
                <w:szCs w:val="24"/>
                <w:lang w:eastAsia="ru-RU"/>
              </w:rPr>
              <w:t>_______________________________, БИК:___________________________________,</w:t>
            </w:r>
          </w:p>
          <w:p w:rsidR="00B70DFB" w:rsidRPr="00A64DF9" w:rsidRDefault="00B70DFB" w:rsidP="00314A1E">
            <w:pPr>
              <w:tabs>
                <w:tab w:val="right" w:leader="dot" w:pos="9072"/>
              </w:tabs>
              <w:spacing w:after="0" w:line="360" w:lineRule="auto"/>
              <w:ind w:right="-1"/>
              <w:rPr>
                <w:rFonts w:ascii="Times New Roman" w:eastAsia="Times New Roman" w:hAnsi="Times New Roman" w:cs="Times New Roman"/>
                <w:sz w:val="24"/>
                <w:szCs w:val="24"/>
                <w:lang w:eastAsia="ru-RU"/>
              </w:rPr>
            </w:pPr>
            <w:r w:rsidRPr="00A64DF9">
              <w:rPr>
                <w:rFonts w:ascii="Times New Roman" w:eastAsia="Times New Roman" w:hAnsi="Times New Roman" w:cs="Times New Roman"/>
                <w:sz w:val="24"/>
                <w:szCs w:val="24"/>
                <w:lang w:eastAsia="ru-RU"/>
              </w:rPr>
              <w:t>ИНН/КПП:________________________________/_________________________________;</w:t>
            </w:r>
          </w:p>
        </w:tc>
      </w:tr>
    </w:tbl>
    <w:p w:rsidR="00B70DFB" w:rsidRPr="00A64DF9" w:rsidRDefault="00B70DFB" w:rsidP="00B70DFB">
      <w:pPr>
        <w:tabs>
          <w:tab w:val="right" w:leader="dot" w:pos="9072"/>
        </w:tabs>
        <w:spacing w:after="0" w:line="192" w:lineRule="auto"/>
        <w:ind w:right="-1"/>
        <w:jc w:val="right"/>
        <w:rPr>
          <w:rFonts w:ascii="Times New Roman" w:eastAsia="Times New Roman" w:hAnsi="Times New Roman" w:cs="Times New Roman"/>
          <w:sz w:val="24"/>
          <w:szCs w:val="24"/>
          <w:lang w:eastAsia="ru-RU"/>
        </w:rPr>
      </w:pPr>
    </w:p>
    <w:p w:rsidR="00B70DFB" w:rsidRPr="00A64DF9" w:rsidRDefault="00B70DFB" w:rsidP="00B70DFB">
      <w:pPr>
        <w:tabs>
          <w:tab w:val="right" w:leader="dot" w:pos="9072"/>
        </w:tabs>
        <w:spacing w:after="0" w:line="192" w:lineRule="auto"/>
        <w:ind w:right="-1"/>
        <w:rPr>
          <w:rFonts w:ascii="Times New Roman" w:eastAsia="Times New Roman" w:hAnsi="Times New Roman" w:cs="Times New Roman"/>
          <w:sz w:val="24"/>
          <w:szCs w:val="24"/>
          <w:lang w:eastAsia="ru-RU"/>
        </w:rPr>
      </w:pPr>
      <w:r w:rsidRPr="00A64DF9">
        <w:rPr>
          <w:rFonts w:ascii="Times New Roman" w:eastAsia="Times New Roman" w:hAnsi="Times New Roman" w:cs="Times New Roman"/>
          <w:sz w:val="24"/>
          <w:szCs w:val="24"/>
          <w:lang w:eastAsia="ru-RU"/>
        </w:rPr>
        <w:t>Представитель претендента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B70DFB" w:rsidRPr="00A64DF9" w:rsidTr="00314A1E">
        <w:tc>
          <w:tcPr>
            <w:tcW w:w="9741" w:type="dxa"/>
            <w:tcBorders>
              <w:top w:val="single" w:sz="4" w:space="0" w:color="auto"/>
              <w:left w:val="single" w:sz="4" w:space="0" w:color="auto"/>
              <w:bottom w:val="single" w:sz="4" w:space="0" w:color="auto"/>
              <w:right w:val="single" w:sz="4" w:space="0" w:color="auto"/>
            </w:tcBorders>
          </w:tcPr>
          <w:p w:rsidR="00B70DFB" w:rsidRPr="00A64DF9" w:rsidRDefault="00B70DFB" w:rsidP="00314A1E">
            <w:pPr>
              <w:tabs>
                <w:tab w:val="right" w:leader="dot" w:pos="9072"/>
              </w:tabs>
              <w:spacing w:after="0" w:line="192" w:lineRule="auto"/>
              <w:ind w:right="-1"/>
              <w:rPr>
                <w:rFonts w:ascii="Times New Roman" w:eastAsia="Times New Roman" w:hAnsi="Times New Roman" w:cs="Times New Roman"/>
                <w:sz w:val="24"/>
                <w:szCs w:val="24"/>
                <w:lang w:eastAsia="ru-RU"/>
              </w:rPr>
            </w:pPr>
          </w:p>
          <w:p w:rsidR="00B70DFB" w:rsidRPr="00A64DF9" w:rsidRDefault="00B70DFB" w:rsidP="00314A1E">
            <w:pPr>
              <w:tabs>
                <w:tab w:val="right" w:leader="dot" w:pos="9072"/>
              </w:tabs>
              <w:spacing w:after="0" w:line="360" w:lineRule="auto"/>
              <w:ind w:right="-1"/>
              <w:rPr>
                <w:rFonts w:ascii="Times New Roman" w:eastAsia="Times New Roman" w:hAnsi="Times New Roman" w:cs="Times New Roman"/>
                <w:sz w:val="24"/>
                <w:szCs w:val="24"/>
                <w:lang w:eastAsia="ru-RU"/>
              </w:rPr>
            </w:pPr>
            <w:r w:rsidRPr="00A64DF9">
              <w:rPr>
                <w:rFonts w:ascii="Times New Roman" w:eastAsia="Times New Roman" w:hAnsi="Times New Roman" w:cs="Times New Roman"/>
                <w:sz w:val="24"/>
                <w:szCs w:val="24"/>
                <w:lang w:eastAsia="ru-RU"/>
              </w:rPr>
              <w:t>ФИО _________________________________________________________________________</w:t>
            </w:r>
          </w:p>
          <w:p w:rsidR="00B70DFB" w:rsidRPr="00A64DF9" w:rsidRDefault="00B70DFB" w:rsidP="00314A1E">
            <w:pPr>
              <w:tabs>
                <w:tab w:val="right" w:leader="dot" w:pos="9072"/>
              </w:tabs>
              <w:spacing w:after="0" w:line="360" w:lineRule="auto"/>
              <w:ind w:right="-1"/>
              <w:rPr>
                <w:rFonts w:ascii="Times New Roman" w:eastAsia="Times New Roman" w:hAnsi="Times New Roman" w:cs="Times New Roman"/>
                <w:sz w:val="24"/>
                <w:szCs w:val="24"/>
                <w:lang w:eastAsia="ru-RU"/>
              </w:rPr>
            </w:pPr>
            <w:r w:rsidRPr="00A64DF9">
              <w:rPr>
                <w:rFonts w:ascii="Times New Roman" w:eastAsia="Times New Roman" w:hAnsi="Times New Roman" w:cs="Times New Roman"/>
                <w:sz w:val="24"/>
                <w:szCs w:val="24"/>
                <w:lang w:eastAsia="ru-RU"/>
              </w:rPr>
              <w:t xml:space="preserve">Документ, удостоверяющий </w:t>
            </w:r>
            <w:proofErr w:type="gramStart"/>
            <w:r w:rsidRPr="00A64DF9">
              <w:rPr>
                <w:rFonts w:ascii="Times New Roman" w:eastAsia="Times New Roman" w:hAnsi="Times New Roman" w:cs="Times New Roman"/>
                <w:sz w:val="24"/>
                <w:szCs w:val="24"/>
                <w:lang w:eastAsia="ru-RU"/>
              </w:rPr>
              <w:t>личность:_</w:t>
            </w:r>
            <w:proofErr w:type="gramEnd"/>
            <w:r w:rsidRPr="00A64DF9">
              <w:rPr>
                <w:rFonts w:ascii="Times New Roman" w:eastAsia="Times New Roman" w:hAnsi="Times New Roman" w:cs="Times New Roman"/>
                <w:sz w:val="24"/>
                <w:szCs w:val="24"/>
                <w:lang w:eastAsia="ru-RU"/>
              </w:rPr>
              <w:t>____________________________________________</w:t>
            </w:r>
          </w:p>
          <w:p w:rsidR="00B70DFB" w:rsidRPr="00A64DF9" w:rsidRDefault="00B70DFB" w:rsidP="00314A1E">
            <w:pPr>
              <w:tabs>
                <w:tab w:val="right" w:leader="dot" w:pos="9072"/>
              </w:tabs>
              <w:spacing w:after="0" w:line="360" w:lineRule="auto"/>
              <w:ind w:right="-1"/>
              <w:rPr>
                <w:rFonts w:ascii="Times New Roman" w:eastAsia="Times New Roman" w:hAnsi="Times New Roman" w:cs="Times New Roman"/>
                <w:sz w:val="24"/>
                <w:szCs w:val="24"/>
                <w:lang w:eastAsia="ru-RU"/>
              </w:rPr>
            </w:pPr>
            <w:r w:rsidRPr="00A64DF9">
              <w:rPr>
                <w:rFonts w:ascii="Times New Roman" w:eastAsia="Times New Roman" w:hAnsi="Times New Roman" w:cs="Times New Roman"/>
                <w:sz w:val="24"/>
                <w:szCs w:val="24"/>
                <w:lang w:eastAsia="ru-RU"/>
              </w:rPr>
              <w:t>серия __________ № __________________, выдан ___________________________________</w:t>
            </w:r>
          </w:p>
          <w:p w:rsidR="00B70DFB" w:rsidRPr="00A64DF9" w:rsidRDefault="00B70DFB" w:rsidP="00314A1E">
            <w:pPr>
              <w:tabs>
                <w:tab w:val="right" w:leader="dot" w:pos="9072"/>
              </w:tabs>
              <w:spacing w:after="0" w:line="360" w:lineRule="auto"/>
              <w:ind w:right="-1"/>
              <w:rPr>
                <w:rFonts w:ascii="Times New Roman" w:eastAsia="Times New Roman" w:hAnsi="Times New Roman" w:cs="Times New Roman"/>
                <w:sz w:val="24"/>
                <w:szCs w:val="24"/>
                <w:lang w:eastAsia="ru-RU"/>
              </w:rPr>
            </w:pPr>
            <w:r w:rsidRPr="00A64DF9">
              <w:rPr>
                <w:rFonts w:ascii="Times New Roman" w:eastAsia="Times New Roman" w:hAnsi="Times New Roman" w:cs="Times New Roman"/>
                <w:sz w:val="24"/>
                <w:szCs w:val="24"/>
                <w:lang w:eastAsia="ru-RU"/>
              </w:rPr>
              <w:t>______________________________________________________________________________</w:t>
            </w:r>
          </w:p>
          <w:p w:rsidR="00B70DFB" w:rsidRPr="00A64DF9" w:rsidRDefault="00B70DFB" w:rsidP="00314A1E">
            <w:pPr>
              <w:tabs>
                <w:tab w:val="right" w:leader="dot" w:pos="9072"/>
              </w:tabs>
              <w:spacing w:after="0" w:line="360" w:lineRule="auto"/>
              <w:ind w:right="-1"/>
              <w:rPr>
                <w:rFonts w:ascii="Times New Roman" w:eastAsia="Times New Roman" w:hAnsi="Times New Roman" w:cs="Times New Roman"/>
                <w:sz w:val="24"/>
                <w:szCs w:val="24"/>
                <w:lang w:eastAsia="ru-RU"/>
              </w:rPr>
            </w:pPr>
            <w:r w:rsidRPr="00A64DF9">
              <w:rPr>
                <w:rFonts w:ascii="Times New Roman" w:eastAsia="Times New Roman" w:hAnsi="Times New Roman" w:cs="Times New Roman"/>
                <w:sz w:val="24"/>
                <w:szCs w:val="24"/>
                <w:lang w:eastAsia="ru-RU"/>
              </w:rPr>
              <w:t>«____» ____________20____г., код подразделения __________________________________;</w:t>
            </w:r>
          </w:p>
          <w:p w:rsidR="00B70DFB" w:rsidRPr="00A64DF9" w:rsidRDefault="00B70DFB" w:rsidP="00314A1E">
            <w:pPr>
              <w:tabs>
                <w:tab w:val="right" w:leader="dot" w:pos="9072"/>
              </w:tabs>
              <w:spacing w:after="0" w:line="360" w:lineRule="auto"/>
              <w:ind w:right="-1"/>
              <w:rPr>
                <w:rFonts w:ascii="Times New Roman" w:eastAsia="Times New Roman" w:hAnsi="Times New Roman" w:cs="Times New Roman"/>
                <w:sz w:val="24"/>
                <w:szCs w:val="24"/>
                <w:lang w:eastAsia="ru-RU"/>
              </w:rPr>
            </w:pPr>
            <w:r w:rsidRPr="00A64DF9">
              <w:rPr>
                <w:rFonts w:ascii="Times New Roman" w:eastAsia="Times New Roman" w:hAnsi="Times New Roman" w:cs="Times New Roman"/>
                <w:sz w:val="24"/>
                <w:szCs w:val="24"/>
                <w:lang w:eastAsia="ru-RU"/>
              </w:rPr>
              <w:t>Дата рождения _____________________ Место рождения ___________________________</w:t>
            </w:r>
          </w:p>
          <w:p w:rsidR="00B70DFB" w:rsidRPr="00A64DF9" w:rsidRDefault="00B70DFB" w:rsidP="00314A1E">
            <w:pPr>
              <w:tabs>
                <w:tab w:val="right" w:leader="dot" w:pos="9072"/>
              </w:tabs>
              <w:spacing w:after="0" w:line="360" w:lineRule="auto"/>
              <w:ind w:right="-1"/>
              <w:rPr>
                <w:rFonts w:ascii="Times New Roman" w:eastAsia="Times New Roman" w:hAnsi="Times New Roman" w:cs="Times New Roman"/>
                <w:sz w:val="24"/>
                <w:szCs w:val="24"/>
                <w:lang w:eastAsia="ru-RU"/>
              </w:rPr>
            </w:pPr>
            <w:r w:rsidRPr="00A64DF9">
              <w:rPr>
                <w:rFonts w:ascii="Times New Roman" w:eastAsia="Times New Roman" w:hAnsi="Times New Roman" w:cs="Times New Roman"/>
                <w:sz w:val="24"/>
                <w:szCs w:val="24"/>
                <w:lang w:eastAsia="ru-RU"/>
              </w:rPr>
              <w:t>ИНН __________________ Доверенность от «____»____________20____г. №____________, (нотариус______________)</w:t>
            </w:r>
          </w:p>
        </w:tc>
      </w:tr>
    </w:tbl>
    <w:p w:rsidR="00B70DFB" w:rsidRPr="00A64DF9" w:rsidRDefault="00B70DFB" w:rsidP="00B70DFB">
      <w:pPr>
        <w:tabs>
          <w:tab w:val="right" w:leader="dot" w:pos="9072"/>
        </w:tabs>
        <w:spacing w:after="0" w:line="192" w:lineRule="auto"/>
        <w:ind w:right="-1"/>
        <w:rPr>
          <w:rFonts w:ascii="Times New Roman" w:eastAsia="Times New Roman" w:hAnsi="Times New Roman" w:cs="Times New Roman"/>
          <w:sz w:val="24"/>
          <w:szCs w:val="24"/>
          <w:lang w:eastAsia="ru-RU"/>
        </w:rPr>
      </w:pPr>
    </w:p>
    <w:p w:rsidR="00B70DFB" w:rsidRPr="00A64DF9" w:rsidRDefault="00B70DFB" w:rsidP="00B70DFB">
      <w:pPr>
        <w:tabs>
          <w:tab w:val="right" w:leader="dot" w:pos="9072"/>
        </w:tabs>
        <w:spacing w:after="0" w:line="192" w:lineRule="auto"/>
        <w:ind w:right="-1"/>
        <w:rPr>
          <w:rFonts w:ascii="Times New Roman" w:eastAsia="Times New Roman" w:hAnsi="Times New Roman" w:cs="Times New Roman"/>
          <w:sz w:val="24"/>
          <w:szCs w:val="24"/>
          <w:lang w:eastAsia="ru-RU"/>
        </w:rPr>
      </w:pPr>
      <w:r w:rsidRPr="00A64DF9">
        <w:rPr>
          <w:rFonts w:ascii="Times New Roman" w:eastAsia="Times New Roman" w:hAnsi="Times New Roman" w:cs="Times New Roman"/>
          <w:sz w:val="24"/>
          <w:szCs w:val="24"/>
          <w:lang w:eastAsia="ru-RU"/>
        </w:rPr>
        <w:t>Место жительства/нахождения претендента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B70DFB" w:rsidRPr="00A64DF9" w:rsidTr="00314A1E">
        <w:tc>
          <w:tcPr>
            <w:tcW w:w="9741" w:type="dxa"/>
            <w:tcBorders>
              <w:top w:val="single" w:sz="4" w:space="0" w:color="auto"/>
              <w:left w:val="single" w:sz="4" w:space="0" w:color="auto"/>
              <w:bottom w:val="single" w:sz="4" w:space="0" w:color="auto"/>
              <w:right w:val="single" w:sz="4" w:space="0" w:color="auto"/>
            </w:tcBorders>
          </w:tcPr>
          <w:p w:rsidR="00B70DFB" w:rsidRPr="00A64DF9" w:rsidRDefault="00B70DFB" w:rsidP="00314A1E">
            <w:pPr>
              <w:tabs>
                <w:tab w:val="right" w:leader="dot" w:pos="9072"/>
              </w:tabs>
              <w:spacing w:after="0" w:line="240" w:lineRule="auto"/>
              <w:ind w:right="-1"/>
              <w:rPr>
                <w:rFonts w:ascii="Times New Roman" w:eastAsia="Times New Roman" w:hAnsi="Times New Roman" w:cs="Times New Roman"/>
                <w:sz w:val="24"/>
                <w:szCs w:val="24"/>
                <w:lang w:eastAsia="ru-RU"/>
              </w:rPr>
            </w:pPr>
          </w:p>
          <w:p w:rsidR="00B70DFB" w:rsidRPr="00A64DF9" w:rsidRDefault="00B70DFB" w:rsidP="00314A1E">
            <w:pPr>
              <w:tabs>
                <w:tab w:val="right" w:leader="dot" w:pos="9072"/>
              </w:tabs>
              <w:spacing w:after="0" w:line="360" w:lineRule="auto"/>
              <w:ind w:right="-1"/>
              <w:rPr>
                <w:rFonts w:ascii="Times New Roman" w:eastAsia="Times New Roman" w:hAnsi="Times New Roman" w:cs="Times New Roman"/>
                <w:sz w:val="24"/>
                <w:szCs w:val="24"/>
                <w:lang w:eastAsia="ru-RU"/>
              </w:rPr>
            </w:pPr>
            <w:r w:rsidRPr="00A64DF9">
              <w:rPr>
                <w:rFonts w:ascii="Times New Roman" w:eastAsia="Times New Roman" w:hAnsi="Times New Roman" w:cs="Times New Roman"/>
                <w:sz w:val="24"/>
                <w:szCs w:val="24"/>
                <w:lang w:eastAsia="ru-RU"/>
              </w:rPr>
              <w:t>_______________________________________________________________________________</w:t>
            </w:r>
          </w:p>
          <w:p w:rsidR="00B70DFB" w:rsidRPr="00A64DF9" w:rsidRDefault="00B70DFB" w:rsidP="00314A1E">
            <w:pPr>
              <w:tabs>
                <w:tab w:val="right" w:leader="dot" w:pos="9072"/>
              </w:tabs>
              <w:spacing w:after="0" w:line="360" w:lineRule="auto"/>
              <w:ind w:right="-1"/>
              <w:rPr>
                <w:rFonts w:ascii="Times New Roman" w:eastAsia="Times New Roman" w:hAnsi="Times New Roman" w:cs="Times New Roman"/>
                <w:sz w:val="24"/>
                <w:szCs w:val="24"/>
                <w:lang w:eastAsia="ru-RU"/>
              </w:rPr>
            </w:pPr>
            <w:r w:rsidRPr="00A64DF9">
              <w:rPr>
                <w:rFonts w:ascii="Times New Roman" w:eastAsia="Times New Roman" w:hAnsi="Times New Roman" w:cs="Times New Roman"/>
                <w:sz w:val="24"/>
                <w:szCs w:val="24"/>
                <w:lang w:eastAsia="ru-RU"/>
              </w:rPr>
              <w:t>Тел.:(________)__________________________, Индекс:________________________________</w:t>
            </w:r>
          </w:p>
        </w:tc>
      </w:tr>
    </w:tbl>
    <w:p w:rsidR="00B70DFB" w:rsidRPr="00A64DF9" w:rsidRDefault="00B70DFB" w:rsidP="00B70DFB">
      <w:pPr>
        <w:tabs>
          <w:tab w:val="right" w:leader="dot" w:pos="9072"/>
        </w:tabs>
        <w:spacing w:after="0" w:line="360" w:lineRule="auto"/>
        <w:ind w:right="-1" w:firstLine="567"/>
        <w:jc w:val="both"/>
        <w:rPr>
          <w:rFonts w:ascii="Times New Roman" w:eastAsia="Times New Roman" w:hAnsi="Times New Roman" w:cs="Times New Roman"/>
          <w:sz w:val="24"/>
          <w:szCs w:val="24"/>
          <w:lang w:eastAsia="ru-RU"/>
        </w:rPr>
      </w:pPr>
      <w:r w:rsidRPr="00A64DF9">
        <w:rPr>
          <w:rFonts w:ascii="Times New Roman" w:eastAsia="Times New Roman" w:hAnsi="Times New Roman" w:cs="Times New Roman"/>
          <w:sz w:val="24"/>
          <w:szCs w:val="24"/>
          <w:lang w:eastAsia="ru-RU"/>
        </w:rPr>
        <w:t>1. Изучив сведения о, предлагаемом в собственность (аренду), объекте недвижимости (земельном участке) и ознакомившись с ним, я, Претендент, заявляю, что согласен участвовать в открытом аукционе на повышение стоимости объекта недвижимости (земельного участка) (права на заключение договора аренды объекта недвижимости (земельного участка)) Лот № ___, который состоится «____» __________ 2017 г.</w:t>
      </w:r>
    </w:p>
    <w:p w:rsidR="00B70DFB" w:rsidRPr="00A64DF9" w:rsidRDefault="00B70DFB" w:rsidP="00B70DFB">
      <w:pPr>
        <w:tabs>
          <w:tab w:val="right" w:leader="dot" w:pos="9072"/>
        </w:tabs>
        <w:spacing w:after="0" w:line="360" w:lineRule="auto"/>
        <w:ind w:right="-1"/>
        <w:rPr>
          <w:rFonts w:ascii="Times New Roman" w:eastAsia="Times New Roman" w:hAnsi="Times New Roman" w:cs="Times New Roman"/>
          <w:sz w:val="24"/>
          <w:szCs w:val="24"/>
          <w:lang w:eastAsia="ru-RU"/>
        </w:rPr>
      </w:pPr>
      <w:r w:rsidRPr="00A64DF9">
        <w:rPr>
          <w:rFonts w:ascii="Times New Roman" w:eastAsia="Times New Roman" w:hAnsi="Times New Roman" w:cs="Times New Roman"/>
          <w:sz w:val="24"/>
          <w:szCs w:val="24"/>
          <w:lang w:eastAsia="ru-RU"/>
        </w:rPr>
        <w:t xml:space="preserve">Основные характеристики объекта недвижимости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B70DFB" w:rsidRPr="00A64DF9" w:rsidTr="00314A1E">
        <w:tc>
          <w:tcPr>
            <w:tcW w:w="9741" w:type="dxa"/>
            <w:tcBorders>
              <w:top w:val="single" w:sz="4" w:space="0" w:color="auto"/>
              <w:left w:val="single" w:sz="4" w:space="0" w:color="auto"/>
              <w:bottom w:val="single" w:sz="4" w:space="0" w:color="auto"/>
              <w:right w:val="single" w:sz="4" w:space="0" w:color="auto"/>
            </w:tcBorders>
          </w:tcPr>
          <w:p w:rsidR="00B70DFB" w:rsidRPr="00A64DF9" w:rsidRDefault="00B70DFB" w:rsidP="00314A1E">
            <w:pPr>
              <w:tabs>
                <w:tab w:val="right" w:leader="dot" w:pos="9072"/>
              </w:tabs>
              <w:spacing w:after="0" w:line="240" w:lineRule="auto"/>
              <w:ind w:right="-1"/>
              <w:jc w:val="both"/>
              <w:rPr>
                <w:rFonts w:ascii="Times New Roman" w:eastAsia="Times New Roman" w:hAnsi="Times New Roman" w:cs="Times New Roman"/>
                <w:sz w:val="24"/>
                <w:szCs w:val="24"/>
                <w:lang w:eastAsia="ru-RU"/>
              </w:rPr>
            </w:pPr>
          </w:p>
          <w:p w:rsidR="00B70DFB" w:rsidRPr="00A64DF9" w:rsidRDefault="00B70DFB" w:rsidP="00314A1E">
            <w:pPr>
              <w:tabs>
                <w:tab w:val="right" w:leader="dot" w:pos="9072"/>
              </w:tabs>
              <w:spacing w:after="0" w:line="360" w:lineRule="auto"/>
              <w:ind w:right="-1"/>
              <w:jc w:val="both"/>
              <w:rPr>
                <w:rFonts w:ascii="Times New Roman" w:eastAsia="Times New Roman" w:hAnsi="Times New Roman" w:cs="Times New Roman"/>
                <w:sz w:val="24"/>
                <w:szCs w:val="24"/>
                <w:lang w:eastAsia="ru-RU"/>
              </w:rPr>
            </w:pPr>
            <w:r w:rsidRPr="00A64DF9">
              <w:rPr>
                <w:rFonts w:ascii="Times New Roman" w:eastAsia="Times New Roman" w:hAnsi="Times New Roman" w:cs="Times New Roman"/>
                <w:sz w:val="24"/>
                <w:szCs w:val="24"/>
                <w:lang w:eastAsia="ru-RU"/>
              </w:rPr>
              <w:t>Местонахождение: __________________________________________________________;</w:t>
            </w:r>
          </w:p>
          <w:p w:rsidR="00B70DFB" w:rsidRPr="00A64DF9" w:rsidRDefault="00B70DFB" w:rsidP="00314A1E">
            <w:pPr>
              <w:tabs>
                <w:tab w:val="right" w:leader="dot" w:pos="9072"/>
              </w:tabs>
              <w:spacing w:after="0" w:line="360" w:lineRule="auto"/>
              <w:ind w:right="-1"/>
              <w:rPr>
                <w:rFonts w:ascii="Times New Roman" w:eastAsia="Times New Roman" w:hAnsi="Times New Roman" w:cs="Times New Roman"/>
                <w:sz w:val="24"/>
                <w:szCs w:val="24"/>
                <w:lang w:eastAsia="ru-RU"/>
              </w:rPr>
            </w:pPr>
            <w:r w:rsidRPr="00A64DF9">
              <w:rPr>
                <w:rFonts w:ascii="Times New Roman" w:eastAsia="Times New Roman" w:hAnsi="Times New Roman" w:cs="Times New Roman"/>
                <w:sz w:val="24"/>
                <w:szCs w:val="24"/>
                <w:lang w:eastAsia="ru-RU"/>
              </w:rPr>
              <w:t>Кадастровый номер: ____</w:t>
            </w:r>
            <w:proofErr w:type="gramStart"/>
            <w:r w:rsidRPr="00A64DF9">
              <w:rPr>
                <w:rFonts w:ascii="Times New Roman" w:eastAsia="Times New Roman" w:hAnsi="Times New Roman" w:cs="Times New Roman"/>
                <w:sz w:val="24"/>
                <w:szCs w:val="24"/>
                <w:lang w:eastAsia="ru-RU"/>
              </w:rPr>
              <w:t>_:_</w:t>
            </w:r>
            <w:proofErr w:type="gramEnd"/>
            <w:r w:rsidRPr="00A64DF9">
              <w:rPr>
                <w:rFonts w:ascii="Times New Roman" w:eastAsia="Times New Roman" w:hAnsi="Times New Roman" w:cs="Times New Roman"/>
                <w:sz w:val="24"/>
                <w:szCs w:val="24"/>
                <w:lang w:eastAsia="ru-RU"/>
              </w:rPr>
              <w:t>____:_______________:_____;</w:t>
            </w:r>
          </w:p>
          <w:p w:rsidR="00B70DFB" w:rsidRPr="00A64DF9" w:rsidRDefault="00B70DFB" w:rsidP="00314A1E">
            <w:pPr>
              <w:tabs>
                <w:tab w:val="right" w:leader="dot" w:pos="9072"/>
              </w:tabs>
              <w:spacing w:after="0" w:line="360" w:lineRule="auto"/>
              <w:ind w:right="-1"/>
              <w:rPr>
                <w:rFonts w:ascii="Times New Roman" w:eastAsia="Times New Roman" w:hAnsi="Times New Roman" w:cs="Times New Roman"/>
                <w:sz w:val="24"/>
                <w:szCs w:val="24"/>
                <w:lang w:eastAsia="ru-RU"/>
              </w:rPr>
            </w:pPr>
            <w:r w:rsidRPr="00A64DF9">
              <w:rPr>
                <w:rFonts w:ascii="Times New Roman" w:eastAsia="Times New Roman" w:hAnsi="Times New Roman" w:cs="Times New Roman"/>
                <w:sz w:val="24"/>
                <w:szCs w:val="24"/>
                <w:lang w:eastAsia="ru-RU"/>
              </w:rPr>
              <w:t>Площадь (кв.м.):_____________________________________________________________;</w:t>
            </w:r>
          </w:p>
        </w:tc>
      </w:tr>
    </w:tbl>
    <w:p w:rsidR="00B70DFB" w:rsidRPr="00A64DF9" w:rsidRDefault="00B70DFB" w:rsidP="00B70DFB">
      <w:pPr>
        <w:tabs>
          <w:tab w:val="right" w:leader="dot" w:pos="9072"/>
        </w:tabs>
        <w:spacing w:after="0" w:line="240" w:lineRule="auto"/>
        <w:ind w:right="-1"/>
        <w:jc w:val="both"/>
        <w:rPr>
          <w:rFonts w:ascii="Times New Roman" w:eastAsia="Times New Roman" w:hAnsi="Times New Roman" w:cs="Times New Roman"/>
          <w:sz w:val="24"/>
          <w:szCs w:val="24"/>
          <w:lang w:eastAsia="ru-RU"/>
        </w:rPr>
      </w:pPr>
    </w:p>
    <w:p w:rsidR="00B70DFB" w:rsidRPr="00A64DF9" w:rsidRDefault="00B70DFB" w:rsidP="00B70DFB">
      <w:pPr>
        <w:spacing w:after="0" w:line="312" w:lineRule="auto"/>
        <w:ind w:right="-1" w:firstLine="425"/>
        <w:jc w:val="both"/>
        <w:rPr>
          <w:rFonts w:ascii="Times New Roman" w:eastAsia="Times New Roman" w:hAnsi="Times New Roman" w:cs="Times New Roman"/>
          <w:sz w:val="24"/>
          <w:szCs w:val="24"/>
          <w:lang w:eastAsia="ru-RU"/>
        </w:rPr>
      </w:pPr>
      <w:r w:rsidRPr="00A64DF9">
        <w:rPr>
          <w:rFonts w:ascii="Times New Roman" w:eastAsia="Times New Roman" w:hAnsi="Times New Roman" w:cs="Times New Roman"/>
          <w:sz w:val="24"/>
          <w:szCs w:val="24"/>
          <w:lang w:eastAsia="ru-RU"/>
        </w:rPr>
        <w:t xml:space="preserve">2. В случае выигрыша на торгах на повышении стоимости объекта недвижимости (земельного участка), я, Претендент принимаю на себя обязательства в течение 30 дней со дня направления мне проекта договора купли-продажи (аренды) объекта недвижимости (земельного участка) подписать и представить договоры в уполномоченный орган. </w:t>
      </w:r>
    </w:p>
    <w:p w:rsidR="00B70DFB" w:rsidRPr="00A64DF9" w:rsidRDefault="00B70DFB" w:rsidP="00B70DFB">
      <w:pPr>
        <w:spacing w:after="0" w:line="312" w:lineRule="auto"/>
        <w:ind w:right="-1" w:firstLine="425"/>
        <w:jc w:val="both"/>
        <w:rPr>
          <w:rFonts w:ascii="Times New Roman" w:eastAsia="Times New Roman" w:hAnsi="Times New Roman" w:cs="Times New Roman"/>
          <w:sz w:val="24"/>
          <w:szCs w:val="24"/>
          <w:lang w:eastAsia="ru-RU"/>
        </w:rPr>
      </w:pPr>
      <w:r w:rsidRPr="00A64DF9">
        <w:rPr>
          <w:rFonts w:ascii="Times New Roman" w:eastAsia="Times New Roman" w:hAnsi="Times New Roman" w:cs="Times New Roman"/>
          <w:sz w:val="24"/>
          <w:szCs w:val="24"/>
          <w:lang w:eastAsia="ru-RU"/>
        </w:rPr>
        <w:t xml:space="preserve">Я, Претендент, подтверждаю свою информированность о том, что в случае признания меня победителем аукциона и уклонении, или отказе от заключения в установленный срок договора купли-продажи (аренды) я утрачиваю свое право на заключение указанного договора, при этом задаток мне не возвращается, а также, что сведения в отношении меня включается в реестр недобросовестных участников аукциона. </w:t>
      </w:r>
    </w:p>
    <w:p w:rsidR="00B70DFB" w:rsidRPr="00A64DF9" w:rsidRDefault="00B70DFB" w:rsidP="00B70DFB">
      <w:pPr>
        <w:tabs>
          <w:tab w:val="right" w:leader="dot" w:pos="9072"/>
        </w:tabs>
        <w:spacing w:after="0" w:line="312" w:lineRule="auto"/>
        <w:ind w:right="-1" w:firstLine="426"/>
        <w:jc w:val="both"/>
        <w:rPr>
          <w:rFonts w:ascii="Times New Roman" w:eastAsia="Times New Roman" w:hAnsi="Times New Roman" w:cs="Times New Roman"/>
          <w:sz w:val="24"/>
          <w:szCs w:val="24"/>
          <w:lang w:eastAsia="ru-RU"/>
        </w:rPr>
      </w:pPr>
      <w:r w:rsidRPr="00A64DF9">
        <w:rPr>
          <w:rFonts w:ascii="Times New Roman" w:eastAsia="Times New Roman" w:hAnsi="Times New Roman" w:cs="Times New Roman"/>
          <w:sz w:val="24"/>
          <w:szCs w:val="24"/>
          <w:lang w:eastAsia="ru-RU"/>
        </w:rPr>
        <w:t>3. Я, Претендент, согласен с внесением задатка в размере: _________________</w:t>
      </w:r>
      <w:proofErr w:type="spellStart"/>
      <w:r w:rsidRPr="00A64DF9">
        <w:rPr>
          <w:rFonts w:ascii="Times New Roman" w:eastAsia="Times New Roman" w:hAnsi="Times New Roman" w:cs="Times New Roman"/>
          <w:sz w:val="24"/>
          <w:szCs w:val="24"/>
          <w:lang w:eastAsia="ru-RU"/>
        </w:rPr>
        <w:t>руб</w:t>
      </w:r>
      <w:proofErr w:type="spellEnd"/>
      <w:r w:rsidRPr="00A64DF9">
        <w:rPr>
          <w:rFonts w:ascii="Times New Roman" w:eastAsia="Times New Roman" w:hAnsi="Times New Roman" w:cs="Times New Roman"/>
          <w:sz w:val="24"/>
          <w:szCs w:val="24"/>
          <w:lang w:eastAsia="ru-RU"/>
        </w:rPr>
        <w:t xml:space="preserve"> ____коп</w:t>
      </w:r>
    </w:p>
    <w:p w:rsidR="00B70DFB" w:rsidRPr="00A64DF9" w:rsidRDefault="00B70DFB" w:rsidP="00B70DFB">
      <w:pPr>
        <w:tabs>
          <w:tab w:val="right" w:leader="dot" w:pos="9072"/>
        </w:tabs>
        <w:spacing w:after="0" w:line="312" w:lineRule="auto"/>
        <w:ind w:right="-1"/>
        <w:jc w:val="both"/>
        <w:rPr>
          <w:rFonts w:ascii="Times New Roman" w:eastAsia="Times New Roman" w:hAnsi="Times New Roman" w:cs="Times New Roman"/>
          <w:sz w:val="24"/>
          <w:szCs w:val="24"/>
          <w:lang w:eastAsia="ru-RU"/>
        </w:rPr>
      </w:pPr>
      <w:r w:rsidRPr="00A64DF9">
        <w:rPr>
          <w:rFonts w:ascii="Times New Roman" w:eastAsia="Times New Roman" w:hAnsi="Times New Roman" w:cs="Times New Roman"/>
          <w:sz w:val="24"/>
          <w:szCs w:val="24"/>
          <w:lang w:eastAsia="ru-RU"/>
        </w:rPr>
        <w:t>(_____________________________________________________________________руб ____коп);</w:t>
      </w:r>
    </w:p>
    <w:p w:rsidR="00B70DFB" w:rsidRPr="00A64DF9" w:rsidRDefault="00B70DFB" w:rsidP="00B70DFB">
      <w:pPr>
        <w:spacing w:after="0" w:line="312" w:lineRule="auto"/>
        <w:ind w:right="-1" w:firstLine="426"/>
        <w:jc w:val="both"/>
        <w:rPr>
          <w:rFonts w:ascii="Times New Roman" w:eastAsia="Times New Roman" w:hAnsi="Times New Roman" w:cs="Times New Roman"/>
          <w:sz w:val="24"/>
          <w:szCs w:val="24"/>
          <w:lang w:eastAsia="ru-RU"/>
        </w:rPr>
      </w:pPr>
      <w:r w:rsidRPr="00A64DF9">
        <w:rPr>
          <w:rFonts w:ascii="Times New Roman" w:eastAsia="Times New Roman" w:hAnsi="Times New Roman" w:cs="Times New Roman"/>
          <w:sz w:val="24"/>
          <w:szCs w:val="24"/>
          <w:lang w:eastAsia="ru-RU"/>
        </w:rPr>
        <w:t>4. Я, Претендент, был ознакомлен со всей документацией предлагаемого объекта недвижимости (земельного участка), с условиями договора купли-продажи (аренды) объекта недвижимости (земельного участка), выставляемого на торги.</w:t>
      </w:r>
    </w:p>
    <w:p w:rsidR="00B70DFB" w:rsidRPr="00A64DF9" w:rsidRDefault="00B70DFB" w:rsidP="00B70DFB">
      <w:pPr>
        <w:spacing w:after="0" w:line="312" w:lineRule="auto"/>
        <w:ind w:right="-1" w:firstLine="426"/>
        <w:jc w:val="both"/>
        <w:rPr>
          <w:rFonts w:ascii="Times New Roman" w:eastAsia="Times New Roman" w:hAnsi="Times New Roman" w:cs="Times New Roman"/>
          <w:sz w:val="24"/>
          <w:szCs w:val="24"/>
          <w:lang w:eastAsia="ru-RU"/>
        </w:rPr>
      </w:pPr>
      <w:r w:rsidRPr="00A64DF9">
        <w:rPr>
          <w:rFonts w:ascii="Times New Roman" w:eastAsia="Times New Roman" w:hAnsi="Times New Roman" w:cs="Times New Roman"/>
          <w:sz w:val="24"/>
          <w:szCs w:val="24"/>
          <w:lang w:eastAsia="ru-RU"/>
        </w:rPr>
        <w:t>5. Мной, Претендентом, был проведен личный осмотр объекта недвижимости (земельного участка).</w:t>
      </w:r>
    </w:p>
    <w:p w:rsidR="00B70DFB" w:rsidRPr="00A64DF9" w:rsidRDefault="00B70DFB" w:rsidP="00B70DFB">
      <w:pPr>
        <w:spacing w:after="0" w:line="312" w:lineRule="auto"/>
        <w:ind w:right="-1" w:firstLine="426"/>
        <w:jc w:val="both"/>
        <w:rPr>
          <w:rFonts w:ascii="Times New Roman" w:eastAsia="Times New Roman" w:hAnsi="Times New Roman" w:cs="Times New Roman"/>
          <w:sz w:val="24"/>
          <w:szCs w:val="24"/>
          <w:lang w:eastAsia="ru-RU"/>
        </w:rPr>
      </w:pPr>
      <w:r w:rsidRPr="00A64DF9">
        <w:rPr>
          <w:rFonts w:ascii="Times New Roman" w:eastAsia="Times New Roman" w:hAnsi="Times New Roman" w:cs="Times New Roman"/>
          <w:sz w:val="24"/>
          <w:szCs w:val="24"/>
          <w:lang w:eastAsia="ru-RU"/>
        </w:rPr>
        <w:t>6. Разъяснения по процедуре торгов, оформлению и подаче документов мной, Претендентом получены.</w:t>
      </w:r>
    </w:p>
    <w:p w:rsidR="00B70DFB" w:rsidRPr="00A64DF9" w:rsidRDefault="00B70DFB" w:rsidP="00B70DFB">
      <w:pPr>
        <w:spacing w:after="0" w:line="312" w:lineRule="auto"/>
        <w:ind w:right="-1" w:firstLine="426"/>
        <w:jc w:val="both"/>
        <w:rPr>
          <w:rFonts w:ascii="Times New Roman" w:eastAsia="Times New Roman" w:hAnsi="Times New Roman" w:cs="Times New Roman"/>
          <w:sz w:val="24"/>
          <w:szCs w:val="24"/>
          <w:lang w:eastAsia="ru-RU"/>
        </w:rPr>
      </w:pPr>
      <w:r w:rsidRPr="00A64DF9">
        <w:rPr>
          <w:rFonts w:ascii="Times New Roman" w:eastAsia="Times New Roman" w:hAnsi="Times New Roman" w:cs="Times New Roman"/>
          <w:sz w:val="24"/>
          <w:szCs w:val="24"/>
          <w:lang w:eastAsia="ru-RU"/>
        </w:rPr>
        <w:t>К Заявке прилагаются документы согласно описи.</w:t>
      </w:r>
    </w:p>
    <w:p w:rsidR="00B70DFB" w:rsidRPr="00A64DF9" w:rsidRDefault="00B70DFB" w:rsidP="00B70DFB">
      <w:pPr>
        <w:tabs>
          <w:tab w:val="right" w:leader="dot" w:pos="9072"/>
        </w:tabs>
        <w:spacing w:after="0" w:line="312" w:lineRule="auto"/>
        <w:ind w:right="-1"/>
        <w:jc w:val="both"/>
        <w:rPr>
          <w:rFonts w:ascii="Times New Roman" w:eastAsia="Times New Roman" w:hAnsi="Times New Roman" w:cs="Times New Roman"/>
          <w:sz w:val="24"/>
          <w:szCs w:val="24"/>
          <w:lang w:eastAsia="ru-RU"/>
        </w:rPr>
      </w:pPr>
      <w:r w:rsidRPr="00A64DF9">
        <w:rPr>
          <w:rFonts w:ascii="Times New Roman" w:eastAsia="Times New Roman" w:hAnsi="Times New Roman" w:cs="Times New Roman"/>
          <w:sz w:val="24"/>
          <w:szCs w:val="24"/>
          <w:lang w:eastAsia="ru-RU"/>
        </w:rPr>
        <w:t>Я, претендент, подтверждаю своё согласие на обработку в соответствии с ФЗ №152 «О персональных данных» ОАО «ЦРЗО РТ» и предоставления в муниципальный район Республики Татарстан моих персональных данных, для осуществления ОАО «ЦРЗО РТ» следующих действий: формирования пакета документов и предоставление заказчику аукциона муниципальному району Республики Татарстан, заявки на участие в аукционе, сведений о внесенных задатках, предоставленных персональных данных, протокола рассмотрения заявок, протокола аукциона и иных документов, связанных с участием в аукционе.</w:t>
      </w:r>
    </w:p>
    <w:p w:rsidR="00B70DFB" w:rsidRPr="00A64DF9" w:rsidRDefault="00B70DFB" w:rsidP="00B70DFB">
      <w:pPr>
        <w:spacing w:after="0" w:line="360" w:lineRule="auto"/>
        <w:ind w:right="-1"/>
        <w:jc w:val="both"/>
        <w:rPr>
          <w:rFonts w:ascii="Times New Roman" w:eastAsia="Times New Roman" w:hAnsi="Times New Roman" w:cs="Times New Roman"/>
          <w:sz w:val="24"/>
          <w:szCs w:val="24"/>
          <w:lang w:eastAsia="ru-RU"/>
        </w:rPr>
      </w:pPr>
    </w:p>
    <w:p w:rsidR="00B70DFB" w:rsidRPr="00A64DF9" w:rsidRDefault="00B70DFB" w:rsidP="00B70DFB">
      <w:pPr>
        <w:spacing w:after="0" w:line="312" w:lineRule="auto"/>
        <w:ind w:right="-1"/>
        <w:jc w:val="both"/>
        <w:rPr>
          <w:rFonts w:ascii="Times New Roman" w:eastAsia="Times New Roman" w:hAnsi="Times New Roman" w:cs="Times New Roman"/>
          <w:sz w:val="24"/>
          <w:szCs w:val="24"/>
          <w:lang w:eastAsia="ru-RU"/>
        </w:rPr>
      </w:pPr>
      <w:r w:rsidRPr="00A64DF9">
        <w:rPr>
          <w:rFonts w:ascii="Times New Roman" w:eastAsia="Times New Roman" w:hAnsi="Times New Roman" w:cs="Times New Roman"/>
          <w:sz w:val="24"/>
          <w:szCs w:val="24"/>
          <w:lang w:eastAsia="ru-RU"/>
        </w:rPr>
        <w:t>Подпись и ФИО претендента (представителя) ________________________________________</w:t>
      </w:r>
    </w:p>
    <w:p w:rsidR="00B70DFB" w:rsidRPr="00A64DF9" w:rsidRDefault="00B70DFB" w:rsidP="00B70DFB">
      <w:pPr>
        <w:spacing w:after="0" w:line="312" w:lineRule="auto"/>
        <w:ind w:right="-1"/>
        <w:jc w:val="both"/>
        <w:rPr>
          <w:rFonts w:ascii="Times New Roman" w:eastAsia="Times New Roman" w:hAnsi="Times New Roman" w:cs="Times New Roman"/>
          <w:sz w:val="24"/>
          <w:szCs w:val="24"/>
          <w:lang w:eastAsia="ru-RU"/>
        </w:rPr>
      </w:pPr>
      <w:r w:rsidRPr="00A64DF9">
        <w:rPr>
          <w:rFonts w:ascii="Times New Roman" w:eastAsia="Times New Roman" w:hAnsi="Times New Roman" w:cs="Times New Roman"/>
          <w:sz w:val="24"/>
          <w:szCs w:val="24"/>
          <w:lang w:eastAsia="ru-RU"/>
        </w:rPr>
        <w:tab/>
      </w:r>
      <w:r w:rsidRPr="00A64DF9">
        <w:rPr>
          <w:rFonts w:ascii="Times New Roman" w:eastAsia="Times New Roman" w:hAnsi="Times New Roman" w:cs="Times New Roman"/>
          <w:sz w:val="24"/>
          <w:szCs w:val="24"/>
          <w:lang w:eastAsia="ru-RU"/>
        </w:rPr>
        <w:tab/>
      </w:r>
      <w:r w:rsidRPr="00A64DF9">
        <w:rPr>
          <w:rFonts w:ascii="Times New Roman" w:eastAsia="Times New Roman" w:hAnsi="Times New Roman" w:cs="Times New Roman"/>
          <w:sz w:val="24"/>
          <w:szCs w:val="24"/>
          <w:lang w:eastAsia="ru-RU"/>
        </w:rPr>
        <w:tab/>
      </w:r>
      <w:r w:rsidRPr="00A64DF9">
        <w:rPr>
          <w:rFonts w:ascii="Times New Roman" w:eastAsia="Times New Roman" w:hAnsi="Times New Roman" w:cs="Times New Roman"/>
          <w:sz w:val="24"/>
          <w:szCs w:val="24"/>
          <w:lang w:eastAsia="ru-RU"/>
        </w:rPr>
        <w:tab/>
      </w:r>
      <w:r w:rsidRPr="00A64DF9">
        <w:rPr>
          <w:rFonts w:ascii="Times New Roman" w:eastAsia="Times New Roman" w:hAnsi="Times New Roman" w:cs="Times New Roman"/>
          <w:sz w:val="24"/>
          <w:szCs w:val="24"/>
          <w:lang w:eastAsia="ru-RU"/>
        </w:rPr>
        <w:tab/>
      </w:r>
      <w:r w:rsidRPr="00A64DF9">
        <w:rPr>
          <w:rFonts w:ascii="Times New Roman" w:eastAsia="Times New Roman" w:hAnsi="Times New Roman" w:cs="Times New Roman"/>
          <w:sz w:val="24"/>
          <w:szCs w:val="24"/>
          <w:lang w:eastAsia="ru-RU"/>
        </w:rPr>
        <w:tab/>
      </w:r>
      <w:r w:rsidRPr="00A64DF9">
        <w:rPr>
          <w:rFonts w:ascii="Times New Roman" w:eastAsia="Times New Roman" w:hAnsi="Times New Roman" w:cs="Times New Roman"/>
          <w:sz w:val="24"/>
          <w:szCs w:val="24"/>
          <w:lang w:eastAsia="ru-RU"/>
        </w:rPr>
        <w:tab/>
        <w:t>Дата «_____» _______________ 2017 г.</w:t>
      </w:r>
    </w:p>
    <w:p w:rsidR="00B70DFB" w:rsidRPr="00A64DF9" w:rsidRDefault="00B70DFB" w:rsidP="00B70DFB">
      <w:pPr>
        <w:spacing w:after="0" w:line="312" w:lineRule="auto"/>
        <w:ind w:right="-1"/>
        <w:jc w:val="both"/>
        <w:rPr>
          <w:rFonts w:ascii="Times New Roman" w:eastAsia="Times New Roman" w:hAnsi="Times New Roman" w:cs="Times New Roman"/>
          <w:sz w:val="24"/>
          <w:szCs w:val="24"/>
          <w:lang w:eastAsia="ru-RU"/>
        </w:rPr>
      </w:pPr>
    </w:p>
    <w:p w:rsidR="00B70DFB" w:rsidRPr="00A64DF9" w:rsidRDefault="00B70DFB" w:rsidP="00B70DFB">
      <w:pPr>
        <w:spacing w:after="0" w:line="312" w:lineRule="auto"/>
        <w:ind w:right="-1"/>
        <w:jc w:val="both"/>
        <w:rPr>
          <w:rFonts w:ascii="Times New Roman" w:eastAsia="Times New Roman" w:hAnsi="Times New Roman" w:cs="Times New Roman"/>
          <w:sz w:val="24"/>
          <w:szCs w:val="24"/>
          <w:lang w:eastAsia="ru-RU"/>
        </w:rPr>
      </w:pPr>
      <w:r w:rsidRPr="00A64DF9">
        <w:rPr>
          <w:rFonts w:ascii="Times New Roman" w:eastAsia="Times New Roman" w:hAnsi="Times New Roman" w:cs="Times New Roman"/>
          <w:sz w:val="24"/>
          <w:szCs w:val="24"/>
          <w:lang w:eastAsia="ru-RU"/>
        </w:rPr>
        <w:t>Заявка принята продавцом (его полномочным представителем)</w:t>
      </w:r>
    </w:p>
    <w:p w:rsidR="00B70DFB" w:rsidRPr="00A64DF9" w:rsidRDefault="00B70DFB" w:rsidP="00B70DFB">
      <w:pPr>
        <w:spacing w:after="0" w:line="312" w:lineRule="auto"/>
        <w:ind w:right="-1"/>
        <w:jc w:val="both"/>
        <w:rPr>
          <w:rFonts w:ascii="Times New Roman" w:eastAsia="Times New Roman" w:hAnsi="Times New Roman" w:cs="Times New Roman"/>
          <w:sz w:val="24"/>
          <w:szCs w:val="24"/>
          <w:lang w:eastAsia="ru-RU"/>
        </w:rPr>
      </w:pPr>
      <w:r w:rsidRPr="00A64DF9">
        <w:rPr>
          <w:rFonts w:ascii="Times New Roman" w:eastAsia="Times New Roman" w:hAnsi="Times New Roman" w:cs="Times New Roman"/>
          <w:sz w:val="24"/>
          <w:szCs w:val="24"/>
          <w:lang w:eastAsia="ru-RU"/>
        </w:rPr>
        <w:t>«____» ____________2017 г. в _____час. _____мин.</w:t>
      </w:r>
    </w:p>
    <w:p w:rsidR="00B70DFB" w:rsidRPr="00A64DF9" w:rsidRDefault="00B70DFB" w:rsidP="00B70DFB">
      <w:pPr>
        <w:spacing w:after="0" w:line="312" w:lineRule="auto"/>
        <w:ind w:right="-1"/>
        <w:jc w:val="both"/>
        <w:rPr>
          <w:rFonts w:ascii="Times New Roman" w:eastAsia="Times New Roman" w:hAnsi="Times New Roman" w:cs="Times New Roman"/>
          <w:sz w:val="24"/>
          <w:szCs w:val="24"/>
          <w:lang w:eastAsia="ru-RU"/>
        </w:rPr>
      </w:pPr>
      <w:r w:rsidRPr="00A64DF9">
        <w:rPr>
          <w:rFonts w:ascii="Times New Roman" w:eastAsia="Times New Roman" w:hAnsi="Times New Roman" w:cs="Times New Roman"/>
          <w:sz w:val="24"/>
          <w:szCs w:val="24"/>
          <w:lang w:eastAsia="ru-RU"/>
        </w:rPr>
        <w:t>Подпись уполномоченного лица, принявшего заявку ___________________/ ________________</w:t>
      </w:r>
    </w:p>
    <w:p w:rsidR="00801A55" w:rsidRPr="00A64DF9" w:rsidRDefault="00B70DFB" w:rsidP="00801A55">
      <w:pPr>
        <w:spacing w:after="0" w:line="240" w:lineRule="auto"/>
        <w:ind w:firstLine="709"/>
        <w:jc w:val="right"/>
        <w:rPr>
          <w:rFonts w:ascii="Times New Roman" w:eastAsia="Times New Roman" w:hAnsi="Times New Roman" w:cs="Times New Roman"/>
          <w:b/>
          <w:bCs/>
          <w:sz w:val="20"/>
          <w:szCs w:val="20"/>
          <w:lang w:eastAsia="ru-RU"/>
        </w:rPr>
      </w:pPr>
      <w:r w:rsidRPr="00A64DF9">
        <w:rPr>
          <w:rFonts w:ascii="Times New Roman" w:eastAsia="Times New Roman" w:hAnsi="Times New Roman" w:cs="Times New Roman"/>
          <w:sz w:val="24"/>
          <w:szCs w:val="24"/>
          <w:lang w:eastAsia="ru-RU"/>
        </w:rPr>
        <w:br w:type="page"/>
      </w:r>
      <w:r w:rsidR="00801A55" w:rsidRPr="00A64DF9">
        <w:rPr>
          <w:rFonts w:ascii="Times New Roman" w:eastAsia="Times New Roman" w:hAnsi="Times New Roman" w:cs="Times New Roman"/>
          <w:b/>
          <w:bCs/>
          <w:sz w:val="20"/>
          <w:szCs w:val="20"/>
          <w:lang w:eastAsia="ru-RU"/>
        </w:rPr>
        <w:t xml:space="preserve">ПРОЕКТ </w:t>
      </w:r>
    </w:p>
    <w:p w:rsidR="00801A55" w:rsidRPr="00A64DF9" w:rsidRDefault="00801A55" w:rsidP="00801A55">
      <w:pPr>
        <w:spacing w:after="0" w:line="240" w:lineRule="auto"/>
        <w:jc w:val="center"/>
        <w:rPr>
          <w:rFonts w:ascii="Times New Roman" w:eastAsia="Times New Roman" w:hAnsi="Times New Roman" w:cs="Times New Roman"/>
          <w:sz w:val="20"/>
          <w:szCs w:val="20"/>
          <w:lang w:eastAsia="ru-RU"/>
        </w:rPr>
      </w:pPr>
      <w:r w:rsidRPr="00A64DF9">
        <w:rPr>
          <w:rFonts w:ascii="Times New Roman" w:eastAsia="Times New Roman" w:hAnsi="Times New Roman" w:cs="Times New Roman"/>
          <w:b/>
          <w:bCs/>
          <w:sz w:val="20"/>
          <w:szCs w:val="20"/>
          <w:lang w:eastAsia="ru-RU"/>
        </w:rPr>
        <w:t>ДОГОВОР</w:t>
      </w:r>
    </w:p>
    <w:p w:rsidR="00801A55" w:rsidRPr="00A64DF9" w:rsidRDefault="00801A55" w:rsidP="00801A55">
      <w:pPr>
        <w:spacing w:after="0" w:line="240" w:lineRule="auto"/>
        <w:jc w:val="center"/>
        <w:rPr>
          <w:rFonts w:ascii="Times New Roman" w:eastAsia="Times New Roman" w:hAnsi="Times New Roman" w:cs="Times New Roman"/>
          <w:b/>
          <w:bCs/>
          <w:sz w:val="20"/>
          <w:szCs w:val="20"/>
          <w:lang w:eastAsia="ru-RU"/>
        </w:rPr>
      </w:pPr>
      <w:r w:rsidRPr="00A64DF9">
        <w:rPr>
          <w:rFonts w:ascii="Times New Roman" w:eastAsia="Times New Roman" w:hAnsi="Times New Roman" w:cs="Times New Roman"/>
          <w:b/>
          <w:bCs/>
          <w:sz w:val="20"/>
          <w:szCs w:val="20"/>
          <w:lang w:eastAsia="ru-RU"/>
        </w:rPr>
        <w:t>купли – продажи земельного участка на аукционе</w:t>
      </w:r>
    </w:p>
    <w:p w:rsidR="00801A55" w:rsidRPr="00A64DF9" w:rsidRDefault="00801A55" w:rsidP="00801A55">
      <w:pPr>
        <w:spacing w:after="0" w:line="240" w:lineRule="auto"/>
        <w:jc w:val="center"/>
        <w:rPr>
          <w:rFonts w:ascii="Times New Roman" w:eastAsia="Times New Roman" w:hAnsi="Times New Roman" w:cs="Times New Roman"/>
          <w:sz w:val="20"/>
          <w:szCs w:val="20"/>
          <w:lang w:eastAsia="ru-RU"/>
        </w:rPr>
      </w:pPr>
    </w:p>
    <w:p w:rsidR="00801A55" w:rsidRPr="00A64DF9" w:rsidRDefault="00801A55" w:rsidP="00801A55">
      <w:pPr>
        <w:spacing w:after="0" w:line="240" w:lineRule="auto"/>
        <w:jc w:val="center"/>
        <w:rPr>
          <w:rFonts w:ascii="Times New Roman" w:eastAsia="Times New Roman" w:hAnsi="Times New Roman" w:cs="Times New Roman"/>
          <w:b/>
          <w:bCs/>
          <w:sz w:val="20"/>
          <w:szCs w:val="20"/>
          <w:lang w:eastAsia="ru-RU"/>
        </w:rPr>
      </w:pPr>
      <w:r w:rsidRPr="00A64DF9">
        <w:rPr>
          <w:rFonts w:ascii="Times New Roman" w:eastAsia="Times New Roman" w:hAnsi="Times New Roman" w:cs="Times New Roman"/>
          <w:b/>
          <w:bCs/>
          <w:sz w:val="20"/>
          <w:szCs w:val="20"/>
          <w:lang w:eastAsia="ru-RU"/>
        </w:rPr>
        <w:t>№ 24-072-</w:t>
      </w:r>
    </w:p>
    <w:p w:rsidR="00801A55" w:rsidRPr="00A64DF9" w:rsidRDefault="00801A55" w:rsidP="00801A55">
      <w:pPr>
        <w:spacing w:after="0" w:line="240" w:lineRule="auto"/>
        <w:jc w:val="center"/>
        <w:rPr>
          <w:rFonts w:ascii="Times New Roman" w:eastAsia="Times New Roman" w:hAnsi="Times New Roman" w:cs="Times New Roman"/>
          <w:sz w:val="20"/>
          <w:szCs w:val="20"/>
          <w:lang w:eastAsia="ru-RU"/>
        </w:rPr>
      </w:pPr>
    </w:p>
    <w:p w:rsidR="00801A55" w:rsidRPr="00A64DF9" w:rsidRDefault="00801A55" w:rsidP="00801A55">
      <w:pPr>
        <w:spacing w:after="0" w:line="240" w:lineRule="auto"/>
        <w:rPr>
          <w:rFonts w:ascii="Times New Roman" w:eastAsia="Times New Roman" w:hAnsi="Times New Roman" w:cs="Times New Roman"/>
          <w:sz w:val="20"/>
          <w:szCs w:val="20"/>
          <w:lang w:eastAsia="ru-RU"/>
        </w:rPr>
      </w:pPr>
      <w:r w:rsidRPr="00A64DF9">
        <w:rPr>
          <w:rFonts w:ascii="Times New Roman" w:eastAsia="Times New Roman" w:hAnsi="Times New Roman" w:cs="Times New Roman"/>
          <w:b/>
          <w:bCs/>
          <w:sz w:val="20"/>
          <w:szCs w:val="20"/>
          <w:lang w:eastAsia="ru-RU"/>
        </w:rPr>
        <w:t xml:space="preserve">с. Высокая Гора </w:t>
      </w:r>
      <w:r w:rsidR="000724B5">
        <w:rPr>
          <w:rFonts w:ascii="Times New Roman" w:eastAsia="Times New Roman" w:hAnsi="Times New Roman" w:cs="Times New Roman"/>
          <w:b/>
          <w:bCs/>
          <w:sz w:val="20"/>
          <w:szCs w:val="20"/>
          <w:lang w:eastAsia="ru-RU"/>
        </w:rPr>
        <w:tab/>
      </w:r>
      <w:r w:rsidR="000724B5">
        <w:rPr>
          <w:rFonts w:ascii="Times New Roman" w:eastAsia="Times New Roman" w:hAnsi="Times New Roman" w:cs="Times New Roman"/>
          <w:b/>
          <w:bCs/>
          <w:sz w:val="20"/>
          <w:szCs w:val="20"/>
          <w:lang w:eastAsia="ru-RU"/>
        </w:rPr>
        <w:tab/>
      </w:r>
      <w:r w:rsidR="000724B5">
        <w:rPr>
          <w:rFonts w:ascii="Times New Roman" w:eastAsia="Times New Roman" w:hAnsi="Times New Roman" w:cs="Times New Roman"/>
          <w:b/>
          <w:bCs/>
          <w:sz w:val="20"/>
          <w:szCs w:val="20"/>
          <w:lang w:eastAsia="ru-RU"/>
        </w:rPr>
        <w:tab/>
      </w:r>
      <w:r w:rsidR="000724B5">
        <w:rPr>
          <w:rFonts w:ascii="Times New Roman" w:eastAsia="Times New Roman" w:hAnsi="Times New Roman" w:cs="Times New Roman"/>
          <w:b/>
          <w:bCs/>
          <w:sz w:val="20"/>
          <w:szCs w:val="20"/>
          <w:lang w:eastAsia="ru-RU"/>
        </w:rPr>
        <w:tab/>
      </w:r>
      <w:r w:rsidR="000724B5">
        <w:rPr>
          <w:rFonts w:ascii="Times New Roman" w:eastAsia="Times New Roman" w:hAnsi="Times New Roman" w:cs="Times New Roman"/>
          <w:b/>
          <w:bCs/>
          <w:sz w:val="20"/>
          <w:szCs w:val="20"/>
          <w:lang w:eastAsia="ru-RU"/>
        </w:rPr>
        <w:tab/>
      </w:r>
      <w:r w:rsidR="000724B5">
        <w:rPr>
          <w:rFonts w:ascii="Times New Roman" w:eastAsia="Times New Roman" w:hAnsi="Times New Roman" w:cs="Times New Roman"/>
          <w:b/>
          <w:bCs/>
          <w:sz w:val="20"/>
          <w:szCs w:val="20"/>
          <w:lang w:eastAsia="ru-RU"/>
        </w:rPr>
        <w:tab/>
      </w:r>
      <w:r w:rsidR="000724B5">
        <w:rPr>
          <w:rFonts w:ascii="Times New Roman" w:eastAsia="Times New Roman" w:hAnsi="Times New Roman" w:cs="Times New Roman"/>
          <w:b/>
          <w:bCs/>
          <w:sz w:val="20"/>
          <w:szCs w:val="20"/>
          <w:lang w:eastAsia="ru-RU"/>
        </w:rPr>
        <w:tab/>
      </w:r>
      <w:r w:rsidR="000724B5">
        <w:rPr>
          <w:rFonts w:ascii="Times New Roman" w:eastAsia="Times New Roman" w:hAnsi="Times New Roman" w:cs="Times New Roman"/>
          <w:b/>
          <w:bCs/>
          <w:sz w:val="20"/>
          <w:szCs w:val="20"/>
          <w:lang w:eastAsia="ru-RU"/>
        </w:rPr>
        <w:tab/>
      </w:r>
      <w:r w:rsidR="000724B5">
        <w:rPr>
          <w:rFonts w:ascii="Times New Roman" w:eastAsia="Times New Roman" w:hAnsi="Times New Roman" w:cs="Times New Roman"/>
          <w:b/>
          <w:bCs/>
          <w:sz w:val="20"/>
          <w:szCs w:val="20"/>
          <w:lang w:eastAsia="ru-RU"/>
        </w:rPr>
        <w:tab/>
      </w:r>
      <w:r w:rsidR="000724B5">
        <w:rPr>
          <w:rFonts w:ascii="Times New Roman" w:eastAsia="Times New Roman" w:hAnsi="Times New Roman" w:cs="Times New Roman"/>
          <w:b/>
          <w:bCs/>
          <w:sz w:val="20"/>
          <w:szCs w:val="20"/>
          <w:lang w:eastAsia="ru-RU"/>
        </w:rPr>
        <w:tab/>
      </w:r>
      <w:r w:rsidRPr="00A64DF9">
        <w:rPr>
          <w:rFonts w:ascii="Times New Roman" w:eastAsia="Times New Roman" w:hAnsi="Times New Roman" w:cs="Times New Roman"/>
          <w:b/>
          <w:bCs/>
          <w:sz w:val="20"/>
          <w:szCs w:val="20"/>
          <w:lang w:eastAsia="ru-RU"/>
        </w:rPr>
        <w:t xml:space="preserve"> «_</w:t>
      </w:r>
      <w:proofErr w:type="gramStart"/>
      <w:r w:rsidRPr="00A64DF9">
        <w:rPr>
          <w:rFonts w:ascii="Times New Roman" w:eastAsia="Times New Roman" w:hAnsi="Times New Roman" w:cs="Times New Roman"/>
          <w:b/>
          <w:bCs/>
          <w:sz w:val="20"/>
          <w:szCs w:val="20"/>
          <w:lang w:eastAsia="ru-RU"/>
        </w:rPr>
        <w:t>_»_</w:t>
      </w:r>
      <w:proofErr w:type="gramEnd"/>
      <w:r w:rsidRPr="00A64DF9">
        <w:rPr>
          <w:rFonts w:ascii="Times New Roman" w:eastAsia="Times New Roman" w:hAnsi="Times New Roman" w:cs="Times New Roman"/>
          <w:b/>
          <w:bCs/>
          <w:sz w:val="20"/>
          <w:szCs w:val="20"/>
          <w:lang w:eastAsia="ru-RU"/>
        </w:rPr>
        <w:t>________ 2017г.</w:t>
      </w:r>
    </w:p>
    <w:p w:rsidR="00801A55" w:rsidRPr="00A64DF9" w:rsidRDefault="00801A55" w:rsidP="00801A55">
      <w:pPr>
        <w:spacing w:after="0" w:line="240" w:lineRule="auto"/>
        <w:rPr>
          <w:rFonts w:ascii="Times New Roman" w:eastAsia="Times New Roman" w:hAnsi="Times New Roman" w:cs="Times New Roman"/>
          <w:sz w:val="20"/>
          <w:szCs w:val="20"/>
          <w:lang w:eastAsia="ru-RU"/>
        </w:rPr>
      </w:pPr>
    </w:p>
    <w:p w:rsidR="00801A55" w:rsidRPr="00A64DF9" w:rsidRDefault="00801A55" w:rsidP="00801A55">
      <w:pPr>
        <w:spacing w:after="0" w:line="240" w:lineRule="auto"/>
        <w:ind w:firstLine="708"/>
        <w:jc w:val="both"/>
        <w:rPr>
          <w:rFonts w:ascii="Times New Roman" w:eastAsia="Times New Roman" w:hAnsi="Times New Roman" w:cs="Times New Roman"/>
          <w:sz w:val="20"/>
          <w:szCs w:val="20"/>
          <w:lang w:eastAsia="ru-RU"/>
        </w:rPr>
      </w:pPr>
      <w:r w:rsidRPr="00A64DF9">
        <w:rPr>
          <w:rFonts w:ascii="Times New Roman" w:eastAsia="Times New Roman" w:hAnsi="Times New Roman" w:cs="Times New Roman"/>
          <w:b/>
          <w:sz w:val="20"/>
          <w:szCs w:val="20"/>
          <w:lang w:eastAsia="ar-SA"/>
        </w:rPr>
        <w:t xml:space="preserve">Муниципальное казенное учреждение «Палата имущественных и земельных отношений Высокогорского муниципального района Республики Татарстан» </w:t>
      </w:r>
      <w:r w:rsidRPr="00A64DF9">
        <w:rPr>
          <w:rFonts w:ascii="Times New Roman" w:eastAsia="Times New Roman" w:hAnsi="Times New Roman" w:cs="Times New Roman"/>
          <w:sz w:val="20"/>
          <w:szCs w:val="20"/>
          <w:lang w:eastAsia="ar-SA"/>
        </w:rPr>
        <w:t xml:space="preserve">в лице председателя палаты </w:t>
      </w:r>
      <w:r w:rsidRPr="00A64DF9">
        <w:rPr>
          <w:rFonts w:ascii="Times New Roman" w:eastAsia="Times New Roman" w:hAnsi="Times New Roman" w:cs="Times New Roman"/>
          <w:b/>
          <w:sz w:val="20"/>
          <w:szCs w:val="20"/>
          <w:lang w:eastAsia="ar-SA"/>
        </w:rPr>
        <w:t>______________________________,</w:t>
      </w:r>
      <w:r w:rsidRPr="00A64DF9">
        <w:rPr>
          <w:rFonts w:ascii="Times New Roman" w:eastAsia="Times New Roman" w:hAnsi="Times New Roman" w:cs="Times New Roman"/>
          <w:sz w:val="20"/>
          <w:szCs w:val="20"/>
          <w:lang w:eastAsia="ar-SA"/>
        </w:rPr>
        <w:t xml:space="preserve"> действующего на основании</w:t>
      </w:r>
      <w:r w:rsidRPr="00A64DF9">
        <w:rPr>
          <w:rFonts w:ascii="Times New Roman" w:eastAsia="Times New Roman" w:hAnsi="Times New Roman" w:cs="Times New Roman"/>
          <w:color w:val="000000"/>
          <w:sz w:val="20"/>
          <w:szCs w:val="20"/>
          <w:lang w:eastAsia="ar-SA"/>
        </w:rPr>
        <w:t xml:space="preserve"> Положения о Муниципальном казенном учреждении «Палата имущественных и земельных отношений Высокогорского муниципального района Республики Татарстан», утвержденного Решением Совета Высокогорского муниципального района Республики Татарстан от 08.07.2016 № 64</w:t>
      </w:r>
      <w:r w:rsidRPr="00A64DF9">
        <w:rPr>
          <w:rFonts w:ascii="Times New Roman" w:eastAsia="Times New Roman" w:hAnsi="Times New Roman" w:cs="Times New Roman"/>
          <w:sz w:val="20"/>
          <w:szCs w:val="20"/>
          <w:lang w:eastAsia="ar-SA"/>
        </w:rPr>
        <w:t>,</w:t>
      </w:r>
      <w:r w:rsidRPr="00A64DF9">
        <w:rPr>
          <w:rFonts w:ascii="Times New Roman" w:eastAsia="Times New Roman" w:hAnsi="Times New Roman" w:cs="Times New Roman"/>
          <w:sz w:val="20"/>
          <w:szCs w:val="20"/>
          <w:lang w:eastAsia="ru-RU"/>
        </w:rPr>
        <w:t xml:space="preserve"> именуемое в дальнейшем </w:t>
      </w:r>
      <w:r w:rsidRPr="00A64DF9">
        <w:rPr>
          <w:rFonts w:ascii="Times New Roman" w:eastAsia="Times New Roman" w:hAnsi="Times New Roman" w:cs="Times New Roman"/>
          <w:b/>
          <w:sz w:val="20"/>
          <w:szCs w:val="20"/>
          <w:lang w:eastAsia="ru-RU"/>
        </w:rPr>
        <w:t xml:space="preserve">“Продавец”, </w:t>
      </w:r>
      <w:r w:rsidRPr="00A64DF9">
        <w:rPr>
          <w:rFonts w:ascii="Times New Roman" w:eastAsia="Times New Roman" w:hAnsi="Times New Roman" w:cs="Times New Roman"/>
          <w:sz w:val="20"/>
          <w:szCs w:val="20"/>
          <w:lang w:eastAsia="ru-RU"/>
        </w:rPr>
        <w:t xml:space="preserve">и гражданин </w:t>
      </w:r>
      <w:r w:rsidRPr="00A64DF9">
        <w:rPr>
          <w:rFonts w:ascii="Times New Roman" w:eastAsia="Times New Roman" w:hAnsi="Times New Roman" w:cs="Times New Roman"/>
          <w:b/>
          <w:bCs/>
          <w:sz w:val="20"/>
          <w:szCs w:val="20"/>
          <w:lang w:eastAsia="ru-RU"/>
        </w:rPr>
        <w:t xml:space="preserve">________ ________ __________, </w:t>
      </w:r>
      <w:r w:rsidRPr="00A64DF9">
        <w:rPr>
          <w:rFonts w:ascii="Times New Roman" w:eastAsia="Times New Roman" w:hAnsi="Times New Roman" w:cs="Times New Roman"/>
          <w:sz w:val="20"/>
          <w:szCs w:val="20"/>
          <w:lang w:eastAsia="ru-RU"/>
        </w:rPr>
        <w:t>__.__.19__ года рождения, гражданин Российской Федерации, паспорт серия __ __ № ________ выдан _____________________________________________________________________________</w:t>
      </w:r>
    </w:p>
    <w:p w:rsidR="00801A55" w:rsidRPr="00A64DF9" w:rsidRDefault="00801A55" w:rsidP="00801A55">
      <w:pPr>
        <w:spacing w:after="0" w:line="240" w:lineRule="auto"/>
        <w:jc w:val="both"/>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 xml:space="preserve">__.__.200_ года, код подразделения ___-___, зарегистрированный по адресу: </w:t>
      </w:r>
      <w:r w:rsidRPr="00A64DF9">
        <w:rPr>
          <w:rFonts w:ascii="Times New Roman" w:eastAsia="Times New Roman" w:hAnsi="Times New Roman" w:cs="Times New Roman"/>
          <w:b/>
          <w:bCs/>
          <w:sz w:val="20"/>
          <w:szCs w:val="20"/>
          <w:lang w:eastAsia="ru-RU"/>
        </w:rPr>
        <w:t xml:space="preserve">_____________________________, </w:t>
      </w:r>
      <w:r w:rsidRPr="00A64DF9">
        <w:rPr>
          <w:rFonts w:ascii="Times New Roman" w:eastAsia="Times New Roman" w:hAnsi="Times New Roman" w:cs="Times New Roman"/>
          <w:sz w:val="20"/>
          <w:szCs w:val="20"/>
          <w:lang w:eastAsia="ru-RU"/>
        </w:rPr>
        <w:t xml:space="preserve">именуемый в дальнейшем </w:t>
      </w:r>
      <w:r w:rsidRPr="00A64DF9">
        <w:rPr>
          <w:rFonts w:ascii="Times New Roman" w:eastAsia="Times New Roman" w:hAnsi="Times New Roman" w:cs="Times New Roman"/>
          <w:b/>
          <w:bCs/>
          <w:sz w:val="20"/>
          <w:szCs w:val="20"/>
          <w:lang w:eastAsia="ru-RU"/>
        </w:rPr>
        <w:t xml:space="preserve">«Покупатель», </w:t>
      </w:r>
      <w:r w:rsidRPr="00A64DF9">
        <w:rPr>
          <w:rFonts w:ascii="Times New Roman" w:eastAsia="Times New Roman" w:hAnsi="Times New Roman" w:cs="Times New Roman"/>
          <w:sz w:val="20"/>
          <w:szCs w:val="20"/>
          <w:lang w:eastAsia="ru-RU"/>
        </w:rPr>
        <w:t>вместе именуемые </w:t>
      </w:r>
      <w:r w:rsidRPr="00A64DF9">
        <w:rPr>
          <w:rFonts w:ascii="Times New Roman" w:eastAsia="Times New Roman" w:hAnsi="Times New Roman" w:cs="Times New Roman"/>
          <w:b/>
          <w:bCs/>
          <w:sz w:val="20"/>
          <w:szCs w:val="20"/>
          <w:lang w:eastAsia="ru-RU"/>
        </w:rPr>
        <w:t>«Стороны»</w:t>
      </w:r>
      <w:r w:rsidRPr="00A64DF9">
        <w:rPr>
          <w:rFonts w:ascii="Times New Roman" w:eastAsia="Times New Roman" w:hAnsi="Times New Roman" w:cs="Times New Roman"/>
          <w:sz w:val="20"/>
          <w:szCs w:val="20"/>
          <w:lang w:eastAsia="ru-RU"/>
        </w:rPr>
        <w:t>, на основании Постановления исполнительного комитета Высокогорского муниципального района Республики Татарстан от ______________20____ г. №___, в соответствии с Протоколом _________________ от _______ № ____ по лоту № ____заключили настоящий договор о нижеследующем:</w:t>
      </w:r>
    </w:p>
    <w:p w:rsidR="00801A55" w:rsidRPr="00A64DF9" w:rsidRDefault="00801A55" w:rsidP="00801A55">
      <w:pPr>
        <w:spacing w:after="0" w:line="240" w:lineRule="auto"/>
        <w:jc w:val="both"/>
        <w:rPr>
          <w:rFonts w:ascii="Times New Roman" w:eastAsia="Times New Roman" w:hAnsi="Times New Roman" w:cs="Times New Roman"/>
          <w:sz w:val="20"/>
          <w:szCs w:val="20"/>
          <w:lang w:eastAsia="ru-RU"/>
        </w:rPr>
      </w:pPr>
    </w:p>
    <w:p w:rsidR="00801A55" w:rsidRPr="00A64DF9" w:rsidRDefault="00801A55" w:rsidP="00801A55">
      <w:pPr>
        <w:spacing w:after="0" w:line="240" w:lineRule="auto"/>
        <w:jc w:val="center"/>
        <w:rPr>
          <w:rFonts w:ascii="Times New Roman" w:eastAsia="Times New Roman" w:hAnsi="Times New Roman" w:cs="Times New Roman"/>
          <w:b/>
          <w:bCs/>
          <w:sz w:val="20"/>
          <w:szCs w:val="20"/>
          <w:lang w:eastAsia="ru-RU"/>
        </w:rPr>
      </w:pPr>
      <w:r w:rsidRPr="00A64DF9">
        <w:rPr>
          <w:rFonts w:ascii="Times New Roman" w:eastAsia="Times New Roman" w:hAnsi="Times New Roman" w:cs="Times New Roman"/>
          <w:b/>
          <w:bCs/>
          <w:sz w:val="20"/>
          <w:szCs w:val="20"/>
          <w:lang w:eastAsia="ru-RU"/>
        </w:rPr>
        <w:t>1. Предмет договора</w:t>
      </w:r>
    </w:p>
    <w:p w:rsidR="00801A55" w:rsidRPr="00A64DF9" w:rsidRDefault="00801A55" w:rsidP="00801A55">
      <w:pPr>
        <w:spacing w:after="0" w:line="240" w:lineRule="auto"/>
        <w:jc w:val="center"/>
        <w:rPr>
          <w:rFonts w:ascii="Times New Roman" w:eastAsia="Times New Roman" w:hAnsi="Times New Roman" w:cs="Times New Roman"/>
          <w:sz w:val="20"/>
          <w:szCs w:val="20"/>
          <w:lang w:eastAsia="ru-RU"/>
        </w:rPr>
      </w:pPr>
    </w:p>
    <w:p w:rsidR="00801A55" w:rsidRPr="00A64DF9" w:rsidRDefault="00801A55" w:rsidP="00801A55">
      <w:pPr>
        <w:spacing w:after="0" w:line="240" w:lineRule="auto"/>
        <w:ind w:firstLine="708"/>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1.1.Продавец продает, а Покупатель приобретает земельный участок, имеющий следующие характеристики:</w:t>
      </w:r>
    </w:p>
    <w:p w:rsidR="00801A55" w:rsidRPr="00A64DF9" w:rsidRDefault="00801A55" w:rsidP="00801A55">
      <w:pPr>
        <w:spacing w:after="0" w:line="240" w:lineRule="auto"/>
        <w:ind w:firstLine="708"/>
        <w:rPr>
          <w:rFonts w:ascii="Times New Roman" w:eastAsia="Times New Roman" w:hAnsi="Times New Roman" w:cs="Times New Roman"/>
          <w:b/>
          <w:bCs/>
          <w:sz w:val="20"/>
          <w:szCs w:val="20"/>
          <w:lang w:eastAsia="ru-RU"/>
        </w:rPr>
      </w:pPr>
      <w:r w:rsidRPr="00A64DF9">
        <w:rPr>
          <w:rFonts w:ascii="Times New Roman" w:eastAsia="Times New Roman" w:hAnsi="Times New Roman" w:cs="Times New Roman"/>
          <w:sz w:val="20"/>
          <w:szCs w:val="20"/>
          <w:lang w:eastAsia="ru-RU"/>
        </w:rPr>
        <w:t xml:space="preserve">1.1.1.Кадастровый номер земельного </w:t>
      </w:r>
      <w:proofErr w:type="gramStart"/>
      <w:r w:rsidRPr="00A64DF9">
        <w:rPr>
          <w:rFonts w:ascii="Times New Roman" w:eastAsia="Times New Roman" w:hAnsi="Times New Roman" w:cs="Times New Roman"/>
          <w:sz w:val="20"/>
          <w:szCs w:val="20"/>
          <w:lang w:eastAsia="ru-RU"/>
        </w:rPr>
        <w:t xml:space="preserve">участка: </w:t>
      </w:r>
      <w:r w:rsidRPr="00A64DF9">
        <w:rPr>
          <w:rFonts w:ascii="Times New Roman" w:eastAsia="Times New Roman" w:hAnsi="Times New Roman" w:cs="Times New Roman"/>
          <w:b/>
          <w:bCs/>
          <w:sz w:val="20"/>
          <w:szCs w:val="20"/>
          <w:u w:val="single"/>
          <w:lang w:eastAsia="ru-RU"/>
        </w:rPr>
        <w:t xml:space="preserve">  </w:t>
      </w:r>
      <w:proofErr w:type="gramEnd"/>
      <w:r w:rsidRPr="00A64DF9">
        <w:rPr>
          <w:rFonts w:ascii="Times New Roman" w:eastAsia="Times New Roman" w:hAnsi="Times New Roman" w:cs="Times New Roman"/>
          <w:b/>
          <w:bCs/>
          <w:sz w:val="20"/>
          <w:szCs w:val="20"/>
          <w:u w:val="single"/>
          <w:lang w:eastAsia="ru-RU"/>
        </w:rPr>
        <w:t xml:space="preserve">                                                     </w:t>
      </w:r>
      <w:r w:rsidRPr="00A64DF9">
        <w:rPr>
          <w:rFonts w:ascii="Times New Roman" w:eastAsia="Times New Roman" w:hAnsi="Times New Roman" w:cs="Times New Roman"/>
          <w:b/>
          <w:bCs/>
          <w:sz w:val="20"/>
          <w:szCs w:val="20"/>
          <w:lang w:eastAsia="ru-RU"/>
        </w:rPr>
        <w:t>;</w:t>
      </w:r>
    </w:p>
    <w:p w:rsidR="00801A55" w:rsidRPr="00A64DF9" w:rsidRDefault="00801A55" w:rsidP="00801A55">
      <w:pPr>
        <w:spacing w:after="0" w:line="240" w:lineRule="auto"/>
        <w:ind w:firstLine="708"/>
        <w:jc w:val="both"/>
        <w:rPr>
          <w:rFonts w:ascii="Times New Roman" w:eastAsia="Times New Roman" w:hAnsi="Times New Roman" w:cs="Times New Roman"/>
          <w:b/>
          <w:bCs/>
          <w:sz w:val="20"/>
          <w:szCs w:val="20"/>
          <w:lang w:eastAsia="ru-RU"/>
        </w:rPr>
      </w:pPr>
      <w:r w:rsidRPr="00A64DF9">
        <w:rPr>
          <w:rFonts w:ascii="Times New Roman" w:eastAsia="Times New Roman" w:hAnsi="Times New Roman" w:cs="Times New Roman"/>
          <w:sz w:val="20"/>
          <w:szCs w:val="20"/>
          <w:lang w:eastAsia="ru-RU"/>
        </w:rPr>
        <w:t xml:space="preserve">1.1.2. Местонахождение земельного </w:t>
      </w:r>
      <w:proofErr w:type="gramStart"/>
      <w:r w:rsidRPr="00A64DF9">
        <w:rPr>
          <w:rFonts w:ascii="Times New Roman" w:eastAsia="Times New Roman" w:hAnsi="Times New Roman" w:cs="Times New Roman"/>
          <w:sz w:val="20"/>
          <w:szCs w:val="20"/>
          <w:lang w:eastAsia="ru-RU"/>
        </w:rPr>
        <w:t xml:space="preserve">участка: </w:t>
      </w:r>
      <w:r w:rsidRPr="00A64DF9">
        <w:rPr>
          <w:rFonts w:ascii="Times New Roman" w:eastAsia="Times New Roman" w:hAnsi="Times New Roman" w:cs="Times New Roman"/>
          <w:b/>
          <w:bCs/>
          <w:sz w:val="20"/>
          <w:szCs w:val="20"/>
          <w:u w:val="single"/>
          <w:lang w:eastAsia="ru-RU"/>
        </w:rPr>
        <w:t xml:space="preserve">  </w:t>
      </w:r>
      <w:proofErr w:type="gramEnd"/>
      <w:r w:rsidRPr="00A64DF9">
        <w:rPr>
          <w:rFonts w:ascii="Times New Roman" w:eastAsia="Times New Roman" w:hAnsi="Times New Roman" w:cs="Times New Roman"/>
          <w:b/>
          <w:bCs/>
          <w:sz w:val="20"/>
          <w:szCs w:val="20"/>
          <w:u w:val="single"/>
          <w:lang w:eastAsia="ru-RU"/>
        </w:rPr>
        <w:t xml:space="preserve">                                                               </w:t>
      </w:r>
      <w:r w:rsidRPr="00A64DF9">
        <w:rPr>
          <w:rFonts w:ascii="Times New Roman" w:eastAsia="Times New Roman" w:hAnsi="Times New Roman" w:cs="Times New Roman"/>
          <w:b/>
          <w:bCs/>
          <w:sz w:val="20"/>
          <w:szCs w:val="20"/>
          <w:lang w:eastAsia="ru-RU"/>
        </w:rPr>
        <w:t>;</w:t>
      </w:r>
    </w:p>
    <w:p w:rsidR="00801A55" w:rsidRPr="00A64DF9" w:rsidRDefault="00801A55" w:rsidP="00801A55">
      <w:pPr>
        <w:spacing w:after="0" w:line="240" w:lineRule="auto"/>
        <w:ind w:firstLine="708"/>
        <w:jc w:val="both"/>
        <w:rPr>
          <w:rFonts w:ascii="Times New Roman" w:eastAsia="Times New Roman" w:hAnsi="Times New Roman" w:cs="Times New Roman"/>
          <w:b/>
          <w:bCs/>
          <w:sz w:val="20"/>
          <w:szCs w:val="20"/>
          <w:lang w:eastAsia="ru-RU"/>
        </w:rPr>
      </w:pPr>
      <w:r w:rsidRPr="00A64DF9">
        <w:rPr>
          <w:rFonts w:ascii="Times New Roman" w:eastAsia="Times New Roman" w:hAnsi="Times New Roman" w:cs="Times New Roman"/>
          <w:sz w:val="20"/>
          <w:szCs w:val="20"/>
          <w:lang w:eastAsia="ru-RU"/>
        </w:rPr>
        <w:t xml:space="preserve">1.1.3. Общая площадь земельного </w:t>
      </w:r>
      <w:proofErr w:type="gramStart"/>
      <w:r w:rsidRPr="00A64DF9">
        <w:rPr>
          <w:rFonts w:ascii="Times New Roman" w:eastAsia="Times New Roman" w:hAnsi="Times New Roman" w:cs="Times New Roman"/>
          <w:sz w:val="20"/>
          <w:szCs w:val="20"/>
          <w:lang w:eastAsia="ru-RU"/>
        </w:rPr>
        <w:t>участка: </w:t>
      </w:r>
      <w:r w:rsidRPr="00A64DF9">
        <w:rPr>
          <w:rFonts w:ascii="Times New Roman" w:eastAsia="Times New Roman" w:hAnsi="Times New Roman" w:cs="Times New Roman"/>
          <w:b/>
          <w:bCs/>
          <w:sz w:val="20"/>
          <w:szCs w:val="20"/>
          <w:u w:val="single"/>
          <w:lang w:eastAsia="ru-RU"/>
        </w:rPr>
        <w:t xml:space="preserve">  </w:t>
      </w:r>
      <w:proofErr w:type="gramEnd"/>
      <w:r w:rsidRPr="00A64DF9">
        <w:rPr>
          <w:rFonts w:ascii="Times New Roman" w:eastAsia="Times New Roman" w:hAnsi="Times New Roman" w:cs="Times New Roman"/>
          <w:b/>
          <w:bCs/>
          <w:sz w:val="20"/>
          <w:szCs w:val="20"/>
          <w:u w:val="single"/>
          <w:lang w:eastAsia="ru-RU"/>
        </w:rPr>
        <w:t xml:space="preserve">       (                  ) кв. метр</w:t>
      </w:r>
      <w:r w:rsidRPr="00A64DF9">
        <w:rPr>
          <w:rFonts w:ascii="Times New Roman" w:eastAsia="Times New Roman" w:hAnsi="Times New Roman" w:cs="Times New Roman"/>
          <w:b/>
          <w:bCs/>
          <w:sz w:val="20"/>
          <w:szCs w:val="20"/>
          <w:lang w:eastAsia="ru-RU"/>
        </w:rPr>
        <w:t>;</w:t>
      </w:r>
      <w:r w:rsidRPr="00A64DF9">
        <w:rPr>
          <w:rFonts w:ascii="Times New Roman" w:eastAsia="Times New Roman" w:hAnsi="Times New Roman" w:cs="Times New Roman"/>
          <w:sz w:val="20"/>
          <w:szCs w:val="20"/>
          <w:lang w:eastAsia="ru-RU"/>
        </w:rPr>
        <w:t> </w:t>
      </w:r>
      <w:r w:rsidRPr="00A64DF9">
        <w:rPr>
          <w:rFonts w:ascii="Times New Roman" w:eastAsia="Times New Roman" w:hAnsi="Times New Roman" w:cs="Times New Roman"/>
          <w:b/>
          <w:bCs/>
          <w:sz w:val="20"/>
          <w:szCs w:val="20"/>
          <w:lang w:eastAsia="ru-RU"/>
        </w:rPr>
        <w:t>                     </w:t>
      </w:r>
    </w:p>
    <w:p w:rsidR="00801A55" w:rsidRPr="00A64DF9" w:rsidRDefault="00801A55" w:rsidP="00801A55">
      <w:pPr>
        <w:spacing w:after="0" w:line="240" w:lineRule="auto"/>
        <w:ind w:firstLine="708"/>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 xml:space="preserve">1.1.4. Целевое назначение (категория) земельного </w:t>
      </w:r>
      <w:proofErr w:type="gramStart"/>
      <w:r w:rsidRPr="00A64DF9">
        <w:rPr>
          <w:rFonts w:ascii="Times New Roman" w:eastAsia="Times New Roman" w:hAnsi="Times New Roman" w:cs="Times New Roman"/>
          <w:sz w:val="20"/>
          <w:szCs w:val="20"/>
          <w:lang w:eastAsia="ru-RU"/>
        </w:rPr>
        <w:t xml:space="preserve">участка: </w:t>
      </w:r>
      <w:r w:rsidRPr="00A64DF9">
        <w:rPr>
          <w:rFonts w:ascii="Times New Roman" w:eastAsia="Times New Roman" w:hAnsi="Times New Roman" w:cs="Times New Roman"/>
          <w:b/>
          <w:bCs/>
          <w:sz w:val="20"/>
          <w:szCs w:val="20"/>
          <w:u w:val="single"/>
          <w:lang w:eastAsia="ru-RU"/>
        </w:rPr>
        <w:t xml:space="preserve">  </w:t>
      </w:r>
      <w:proofErr w:type="gramEnd"/>
      <w:r w:rsidRPr="00A64DF9">
        <w:rPr>
          <w:rFonts w:ascii="Times New Roman" w:eastAsia="Times New Roman" w:hAnsi="Times New Roman" w:cs="Times New Roman"/>
          <w:b/>
          <w:bCs/>
          <w:sz w:val="20"/>
          <w:szCs w:val="20"/>
          <w:u w:val="single"/>
          <w:lang w:eastAsia="ru-RU"/>
        </w:rPr>
        <w:t xml:space="preserve">                                        </w:t>
      </w:r>
      <w:r w:rsidRPr="00A64DF9">
        <w:rPr>
          <w:rFonts w:ascii="Times New Roman" w:eastAsia="Times New Roman" w:hAnsi="Times New Roman" w:cs="Times New Roman"/>
          <w:b/>
          <w:bCs/>
          <w:sz w:val="20"/>
          <w:szCs w:val="20"/>
          <w:lang w:eastAsia="ru-RU"/>
        </w:rPr>
        <w:t>;</w:t>
      </w:r>
    </w:p>
    <w:p w:rsidR="00801A55" w:rsidRPr="00A64DF9" w:rsidRDefault="00801A55" w:rsidP="00801A55">
      <w:pPr>
        <w:spacing w:after="0" w:line="240" w:lineRule="auto"/>
        <w:rPr>
          <w:rFonts w:ascii="Times New Roman" w:eastAsia="Times New Roman" w:hAnsi="Times New Roman" w:cs="Times New Roman"/>
          <w:b/>
          <w:bCs/>
          <w:sz w:val="20"/>
          <w:szCs w:val="20"/>
          <w:lang w:eastAsia="ru-RU"/>
        </w:rPr>
      </w:pPr>
      <w:r w:rsidRPr="00A64DF9">
        <w:rPr>
          <w:rFonts w:ascii="Times New Roman" w:eastAsia="Times New Roman" w:hAnsi="Times New Roman" w:cs="Times New Roman"/>
          <w:sz w:val="20"/>
          <w:szCs w:val="20"/>
          <w:lang w:eastAsia="ru-RU"/>
        </w:rPr>
        <w:t xml:space="preserve">           1.1.5. Разрешенное </w:t>
      </w:r>
      <w:proofErr w:type="gramStart"/>
      <w:r w:rsidRPr="00A64DF9">
        <w:rPr>
          <w:rFonts w:ascii="Times New Roman" w:eastAsia="Times New Roman" w:hAnsi="Times New Roman" w:cs="Times New Roman"/>
          <w:sz w:val="20"/>
          <w:szCs w:val="20"/>
          <w:lang w:eastAsia="ru-RU"/>
        </w:rPr>
        <w:t xml:space="preserve">использование: </w:t>
      </w:r>
      <w:r w:rsidRPr="00A64DF9">
        <w:rPr>
          <w:rFonts w:ascii="Times New Roman" w:eastAsia="Times New Roman" w:hAnsi="Times New Roman" w:cs="Times New Roman"/>
          <w:b/>
          <w:bCs/>
          <w:sz w:val="20"/>
          <w:szCs w:val="20"/>
          <w:u w:val="single"/>
          <w:lang w:eastAsia="ru-RU"/>
        </w:rPr>
        <w:t xml:space="preserve">  </w:t>
      </w:r>
      <w:proofErr w:type="gramEnd"/>
      <w:r w:rsidRPr="00A64DF9">
        <w:rPr>
          <w:rFonts w:ascii="Times New Roman" w:eastAsia="Times New Roman" w:hAnsi="Times New Roman" w:cs="Times New Roman"/>
          <w:b/>
          <w:bCs/>
          <w:sz w:val="20"/>
          <w:szCs w:val="20"/>
          <w:u w:val="single"/>
          <w:lang w:eastAsia="ru-RU"/>
        </w:rPr>
        <w:t xml:space="preserve">                                                                                </w:t>
      </w:r>
      <w:r w:rsidRPr="00A64DF9">
        <w:rPr>
          <w:rFonts w:ascii="Times New Roman" w:eastAsia="Times New Roman" w:hAnsi="Times New Roman" w:cs="Times New Roman"/>
          <w:b/>
          <w:bCs/>
          <w:sz w:val="20"/>
          <w:szCs w:val="20"/>
          <w:lang w:eastAsia="ru-RU"/>
        </w:rPr>
        <w:t>.</w:t>
      </w:r>
    </w:p>
    <w:p w:rsidR="00801A55" w:rsidRPr="00A64DF9" w:rsidRDefault="00801A55" w:rsidP="00801A55">
      <w:pPr>
        <w:spacing w:after="0" w:line="240" w:lineRule="auto"/>
        <w:ind w:firstLine="708"/>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 xml:space="preserve">1.2. Объекты недвижимости на земельном участке </w:t>
      </w:r>
      <w:r w:rsidRPr="00A64DF9">
        <w:rPr>
          <w:rFonts w:ascii="Times New Roman" w:eastAsia="Times New Roman" w:hAnsi="Times New Roman" w:cs="Times New Roman"/>
          <w:sz w:val="20"/>
          <w:szCs w:val="20"/>
          <w:u w:val="single"/>
          <w:lang w:eastAsia="ru-RU"/>
        </w:rPr>
        <w:t>отсутствуют</w:t>
      </w:r>
      <w:r w:rsidRPr="00A64DF9">
        <w:rPr>
          <w:rFonts w:ascii="Times New Roman" w:eastAsia="Times New Roman" w:hAnsi="Times New Roman" w:cs="Times New Roman"/>
          <w:sz w:val="20"/>
          <w:szCs w:val="20"/>
          <w:lang w:eastAsia="ru-RU"/>
        </w:rPr>
        <w:t>.</w:t>
      </w:r>
    </w:p>
    <w:p w:rsidR="00801A55" w:rsidRPr="00A64DF9" w:rsidRDefault="00801A55" w:rsidP="00801A55">
      <w:pPr>
        <w:spacing w:after="0" w:line="240" w:lineRule="auto"/>
        <w:ind w:firstLine="708"/>
        <w:jc w:val="both"/>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1.3. Границы земельного участка, установленные границы сервитутов (обременении) обозначены в выписке из единого государственного реестра недвижимости.</w:t>
      </w:r>
    </w:p>
    <w:p w:rsidR="00801A55" w:rsidRPr="00A64DF9" w:rsidRDefault="00801A55" w:rsidP="00801A55">
      <w:pPr>
        <w:spacing w:after="0" w:line="240" w:lineRule="auto"/>
        <w:ind w:firstLine="709"/>
        <w:jc w:val="both"/>
        <w:rPr>
          <w:rFonts w:ascii="Times New Roman" w:eastAsia="Times New Roman" w:hAnsi="Times New Roman" w:cs="Times New Roman"/>
          <w:color w:val="000000"/>
          <w:sz w:val="20"/>
          <w:szCs w:val="20"/>
          <w:lang w:eastAsia="ru-RU"/>
        </w:rPr>
      </w:pPr>
      <w:r w:rsidRPr="00A64DF9">
        <w:rPr>
          <w:rFonts w:ascii="Times New Roman" w:eastAsia="Times New Roman" w:hAnsi="Times New Roman" w:cs="Times New Roman"/>
          <w:color w:val="000000"/>
          <w:sz w:val="20"/>
          <w:szCs w:val="20"/>
          <w:lang w:eastAsia="ru-RU"/>
        </w:rPr>
        <w:t>Часть земельного участка, площадью _______________ входит в охранную зону.</w:t>
      </w:r>
    </w:p>
    <w:p w:rsidR="00801A55" w:rsidRPr="00A64DF9" w:rsidRDefault="00801A55" w:rsidP="00801A55">
      <w:pPr>
        <w:tabs>
          <w:tab w:val="left" w:pos="142"/>
        </w:tabs>
        <w:spacing w:after="0" w:line="240" w:lineRule="auto"/>
        <w:jc w:val="both"/>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ab/>
      </w:r>
      <w:r w:rsidRPr="00A64DF9">
        <w:rPr>
          <w:rFonts w:ascii="Times New Roman" w:eastAsia="Times New Roman" w:hAnsi="Times New Roman" w:cs="Times New Roman"/>
          <w:sz w:val="20"/>
          <w:szCs w:val="20"/>
          <w:lang w:eastAsia="ru-RU"/>
        </w:rPr>
        <w:tab/>
        <w:t>1.4. Продавец гарантирует, что земельный участок, не обременен правами и претензиями третьих лиц, о которых Продавец не мог не знать, и не ограничен в его использовании в соответствии с разрешенным использованием.</w:t>
      </w:r>
    </w:p>
    <w:p w:rsidR="00801A55" w:rsidRPr="00A64DF9" w:rsidRDefault="00801A55" w:rsidP="00801A55">
      <w:pPr>
        <w:tabs>
          <w:tab w:val="left" w:pos="142"/>
        </w:tabs>
        <w:spacing w:after="0" w:line="240" w:lineRule="auto"/>
        <w:jc w:val="both"/>
        <w:rPr>
          <w:rFonts w:ascii="Times New Roman" w:eastAsia="Times New Roman" w:hAnsi="Times New Roman" w:cs="Times New Roman"/>
          <w:sz w:val="20"/>
          <w:szCs w:val="20"/>
          <w:lang w:eastAsia="ru-RU"/>
        </w:rPr>
      </w:pPr>
    </w:p>
    <w:p w:rsidR="00801A55" w:rsidRPr="00A64DF9" w:rsidRDefault="00801A55" w:rsidP="00801A55">
      <w:pPr>
        <w:spacing w:after="0" w:line="240" w:lineRule="auto"/>
        <w:jc w:val="center"/>
        <w:rPr>
          <w:rFonts w:ascii="Times New Roman" w:eastAsia="Times New Roman" w:hAnsi="Times New Roman" w:cs="Times New Roman"/>
          <w:b/>
          <w:bCs/>
          <w:sz w:val="20"/>
          <w:szCs w:val="20"/>
          <w:lang w:eastAsia="ru-RU"/>
        </w:rPr>
      </w:pPr>
      <w:r w:rsidRPr="00A64DF9">
        <w:rPr>
          <w:rFonts w:ascii="Times New Roman" w:eastAsia="Times New Roman" w:hAnsi="Times New Roman" w:cs="Times New Roman"/>
          <w:b/>
          <w:bCs/>
          <w:sz w:val="20"/>
          <w:szCs w:val="20"/>
          <w:lang w:eastAsia="ru-RU"/>
        </w:rPr>
        <w:t xml:space="preserve">2. Сумма договора и порядок расчетов </w:t>
      </w:r>
    </w:p>
    <w:p w:rsidR="00801A55" w:rsidRPr="00A64DF9" w:rsidRDefault="00801A55" w:rsidP="00801A55">
      <w:pPr>
        <w:spacing w:after="0" w:line="240" w:lineRule="auto"/>
        <w:jc w:val="center"/>
        <w:rPr>
          <w:rFonts w:ascii="Times New Roman" w:eastAsia="Times New Roman" w:hAnsi="Times New Roman" w:cs="Times New Roman"/>
          <w:b/>
          <w:sz w:val="20"/>
          <w:szCs w:val="20"/>
          <w:lang w:eastAsia="ru-RU"/>
        </w:rPr>
      </w:pPr>
    </w:p>
    <w:p w:rsidR="00801A55" w:rsidRPr="00A64DF9" w:rsidRDefault="00801A55" w:rsidP="00801A55">
      <w:pPr>
        <w:spacing w:after="0" w:line="240" w:lineRule="auto"/>
        <w:ind w:firstLine="708"/>
        <w:jc w:val="both"/>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 xml:space="preserve">2.1.Сумма, подлежащая оплате за земельный участок (окончательная стоимость земельного участка) составляет _____ рублей (__________ рублей ____ коп.). </w:t>
      </w:r>
    </w:p>
    <w:p w:rsidR="00801A55" w:rsidRPr="00A64DF9" w:rsidRDefault="00801A55" w:rsidP="00801A55">
      <w:pPr>
        <w:spacing w:after="0" w:line="240" w:lineRule="auto"/>
        <w:jc w:val="both"/>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            2.2.Сумма задатка в размере ______ рублей (_______ рублей 00 коп.), внесенного Покупателем на участие в аукционе засчитывается в счет уплаты за право на заключение договора купли - продажи земельного участка по настоящему договору.</w:t>
      </w:r>
    </w:p>
    <w:p w:rsidR="00801A55" w:rsidRPr="00A64DF9" w:rsidRDefault="00801A55" w:rsidP="00801A55">
      <w:pPr>
        <w:spacing w:after="0" w:line="240" w:lineRule="auto"/>
        <w:jc w:val="both"/>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            2.3.Покупатель производит оплату оставшейся суммы в размере ___________ рублей (____________ рублей ____ коп.) путем внесения на расчетный счет</w:t>
      </w:r>
      <w:r w:rsidRPr="00A64DF9">
        <w:rPr>
          <w:rFonts w:ascii="Times New Roman" w:eastAsia="Times New Roman" w:hAnsi="Times New Roman" w:cs="Times New Roman"/>
          <w:b/>
          <w:bCs/>
          <w:sz w:val="20"/>
          <w:szCs w:val="20"/>
          <w:lang w:eastAsia="ru-RU"/>
        </w:rPr>
        <w:t>: № 40101810800000010001 в ОТДЕЛЕНИЕ – НБ РТ г. Казань, БИК № 049205001, получатель УФК по РТ (</w:t>
      </w:r>
      <w:r w:rsidRPr="00A64DF9">
        <w:rPr>
          <w:rFonts w:ascii="Times New Roman" w:eastAsia="Times New Roman" w:hAnsi="Times New Roman" w:cs="Times New Roman"/>
          <w:b/>
          <w:bCs/>
          <w:color w:val="000000"/>
          <w:sz w:val="20"/>
          <w:szCs w:val="20"/>
          <w:lang w:eastAsia="ar-SA"/>
        </w:rPr>
        <w:t>МКУ «ПИЗО Высокогорского МР РТ»</w:t>
      </w:r>
      <w:r w:rsidRPr="00A64DF9">
        <w:rPr>
          <w:rFonts w:ascii="Times New Roman" w:eastAsia="Times New Roman" w:hAnsi="Times New Roman" w:cs="Times New Roman"/>
          <w:b/>
          <w:bCs/>
          <w:sz w:val="20"/>
          <w:szCs w:val="20"/>
          <w:lang w:eastAsia="ru-RU"/>
        </w:rPr>
        <w:t xml:space="preserve">), ИНН 1616014845, КПП 161601001, ОКТМО 926224____, КБК № 90511406013100000430, </w:t>
      </w:r>
      <w:r w:rsidRPr="00A64DF9">
        <w:rPr>
          <w:rFonts w:ascii="Times New Roman" w:eastAsia="Times New Roman" w:hAnsi="Times New Roman" w:cs="Times New Roman"/>
          <w:sz w:val="20"/>
          <w:szCs w:val="20"/>
          <w:lang w:eastAsia="ru-RU"/>
        </w:rPr>
        <w:t>указав в платежном документе: «Оплата земельного участка, приобретённого на аукционе согласно протоколу ______________________от ____ № _____».</w:t>
      </w:r>
    </w:p>
    <w:p w:rsidR="00801A55" w:rsidRPr="00A64DF9" w:rsidRDefault="00801A55" w:rsidP="00801A55">
      <w:pPr>
        <w:spacing w:after="0" w:line="240" w:lineRule="auto"/>
        <w:ind w:firstLine="709"/>
        <w:jc w:val="both"/>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 xml:space="preserve">2.4.Покупатель </w:t>
      </w:r>
      <w:proofErr w:type="gramStart"/>
      <w:r w:rsidRPr="00A64DF9">
        <w:rPr>
          <w:rFonts w:ascii="Times New Roman" w:eastAsia="Times New Roman" w:hAnsi="Times New Roman" w:cs="Times New Roman"/>
          <w:sz w:val="20"/>
          <w:szCs w:val="20"/>
          <w:lang w:eastAsia="ru-RU"/>
        </w:rPr>
        <w:t>перечисляет  сумму</w:t>
      </w:r>
      <w:proofErr w:type="gramEnd"/>
      <w:r w:rsidRPr="00A64DF9">
        <w:rPr>
          <w:rFonts w:ascii="Times New Roman" w:eastAsia="Times New Roman" w:hAnsi="Times New Roman" w:cs="Times New Roman"/>
          <w:sz w:val="20"/>
          <w:szCs w:val="20"/>
          <w:lang w:eastAsia="ru-RU"/>
        </w:rPr>
        <w:t xml:space="preserve">, указанную в п.2.3.  настоящего </w:t>
      </w:r>
      <w:proofErr w:type="gramStart"/>
      <w:r w:rsidRPr="00A64DF9">
        <w:rPr>
          <w:rFonts w:ascii="Times New Roman" w:eastAsia="Times New Roman" w:hAnsi="Times New Roman" w:cs="Times New Roman"/>
          <w:sz w:val="20"/>
          <w:szCs w:val="20"/>
          <w:lang w:eastAsia="ru-RU"/>
        </w:rPr>
        <w:t>договора,  в</w:t>
      </w:r>
      <w:proofErr w:type="gramEnd"/>
      <w:r w:rsidRPr="00A64DF9">
        <w:rPr>
          <w:rFonts w:ascii="Times New Roman" w:eastAsia="Times New Roman" w:hAnsi="Times New Roman" w:cs="Times New Roman"/>
          <w:sz w:val="20"/>
          <w:szCs w:val="20"/>
          <w:lang w:eastAsia="ru-RU"/>
        </w:rPr>
        <w:t xml:space="preserve"> течение </w:t>
      </w:r>
      <w:r w:rsidRPr="00A64DF9">
        <w:rPr>
          <w:rFonts w:ascii="Times New Roman" w:eastAsia="Times New Roman" w:hAnsi="Times New Roman" w:cs="Times New Roman"/>
          <w:b/>
          <w:bCs/>
          <w:sz w:val="20"/>
          <w:szCs w:val="20"/>
          <w:lang w:eastAsia="ru-RU"/>
        </w:rPr>
        <w:t>3</w:t>
      </w:r>
      <w:r w:rsidRPr="00A64DF9">
        <w:rPr>
          <w:rFonts w:ascii="Times New Roman" w:eastAsia="Times New Roman" w:hAnsi="Times New Roman" w:cs="Times New Roman"/>
          <w:sz w:val="20"/>
          <w:szCs w:val="20"/>
          <w:lang w:eastAsia="ru-RU"/>
        </w:rPr>
        <w:t xml:space="preserve"> дней с момента регистрации договора согласно п. 3.1.1. у Продавца</w:t>
      </w:r>
    </w:p>
    <w:p w:rsidR="00801A55" w:rsidRPr="00A64DF9" w:rsidRDefault="00801A55" w:rsidP="00801A55">
      <w:pPr>
        <w:spacing w:after="0" w:line="240" w:lineRule="auto"/>
        <w:jc w:val="both"/>
        <w:rPr>
          <w:rFonts w:ascii="Times New Roman" w:eastAsia="Times New Roman" w:hAnsi="Times New Roman" w:cs="Times New Roman"/>
          <w:sz w:val="20"/>
          <w:szCs w:val="20"/>
          <w:lang w:eastAsia="ru-RU"/>
        </w:rPr>
      </w:pPr>
    </w:p>
    <w:p w:rsidR="00801A55" w:rsidRPr="00A64DF9" w:rsidRDefault="00801A55" w:rsidP="00801A55">
      <w:pPr>
        <w:spacing w:after="0" w:line="240" w:lineRule="auto"/>
        <w:jc w:val="center"/>
        <w:rPr>
          <w:rFonts w:ascii="Times New Roman" w:eastAsia="Times New Roman" w:hAnsi="Times New Roman" w:cs="Times New Roman"/>
          <w:b/>
          <w:bCs/>
          <w:sz w:val="20"/>
          <w:szCs w:val="20"/>
          <w:lang w:eastAsia="ru-RU"/>
        </w:rPr>
      </w:pPr>
      <w:r w:rsidRPr="00A64DF9">
        <w:rPr>
          <w:rFonts w:ascii="Times New Roman" w:eastAsia="Times New Roman" w:hAnsi="Times New Roman" w:cs="Times New Roman"/>
          <w:b/>
          <w:bCs/>
          <w:sz w:val="20"/>
          <w:szCs w:val="20"/>
          <w:lang w:eastAsia="ru-RU"/>
        </w:rPr>
        <w:t xml:space="preserve">3. Обязанности сторон </w:t>
      </w:r>
    </w:p>
    <w:p w:rsidR="00801A55" w:rsidRPr="00A64DF9" w:rsidRDefault="00801A55" w:rsidP="00801A55">
      <w:pPr>
        <w:spacing w:after="0" w:line="240" w:lineRule="auto"/>
        <w:jc w:val="center"/>
        <w:rPr>
          <w:rFonts w:ascii="Times New Roman" w:eastAsia="Times New Roman" w:hAnsi="Times New Roman" w:cs="Times New Roman"/>
          <w:b/>
          <w:bCs/>
          <w:sz w:val="20"/>
          <w:szCs w:val="20"/>
          <w:lang w:eastAsia="ru-RU"/>
        </w:rPr>
      </w:pPr>
    </w:p>
    <w:p w:rsidR="00801A55" w:rsidRPr="00A64DF9" w:rsidRDefault="00801A55" w:rsidP="00801A55">
      <w:pPr>
        <w:spacing w:after="0" w:line="240" w:lineRule="auto"/>
        <w:ind w:firstLine="708"/>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3.1.Покупатель обязан:</w:t>
      </w:r>
    </w:p>
    <w:p w:rsidR="00801A55" w:rsidRPr="00A64DF9" w:rsidRDefault="00801A55" w:rsidP="00801A55">
      <w:pPr>
        <w:spacing w:after="0" w:line="240" w:lineRule="auto"/>
        <w:ind w:firstLine="708"/>
        <w:jc w:val="both"/>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3.1.1.В течение 30 дней со дня направления проекта договора купли-продажи подписать и предоставить в уполномоченный орган для регистрации указанный договор.</w:t>
      </w:r>
    </w:p>
    <w:p w:rsidR="00801A55" w:rsidRPr="00A64DF9" w:rsidRDefault="00801A55" w:rsidP="00801A55">
      <w:pPr>
        <w:spacing w:after="0" w:line="240" w:lineRule="auto"/>
        <w:ind w:firstLine="708"/>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3.1.2.Оплатить сумму, указанную в п.2.3 настоящего договора, в сроки, определенные п.2.4. договора.</w:t>
      </w:r>
    </w:p>
    <w:p w:rsidR="00801A55" w:rsidRPr="00A64DF9" w:rsidRDefault="00801A55" w:rsidP="00801A55">
      <w:pPr>
        <w:spacing w:after="0" w:line="240" w:lineRule="auto"/>
        <w:ind w:firstLine="708"/>
        <w:jc w:val="both"/>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3.1.3.Представить Продавцу платежные документы, подтверждающие факт оплаты земельного участка, в течение 3 (трех) рабочих дней с момента осуществления полной оплаты земельного участка либо с момента наступления срока оплаты, указанного в п.2.4.</w:t>
      </w:r>
    </w:p>
    <w:p w:rsidR="00801A55" w:rsidRPr="00A64DF9" w:rsidRDefault="00801A55" w:rsidP="00801A55">
      <w:pPr>
        <w:spacing w:after="0" w:line="240" w:lineRule="auto"/>
        <w:ind w:firstLine="708"/>
        <w:jc w:val="both"/>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3.1.4.Принять земельный участок по акту приема-передачи.</w:t>
      </w:r>
    </w:p>
    <w:p w:rsidR="00801A55" w:rsidRPr="00A64DF9" w:rsidRDefault="00801A55" w:rsidP="00801A55">
      <w:pPr>
        <w:spacing w:after="0" w:line="240" w:lineRule="auto"/>
        <w:ind w:firstLine="708"/>
        <w:jc w:val="both"/>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3.1.5.Зарегистрировать за свой счет переход права собственности на земельный участок в Высокогорском отделе Управления Федеральной службы государственной регистрации, кадастра и картографии по Республики Татарстан.</w:t>
      </w:r>
    </w:p>
    <w:p w:rsidR="00801A55" w:rsidRPr="00A64DF9" w:rsidRDefault="00801A55" w:rsidP="00801A55">
      <w:pPr>
        <w:spacing w:after="0" w:line="240" w:lineRule="auto"/>
        <w:ind w:firstLine="708"/>
        <w:jc w:val="both"/>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3.1.6.Использовать участок исключительно в соответствии с разрешенным использованием, указанным в п. </w:t>
      </w:r>
      <w:proofErr w:type="gramStart"/>
      <w:r w:rsidRPr="00A64DF9">
        <w:rPr>
          <w:rFonts w:ascii="Times New Roman" w:eastAsia="Times New Roman" w:hAnsi="Times New Roman" w:cs="Times New Roman"/>
          <w:sz w:val="20"/>
          <w:szCs w:val="20"/>
          <w:lang w:eastAsia="ru-RU"/>
        </w:rPr>
        <w:t>1.1.5  настоящего</w:t>
      </w:r>
      <w:proofErr w:type="gramEnd"/>
      <w:r w:rsidRPr="00A64DF9">
        <w:rPr>
          <w:rFonts w:ascii="Times New Roman" w:eastAsia="Times New Roman" w:hAnsi="Times New Roman" w:cs="Times New Roman"/>
          <w:sz w:val="20"/>
          <w:szCs w:val="20"/>
          <w:lang w:eastAsia="ru-RU"/>
        </w:rPr>
        <w:t xml:space="preserve"> договора.</w:t>
      </w:r>
    </w:p>
    <w:p w:rsidR="00801A55" w:rsidRPr="00A64DF9" w:rsidRDefault="00801A55" w:rsidP="00801A55">
      <w:pPr>
        <w:spacing w:after="0" w:line="240" w:lineRule="auto"/>
        <w:ind w:firstLine="708"/>
        <w:jc w:val="both"/>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3.1.7.Производить мероприятия в целях охраны земельного участка, в том числе по сохранению почв, по защите земель от негативных (вредных) воздействий, в результате которых происходит деградация земельного участка, по ликвидации последствий загрязнения и захламления земельного участка.</w:t>
      </w:r>
    </w:p>
    <w:p w:rsidR="00801A55" w:rsidRPr="00A64DF9" w:rsidRDefault="00801A55" w:rsidP="00801A55">
      <w:pPr>
        <w:spacing w:after="0" w:line="240" w:lineRule="auto"/>
        <w:ind w:firstLine="708"/>
        <w:jc w:val="both"/>
        <w:rPr>
          <w:rFonts w:ascii="Times New Roman" w:eastAsia="Times New Roman" w:hAnsi="Times New Roman" w:cs="Times New Roman"/>
          <w:sz w:val="20"/>
          <w:szCs w:val="20"/>
          <w:lang w:eastAsia="ru-RU"/>
        </w:rPr>
      </w:pPr>
      <w:proofErr w:type="gramStart"/>
      <w:r w:rsidRPr="00A64DF9">
        <w:rPr>
          <w:rFonts w:ascii="Times New Roman" w:eastAsia="Times New Roman" w:hAnsi="Times New Roman" w:cs="Times New Roman"/>
          <w:sz w:val="20"/>
          <w:szCs w:val="20"/>
          <w:lang w:eastAsia="ru-RU"/>
        </w:rPr>
        <w:t>3.1.8.Обеспечивать  органам</w:t>
      </w:r>
      <w:proofErr w:type="gramEnd"/>
      <w:r w:rsidRPr="00A64DF9">
        <w:rPr>
          <w:rFonts w:ascii="Times New Roman" w:eastAsia="Times New Roman" w:hAnsi="Times New Roman" w:cs="Times New Roman"/>
          <w:sz w:val="20"/>
          <w:szCs w:val="20"/>
          <w:lang w:eastAsia="ru-RU"/>
        </w:rPr>
        <w:t xml:space="preserve"> государственного контроля и надзора свободный доступ на земельный участок для осмотра земельного участка.</w:t>
      </w:r>
    </w:p>
    <w:p w:rsidR="00801A55" w:rsidRPr="00A64DF9" w:rsidRDefault="00801A55" w:rsidP="00801A55">
      <w:pPr>
        <w:spacing w:after="0" w:line="240" w:lineRule="auto"/>
        <w:ind w:firstLine="708"/>
        <w:jc w:val="both"/>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3.1.9.Выполнять на участке в соответствии с требованиями эксплуатационных служб условия содержания земельного участка, эксплуатации инженерных коммуникаций, дорог, проездов и т.п. и не препятствовать их ремонту и обслуживанию, обеспечивать безвозмездное и беспрепятственное использование объектов общего пользования, расположенных на земельном участке.</w:t>
      </w:r>
    </w:p>
    <w:p w:rsidR="00801A55" w:rsidRPr="00A64DF9" w:rsidRDefault="00801A55" w:rsidP="00801A55">
      <w:pPr>
        <w:spacing w:after="0" w:line="240" w:lineRule="auto"/>
        <w:jc w:val="both"/>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            3.2. Продавец обязан:</w:t>
      </w:r>
    </w:p>
    <w:p w:rsidR="00801A55" w:rsidRPr="00A64DF9" w:rsidRDefault="00801A55" w:rsidP="00801A55">
      <w:pPr>
        <w:spacing w:after="0" w:line="240" w:lineRule="auto"/>
        <w:ind w:firstLine="708"/>
        <w:jc w:val="both"/>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 xml:space="preserve">33.2.1.Передать Покупателю земельный участок по акту приема-передачи после полной оплаты за приобретенный на аукционе земельный участок, в соответствии с </w:t>
      </w:r>
      <w:proofErr w:type="spellStart"/>
      <w:r w:rsidRPr="00A64DF9">
        <w:rPr>
          <w:rFonts w:ascii="Times New Roman" w:eastAsia="Times New Roman" w:hAnsi="Times New Roman" w:cs="Times New Roman"/>
          <w:sz w:val="20"/>
          <w:szCs w:val="20"/>
          <w:lang w:eastAsia="ru-RU"/>
        </w:rPr>
        <w:t>п.п</w:t>
      </w:r>
      <w:proofErr w:type="spellEnd"/>
      <w:r w:rsidRPr="00A64DF9">
        <w:rPr>
          <w:rFonts w:ascii="Times New Roman" w:eastAsia="Times New Roman" w:hAnsi="Times New Roman" w:cs="Times New Roman"/>
          <w:sz w:val="20"/>
          <w:szCs w:val="20"/>
          <w:lang w:eastAsia="ru-RU"/>
        </w:rPr>
        <w:t xml:space="preserve">. </w:t>
      </w:r>
      <w:proofErr w:type="gramStart"/>
      <w:r w:rsidRPr="00A64DF9">
        <w:rPr>
          <w:rFonts w:ascii="Times New Roman" w:eastAsia="Times New Roman" w:hAnsi="Times New Roman" w:cs="Times New Roman"/>
          <w:sz w:val="20"/>
          <w:szCs w:val="20"/>
          <w:lang w:eastAsia="ru-RU"/>
        </w:rPr>
        <w:t>2.3.,</w:t>
      </w:r>
      <w:proofErr w:type="gramEnd"/>
      <w:r w:rsidRPr="00A64DF9">
        <w:rPr>
          <w:rFonts w:ascii="Times New Roman" w:eastAsia="Times New Roman" w:hAnsi="Times New Roman" w:cs="Times New Roman"/>
          <w:sz w:val="20"/>
          <w:szCs w:val="20"/>
          <w:lang w:eastAsia="ru-RU"/>
        </w:rPr>
        <w:t xml:space="preserve"> 2.4.</w:t>
      </w:r>
    </w:p>
    <w:p w:rsidR="00801A55" w:rsidRPr="00A64DF9" w:rsidRDefault="00801A55" w:rsidP="00801A55">
      <w:pPr>
        <w:spacing w:after="0" w:line="240" w:lineRule="auto"/>
        <w:ind w:firstLine="708"/>
        <w:jc w:val="both"/>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3.2.2.Оказывать Покупателю необходимую помощь в совершении действий, предусмотренных п. 3.1.5. настоящего договора.</w:t>
      </w:r>
    </w:p>
    <w:p w:rsidR="00801A55" w:rsidRPr="00A64DF9" w:rsidRDefault="00801A55" w:rsidP="00801A55">
      <w:pPr>
        <w:spacing w:after="0" w:line="240" w:lineRule="auto"/>
        <w:ind w:firstLine="708"/>
        <w:jc w:val="both"/>
        <w:rPr>
          <w:rFonts w:ascii="Times New Roman" w:eastAsia="Times New Roman" w:hAnsi="Times New Roman" w:cs="Times New Roman"/>
          <w:sz w:val="20"/>
          <w:szCs w:val="20"/>
          <w:lang w:eastAsia="ru-RU"/>
        </w:rPr>
      </w:pPr>
    </w:p>
    <w:p w:rsidR="00801A55" w:rsidRPr="00A64DF9" w:rsidRDefault="00801A55" w:rsidP="00801A55">
      <w:pPr>
        <w:spacing w:after="0" w:line="240" w:lineRule="auto"/>
        <w:ind w:firstLine="708"/>
        <w:jc w:val="center"/>
        <w:rPr>
          <w:rFonts w:ascii="Times New Roman" w:eastAsia="Times New Roman" w:hAnsi="Times New Roman" w:cs="Times New Roman"/>
          <w:b/>
          <w:bCs/>
          <w:sz w:val="20"/>
          <w:szCs w:val="20"/>
          <w:lang w:eastAsia="ru-RU"/>
        </w:rPr>
      </w:pPr>
      <w:r w:rsidRPr="00A64DF9">
        <w:rPr>
          <w:rFonts w:ascii="Times New Roman" w:eastAsia="Times New Roman" w:hAnsi="Times New Roman" w:cs="Times New Roman"/>
          <w:b/>
          <w:bCs/>
          <w:sz w:val="20"/>
          <w:szCs w:val="20"/>
          <w:lang w:eastAsia="ru-RU"/>
        </w:rPr>
        <w:t xml:space="preserve">4. Порядок перехода права собственности </w:t>
      </w:r>
    </w:p>
    <w:p w:rsidR="00801A55" w:rsidRPr="00A64DF9" w:rsidRDefault="00801A55" w:rsidP="00801A55">
      <w:pPr>
        <w:spacing w:after="0" w:line="240" w:lineRule="auto"/>
        <w:ind w:firstLine="708"/>
        <w:jc w:val="center"/>
        <w:rPr>
          <w:rFonts w:ascii="Times New Roman" w:eastAsia="Times New Roman" w:hAnsi="Times New Roman" w:cs="Times New Roman"/>
          <w:sz w:val="20"/>
          <w:szCs w:val="20"/>
          <w:lang w:eastAsia="ru-RU"/>
        </w:rPr>
      </w:pPr>
    </w:p>
    <w:p w:rsidR="00801A55" w:rsidRPr="00A64DF9" w:rsidRDefault="00801A55" w:rsidP="00801A55">
      <w:pPr>
        <w:spacing w:after="0" w:line="240" w:lineRule="auto"/>
        <w:ind w:firstLine="708"/>
        <w:jc w:val="both"/>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4.1.Право собственности на земельный участок сохраняются за Продавцом до момента выполнения Покупателем обязательств, предусмотренных п.п.2.3. настоящего договора и регистрации перехода права собственности на земельный участок за Покупателем.</w:t>
      </w:r>
    </w:p>
    <w:p w:rsidR="00801A55" w:rsidRPr="00A64DF9" w:rsidRDefault="00801A55" w:rsidP="00801A55">
      <w:pPr>
        <w:spacing w:after="0" w:line="240" w:lineRule="auto"/>
        <w:ind w:firstLine="708"/>
        <w:jc w:val="both"/>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4.2.Государственная регистрация перехода права собственности на земельный участок осуществляется в порядке, установленном действующим законодательством, после полной оплаты земельного участка в установленные договором сроки.</w:t>
      </w:r>
    </w:p>
    <w:p w:rsidR="00801A55" w:rsidRPr="00A64DF9" w:rsidRDefault="00801A55" w:rsidP="00801A55">
      <w:pPr>
        <w:spacing w:after="0" w:line="240" w:lineRule="auto"/>
        <w:ind w:firstLine="708"/>
        <w:jc w:val="both"/>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4.3.Земельный участок считается переданным Покупателю со дня подписания Сторонами акта приема-передачи.</w:t>
      </w:r>
    </w:p>
    <w:p w:rsidR="00801A55" w:rsidRPr="00A64DF9" w:rsidRDefault="00801A55" w:rsidP="00801A55">
      <w:pPr>
        <w:spacing w:after="0" w:line="240" w:lineRule="auto"/>
        <w:rPr>
          <w:rFonts w:ascii="Times New Roman" w:eastAsia="Times New Roman" w:hAnsi="Times New Roman" w:cs="Times New Roman"/>
          <w:b/>
          <w:bCs/>
          <w:sz w:val="20"/>
          <w:szCs w:val="20"/>
          <w:lang w:eastAsia="ru-RU"/>
        </w:rPr>
      </w:pPr>
    </w:p>
    <w:p w:rsidR="00801A55" w:rsidRPr="00A64DF9" w:rsidRDefault="00801A55" w:rsidP="00801A55">
      <w:pPr>
        <w:spacing w:after="0" w:line="240" w:lineRule="auto"/>
        <w:jc w:val="center"/>
        <w:rPr>
          <w:rFonts w:ascii="Times New Roman" w:eastAsia="Times New Roman" w:hAnsi="Times New Roman" w:cs="Times New Roman"/>
          <w:b/>
          <w:bCs/>
          <w:sz w:val="20"/>
          <w:szCs w:val="20"/>
          <w:lang w:eastAsia="ru-RU"/>
        </w:rPr>
      </w:pPr>
      <w:r w:rsidRPr="00A64DF9">
        <w:rPr>
          <w:rFonts w:ascii="Times New Roman" w:eastAsia="Times New Roman" w:hAnsi="Times New Roman" w:cs="Times New Roman"/>
          <w:b/>
          <w:bCs/>
          <w:sz w:val="20"/>
          <w:szCs w:val="20"/>
          <w:lang w:eastAsia="ru-RU"/>
        </w:rPr>
        <w:t xml:space="preserve">5. Ответственность сторон </w:t>
      </w:r>
    </w:p>
    <w:p w:rsidR="00801A55" w:rsidRPr="00A64DF9" w:rsidRDefault="00801A55" w:rsidP="00801A55">
      <w:pPr>
        <w:spacing w:after="0" w:line="240" w:lineRule="auto"/>
        <w:jc w:val="center"/>
        <w:rPr>
          <w:rFonts w:ascii="Times New Roman" w:eastAsia="Times New Roman" w:hAnsi="Times New Roman" w:cs="Times New Roman"/>
          <w:sz w:val="20"/>
          <w:szCs w:val="20"/>
          <w:lang w:eastAsia="ru-RU"/>
        </w:rPr>
      </w:pPr>
    </w:p>
    <w:p w:rsidR="00801A55" w:rsidRPr="00A64DF9" w:rsidRDefault="00801A55" w:rsidP="00801A55">
      <w:pPr>
        <w:spacing w:after="0" w:line="240" w:lineRule="auto"/>
        <w:ind w:firstLine="708"/>
        <w:jc w:val="both"/>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5.1. В случае не подписания и не представления Покупателем в уполномоченный орган согласно п. 3.1.1. в течение 30 дней договора, Продавец вправе объявить о проведении повторного аукциона.</w:t>
      </w:r>
    </w:p>
    <w:p w:rsidR="00801A55" w:rsidRPr="00A64DF9" w:rsidRDefault="00801A55" w:rsidP="00801A55">
      <w:pPr>
        <w:spacing w:after="0" w:line="240" w:lineRule="auto"/>
        <w:ind w:firstLine="708"/>
        <w:jc w:val="both"/>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5.2.В случае неуплаты Покупателем суммы, указанной в п.2.3 договора в течение 3 дней с момента регистрации договора у Продавца, предусмотренного п.2.4 договора, Продавец имеет право расторгнуть договор в одностороннем порядке и вправе объявить о проведении повторного аукциона.</w:t>
      </w:r>
    </w:p>
    <w:p w:rsidR="00801A55" w:rsidRPr="00A64DF9" w:rsidRDefault="00801A55" w:rsidP="00801A55">
      <w:pPr>
        <w:spacing w:after="0" w:line="240" w:lineRule="auto"/>
        <w:ind w:firstLine="708"/>
        <w:rPr>
          <w:rFonts w:ascii="Times New Roman" w:eastAsia="Times New Roman" w:hAnsi="Times New Roman" w:cs="Times New Roman"/>
          <w:sz w:val="20"/>
          <w:szCs w:val="20"/>
          <w:lang w:eastAsia="ru-RU"/>
        </w:rPr>
      </w:pPr>
    </w:p>
    <w:p w:rsidR="00801A55" w:rsidRPr="00A64DF9" w:rsidRDefault="00801A55" w:rsidP="00801A55">
      <w:pPr>
        <w:spacing w:after="0" w:line="240" w:lineRule="auto"/>
        <w:jc w:val="center"/>
        <w:rPr>
          <w:rFonts w:ascii="Times New Roman" w:eastAsia="Times New Roman" w:hAnsi="Times New Roman" w:cs="Times New Roman"/>
          <w:b/>
          <w:bCs/>
          <w:sz w:val="20"/>
          <w:szCs w:val="20"/>
          <w:lang w:eastAsia="ru-RU"/>
        </w:rPr>
      </w:pPr>
      <w:r w:rsidRPr="00A64DF9">
        <w:rPr>
          <w:rFonts w:ascii="Times New Roman" w:eastAsia="Times New Roman" w:hAnsi="Times New Roman" w:cs="Times New Roman"/>
          <w:b/>
          <w:bCs/>
          <w:sz w:val="20"/>
          <w:szCs w:val="20"/>
          <w:lang w:eastAsia="ru-RU"/>
        </w:rPr>
        <w:t xml:space="preserve">6. Заключительные положения </w:t>
      </w:r>
    </w:p>
    <w:p w:rsidR="00801A55" w:rsidRPr="00A64DF9" w:rsidRDefault="00801A55" w:rsidP="00801A55">
      <w:pPr>
        <w:spacing w:after="0" w:line="240" w:lineRule="auto"/>
        <w:jc w:val="center"/>
        <w:rPr>
          <w:rFonts w:ascii="Times New Roman" w:eastAsia="Times New Roman" w:hAnsi="Times New Roman" w:cs="Times New Roman"/>
          <w:sz w:val="20"/>
          <w:szCs w:val="20"/>
          <w:lang w:eastAsia="ru-RU"/>
        </w:rPr>
      </w:pPr>
    </w:p>
    <w:p w:rsidR="00801A55" w:rsidRPr="00A64DF9" w:rsidRDefault="00801A55" w:rsidP="00801A55">
      <w:pPr>
        <w:spacing w:after="0" w:line="240" w:lineRule="auto"/>
        <w:ind w:firstLine="708"/>
        <w:jc w:val="both"/>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6.1.Договор вступает в силу с момента его подписания Сторонами.</w:t>
      </w:r>
    </w:p>
    <w:p w:rsidR="00801A55" w:rsidRPr="00A64DF9" w:rsidRDefault="00801A55" w:rsidP="00801A55">
      <w:pPr>
        <w:spacing w:after="0" w:line="240" w:lineRule="auto"/>
        <w:ind w:firstLine="708"/>
        <w:jc w:val="both"/>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 xml:space="preserve">6.2.Расторжение договора возможно по соглашению сторон, кроме случая, установленного </w:t>
      </w:r>
      <w:proofErr w:type="spellStart"/>
      <w:r w:rsidRPr="00A64DF9">
        <w:rPr>
          <w:rFonts w:ascii="Times New Roman" w:eastAsia="Times New Roman" w:hAnsi="Times New Roman" w:cs="Times New Roman"/>
          <w:sz w:val="20"/>
          <w:szCs w:val="20"/>
          <w:lang w:eastAsia="ru-RU"/>
        </w:rPr>
        <w:t>п.п</w:t>
      </w:r>
      <w:proofErr w:type="spellEnd"/>
      <w:r w:rsidRPr="00A64DF9">
        <w:rPr>
          <w:rFonts w:ascii="Times New Roman" w:eastAsia="Times New Roman" w:hAnsi="Times New Roman" w:cs="Times New Roman"/>
          <w:sz w:val="20"/>
          <w:szCs w:val="20"/>
          <w:lang w:eastAsia="ru-RU"/>
        </w:rPr>
        <w:t xml:space="preserve">. </w:t>
      </w:r>
      <w:proofErr w:type="gramStart"/>
      <w:r w:rsidRPr="00A64DF9">
        <w:rPr>
          <w:rFonts w:ascii="Times New Roman" w:eastAsia="Times New Roman" w:hAnsi="Times New Roman" w:cs="Times New Roman"/>
          <w:sz w:val="20"/>
          <w:szCs w:val="20"/>
          <w:lang w:eastAsia="ru-RU"/>
        </w:rPr>
        <w:t>5.1.,</w:t>
      </w:r>
      <w:proofErr w:type="gramEnd"/>
      <w:r w:rsidRPr="00A64DF9">
        <w:rPr>
          <w:rFonts w:ascii="Times New Roman" w:eastAsia="Times New Roman" w:hAnsi="Times New Roman" w:cs="Times New Roman"/>
          <w:sz w:val="20"/>
          <w:szCs w:val="20"/>
          <w:lang w:eastAsia="ru-RU"/>
        </w:rPr>
        <w:t xml:space="preserve"> 5.2. договора.</w:t>
      </w:r>
    </w:p>
    <w:p w:rsidR="00801A55" w:rsidRPr="00A64DF9" w:rsidRDefault="00801A55" w:rsidP="00801A55">
      <w:pPr>
        <w:spacing w:after="0" w:line="240" w:lineRule="auto"/>
        <w:ind w:firstLine="708"/>
        <w:jc w:val="both"/>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6.3.Договор после его подписания не может быть расторгнут Сторонами в связи с уточнением площади земельного участка, состава земельных угодий, их качественных характеристик и суммы, подлежащей оплате за земельный участок.</w:t>
      </w:r>
    </w:p>
    <w:p w:rsidR="00801A55" w:rsidRPr="00A64DF9" w:rsidRDefault="00801A55" w:rsidP="00801A55">
      <w:pPr>
        <w:spacing w:after="0" w:line="240" w:lineRule="auto"/>
        <w:ind w:firstLine="708"/>
        <w:jc w:val="both"/>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6.4.Все споры и разногласия по настоящему договору разрешаются путем переговоров, в случае не достижения Сторонами соглашения - судом.</w:t>
      </w:r>
    </w:p>
    <w:p w:rsidR="00801A55" w:rsidRPr="00A64DF9" w:rsidRDefault="00801A55" w:rsidP="00801A55">
      <w:pPr>
        <w:spacing w:after="0" w:line="240" w:lineRule="auto"/>
        <w:ind w:firstLine="708"/>
        <w:jc w:val="both"/>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6.5.Взаимоотношения сторон, не урегулированные договором, регулируются действующим законодательством.</w:t>
      </w:r>
    </w:p>
    <w:p w:rsidR="00801A55" w:rsidRPr="00A64DF9" w:rsidRDefault="00801A55" w:rsidP="00801A55">
      <w:pPr>
        <w:spacing w:after="0" w:line="240" w:lineRule="auto"/>
        <w:ind w:firstLine="708"/>
        <w:jc w:val="both"/>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6.6.Договор составлен на </w:t>
      </w:r>
      <w:r w:rsidRPr="00A64DF9">
        <w:rPr>
          <w:rFonts w:ascii="Times New Roman" w:eastAsia="Times New Roman" w:hAnsi="Times New Roman" w:cs="Times New Roman"/>
          <w:b/>
          <w:bCs/>
          <w:sz w:val="20"/>
          <w:szCs w:val="20"/>
          <w:lang w:eastAsia="ru-RU"/>
        </w:rPr>
        <w:t>3</w:t>
      </w:r>
      <w:r w:rsidRPr="00A64DF9">
        <w:rPr>
          <w:rFonts w:ascii="Times New Roman" w:eastAsia="Times New Roman" w:hAnsi="Times New Roman" w:cs="Times New Roman"/>
          <w:sz w:val="20"/>
          <w:szCs w:val="20"/>
          <w:lang w:eastAsia="ru-RU"/>
        </w:rPr>
        <w:t> листах в </w:t>
      </w:r>
      <w:r w:rsidRPr="00A64DF9">
        <w:rPr>
          <w:rFonts w:ascii="Times New Roman" w:eastAsia="Times New Roman" w:hAnsi="Times New Roman" w:cs="Times New Roman"/>
          <w:b/>
          <w:bCs/>
          <w:sz w:val="20"/>
          <w:szCs w:val="20"/>
          <w:u w:val="single"/>
          <w:lang w:eastAsia="ru-RU"/>
        </w:rPr>
        <w:t>трех</w:t>
      </w:r>
      <w:r w:rsidRPr="00A64DF9">
        <w:rPr>
          <w:rFonts w:ascii="Times New Roman" w:eastAsia="Times New Roman" w:hAnsi="Times New Roman" w:cs="Times New Roman"/>
          <w:sz w:val="20"/>
          <w:szCs w:val="20"/>
          <w:lang w:eastAsia="ru-RU"/>
        </w:rPr>
        <w:t> экземплярах, имеющих одинаковую юридическую силу (по одному экземпляру для Продавца, Покупателя и регистрирующей организации).</w:t>
      </w:r>
    </w:p>
    <w:p w:rsidR="00801A55" w:rsidRPr="00A64DF9" w:rsidRDefault="00801A55" w:rsidP="00801A55">
      <w:pPr>
        <w:spacing w:after="0" w:line="240" w:lineRule="auto"/>
        <w:jc w:val="center"/>
        <w:rPr>
          <w:rFonts w:ascii="Times New Roman" w:eastAsia="Times New Roman" w:hAnsi="Times New Roman" w:cs="Times New Roman"/>
          <w:b/>
          <w:bCs/>
          <w:sz w:val="20"/>
          <w:szCs w:val="20"/>
          <w:lang w:eastAsia="ru-RU"/>
        </w:rPr>
      </w:pPr>
      <w:r w:rsidRPr="00A64DF9">
        <w:rPr>
          <w:rFonts w:ascii="Times New Roman" w:eastAsia="Times New Roman" w:hAnsi="Times New Roman" w:cs="Times New Roman"/>
          <w:b/>
          <w:bCs/>
          <w:sz w:val="20"/>
          <w:szCs w:val="20"/>
          <w:lang w:eastAsia="ru-RU"/>
        </w:rPr>
        <w:t>Почтовые реквизиты сторон</w:t>
      </w:r>
    </w:p>
    <w:p w:rsidR="00801A55" w:rsidRPr="00A64DF9" w:rsidRDefault="00801A55" w:rsidP="00801A55">
      <w:pPr>
        <w:spacing w:after="0" w:line="240" w:lineRule="auto"/>
        <w:jc w:val="center"/>
        <w:rPr>
          <w:rFonts w:ascii="Times New Roman" w:eastAsia="Times New Roman" w:hAnsi="Times New Roman" w:cs="Times New Roman"/>
          <w:sz w:val="20"/>
          <w:szCs w:val="20"/>
          <w:lang w:eastAsia="ru-RU"/>
        </w:rPr>
      </w:pPr>
    </w:p>
    <w:tbl>
      <w:tblPr>
        <w:tblW w:w="10065" w:type="dxa"/>
        <w:jc w:val="center"/>
        <w:tblCellSpacing w:w="0" w:type="dxa"/>
        <w:tblCellMar>
          <w:left w:w="0" w:type="dxa"/>
          <w:right w:w="0" w:type="dxa"/>
        </w:tblCellMar>
        <w:tblLook w:val="00A0" w:firstRow="1" w:lastRow="0" w:firstColumn="1" w:lastColumn="0" w:noHBand="0" w:noVBand="0"/>
      </w:tblPr>
      <w:tblGrid>
        <w:gridCol w:w="5100"/>
        <w:gridCol w:w="80"/>
        <w:gridCol w:w="205"/>
        <w:gridCol w:w="4395"/>
        <w:gridCol w:w="285"/>
      </w:tblGrid>
      <w:tr w:rsidR="00801A55" w:rsidRPr="00A64DF9" w:rsidTr="00314A1E">
        <w:trPr>
          <w:tblCellSpacing w:w="0" w:type="dxa"/>
          <w:jc w:val="center"/>
        </w:trPr>
        <w:tc>
          <w:tcPr>
            <w:tcW w:w="5100" w:type="dxa"/>
          </w:tcPr>
          <w:p w:rsidR="00801A55" w:rsidRPr="00A64DF9" w:rsidRDefault="00801A55" w:rsidP="00314A1E">
            <w:pPr>
              <w:spacing w:after="0" w:line="240" w:lineRule="auto"/>
              <w:jc w:val="center"/>
              <w:rPr>
                <w:rFonts w:ascii="Times New Roman" w:eastAsia="Times New Roman" w:hAnsi="Times New Roman" w:cs="Times New Roman"/>
                <w:sz w:val="20"/>
                <w:szCs w:val="20"/>
                <w:lang w:eastAsia="ru-RU"/>
              </w:rPr>
            </w:pPr>
            <w:r w:rsidRPr="00A64DF9">
              <w:rPr>
                <w:rFonts w:ascii="Times New Roman" w:eastAsia="Times New Roman" w:hAnsi="Times New Roman" w:cs="Times New Roman"/>
                <w:b/>
                <w:bCs/>
                <w:sz w:val="20"/>
                <w:szCs w:val="20"/>
                <w:lang w:eastAsia="ru-RU"/>
              </w:rPr>
              <w:t>Продавец:</w:t>
            </w:r>
          </w:p>
        </w:tc>
        <w:tc>
          <w:tcPr>
            <w:tcW w:w="285" w:type="dxa"/>
            <w:gridSpan w:val="2"/>
          </w:tcPr>
          <w:p w:rsidR="00801A55" w:rsidRPr="00A64DF9" w:rsidRDefault="00801A55" w:rsidP="00314A1E">
            <w:pPr>
              <w:spacing w:after="0" w:line="240" w:lineRule="auto"/>
              <w:rPr>
                <w:rFonts w:ascii="Times New Roman" w:eastAsia="Times New Roman" w:hAnsi="Times New Roman" w:cs="Times New Roman"/>
                <w:sz w:val="20"/>
                <w:szCs w:val="20"/>
                <w:lang w:eastAsia="ru-RU"/>
              </w:rPr>
            </w:pPr>
            <w:r w:rsidRPr="00A64DF9">
              <w:rPr>
                <w:rFonts w:ascii="Times New Roman" w:eastAsia="Times New Roman" w:hAnsi="Times New Roman" w:cs="Times New Roman"/>
                <w:b/>
                <w:bCs/>
                <w:sz w:val="20"/>
                <w:szCs w:val="20"/>
                <w:lang w:eastAsia="ru-RU"/>
              </w:rPr>
              <w:t> </w:t>
            </w:r>
          </w:p>
        </w:tc>
        <w:tc>
          <w:tcPr>
            <w:tcW w:w="4395" w:type="dxa"/>
          </w:tcPr>
          <w:p w:rsidR="00801A55" w:rsidRPr="00A64DF9" w:rsidRDefault="00801A55" w:rsidP="00314A1E">
            <w:pPr>
              <w:spacing w:after="0" w:line="240" w:lineRule="auto"/>
              <w:jc w:val="center"/>
              <w:rPr>
                <w:rFonts w:ascii="Times New Roman" w:eastAsia="Times New Roman" w:hAnsi="Times New Roman" w:cs="Times New Roman"/>
                <w:b/>
                <w:bCs/>
                <w:sz w:val="20"/>
                <w:szCs w:val="20"/>
                <w:lang w:eastAsia="ru-RU"/>
              </w:rPr>
            </w:pPr>
            <w:r w:rsidRPr="00A64DF9">
              <w:rPr>
                <w:rFonts w:ascii="Times New Roman" w:eastAsia="Times New Roman" w:hAnsi="Times New Roman" w:cs="Times New Roman"/>
                <w:b/>
                <w:bCs/>
                <w:sz w:val="20"/>
                <w:szCs w:val="20"/>
                <w:lang w:eastAsia="ru-RU"/>
              </w:rPr>
              <w:t>Покупатель:</w:t>
            </w:r>
          </w:p>
          <w:p w:rsidR="00801A55" w:rsidRPr="00A64DF9" w:rsidRDefault="00801A55" w:rsidP="00314A1E">
            <w:pPr>
              <w:spacing w:after="0" w:line="240" w:lineRule="auto"/>
              <w:jc w:val="center"/>
              <w:rPr>
                <w:rFonts w:ascii="Times New Roman" w:eastAsia="Times New Roman" w:hAnsi="Times New Roman" w:cs="Times New Roman"/>
                <w:sz w:val="20"/>
                <w:szCs w:val="20"/>
                <w:lang w:eastAsia="ru-RU"/>
              </w:rPr>
            </w:pPr>
          </w:p>
        </w:tc>
        <w:tc>
          <w:tcPr>
            <w:tcW w:w="285" w:type="dxa"/>
            <w:vAlign w:val="center"/>
          </w:tcPr>
          <w:p w:rsidR="00801A55" w:rsidRPr="00A64DF9" w:rsidRDefault="00801A55" w:rsidP="00314A1E">
            <w:pPr>
              <w:spacing w:after="0" w:line="240" w:lineRule="auto"/>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 </w:t>
            </w:r>
          </w:p>
        </w:tc>
      </w:tr>
      <w:tr w:rsidR="00801A55" w:rsidRPr="00A64DF9" w:rsidTr="00314A1E">
        <w:trPr>
          <w:tblCellSpacing w:w="0" w:type="dxa"/>
          <w:jc w:val="center"/>
        </w:trPr>
        <w:tc>
          <w:tcPr>
            <w:tcW w:w="5180" w:type="dxa"/>
            <w:gridSpan w:val="2"/>
          </w:tcPr>
          <w:p w:rsidR="00801A55" w:rsidRPr="00A64DF9" w:rsidRDefault="00801A55" w:rsidP="00314A1E">
            <w:pPr>
              <w:spacing w:after="0" w:line="240" w:lineRule="auto"/>
              <w:rPr>
                <w:rFonts w:ascii="Times New Roman" w:eastAsia="Times New Roman" w:hAnsi="Times New Roman" w:cs="Times New Roman"/>
                <w:sz w:val="20"/>
                <w:szCs w:val="20"/>
                <w:lang w:eastAsia="ru-RU"/>
              </w:rPr>
            </w:pPr>
            <w:proofErr w:type="gramStart"/>
            <w:r w:rsidRPr="00A64DF9">
              <w:rPr>
                <w:rFonts w:ascii="Times New Roman" w:eastAsia="Times New Roman" w:hAnsi="Times New Roman" w:cs="Times New Roman"/>
                <w:sz w:val="20"/>
                <w:szCs w:val="20"/>
                <w:lang w:eastAsia="ru-RU"/>
              </w:rPr>
              <w:t>Адрес:   </w:t>
            </w:r>
            <w:proofErr w:type="gramEnd"/>
            <w:r w:rsidRPr="00A64DF9">
              <w:rPr>
                <w:rFonts w:ascii="Times New Roman" w:eastAsia="Times New Roman" w:hAnsi="Times New Roman" w:cs="Times New Roman"/>
                <w:sz w:val="20"/>
                <w:szCs w:val="20"/>
                <w:lang w:eastAsia="ru-RU"/>
              </w:rPr>
              <w:t xml:space="preserve"> индекс – 422701 </w:t>
            </w:r>
          </w:p>
          <w:p w:rsidR="00801A55" w:rsidRPr="00A64DF9" w:rsidRDefault="00801A55" w:rsidP="00314A1E">
            <w:pPr>
              <w:spacing w:after="0" w:line="240" w:lineRule="auto"/>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 xml:space="preserve">                РТ, с. Высокая Гора,</w:t>
            </w:r>
          </w:p>
          <w:p w:rsidR="00801A55" w:rsidRPr="00A64DF9" w:rsidRDefault="00801A55" w:rsidP="00314A1E">
            <w:pPr>
              <w:spacing w:after="0" w:line="240" w:lineRule="auto"/>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 xml:space="preserve">                ул. Полковая, д. 9</w:t>
            </w:r>
          </w:p>
          <w:p w:rsidR="00801A55" w:rsidRPr="00A64DF9" w:rsidRDefault="00801A55" w:rsidP="00314A1E">
            <w:pPr>
              <w:spacing w:after="0" w:line="240" w:lineRule="auto"/>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Расчетный счет: 40204810300000000036</w:t>
            </w:r>
          </w:p>
          <w:p w:rsidR="00801A55" w:rsidRPr="00A64DF9" w:rsidRDefault="00801A55" w:rsidP="00314A1E">
            <w:pPr>
              <w:spacing w:after="0" w:line="240" w:lineRule="auto"/>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в ГРКЦ НБ РТ Банка России г. Казань</w:t>
            </w:r>
          </w:p>
          <w:p w:rsidR="00801A55" w:rsidRPr="00A64DF9" w:rsidRDefault="00801A55" w:rsidP="00314A1E">
            <w:pPr>
              <w:spacing w:after="0" w:line="240" w:lineRule="auto"/>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БИК 049205001    ОГРН 1061683000565</w:t>
            </w:r>
          </w:p>
          <w:p w:rsidR="00801A55" w:rsidRPr="00A64DF9" w:rsidRDefault="00801A55" w:rsidP="00314A1E">
            <w:pPr>
              <w:spacing w:after="0" w:line="240" w:lineRule="auto"/>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ИНН/КПП 1616014845/161601001</w:t>
            </w:r>
          </w:p>
          <w:p w:rsidR="00801A55" w:rsidRPr="00A64DF9" w:rsidRDefault="00801A55" w:rsidP="00314A1E">
            <w:pPr>
              <w:spacing w:after="0" w:line="240" w:lineRule="auto"/>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От имени</w:t>
            </w:r>
          </w:p>
          <w:p w:rsidR="00801A55" w:rsidRPr="00A64DF9" w:rsidRDefault="00801A55" w:rsidP="00314A1E">
            <w:pPr>
              <w:spacing w:after="0" w:line="240" w:lineRule="auto"/>
              <w:rPr>
                <w:rFonts w:ascii="Times New Roman" w:eastAsia="Times New Roman" w:hAnsi="Times New Roman" w:cs="Times New Roman"/>
                <w:sz w:val="20"/>
                <w:szCs w:val="20"/>
                <w:lang w:eastAsia="ru-RU"/>
              </w:rPr>
            </w:pPr>
            <w:proofErr w:type="gramStart"/>
            <w:r w:rsidRPr="00A64DF9">
              <w:rPr>
                <w:rFonts w:ascii="Times New Roman" w:eastAsia="Times New Roman" w:hAnsi="Times New Roman" w:cs="Times New Roman"/>
                <w:sz w:val="20"/>
                <w:szCs w:val="20"/>
                <w:lang w:eastAsia="ru-RU"/>
              </w:rPr>
              <w:t>Продавца  _</w:t>
            </w:r>
            <w:proofErr w:type="gramEnd"/>
            <w:r w:rsidRPr="00A64DF9">
              <w:rPr>
                <w:rFonts w:ascii="Times New Roman" w:eastAsia="Times New Roman" w:hAnsi="Times New Roman" w:cs="Times New Roman"/>
                <w:sz w:val="20"/>
                <w:szCs w:val="20"/>
                <w:lang w:eastAsia="ru-RU"/>
              </w:rPr>
              <w:t>______________ ___________</w:t>
            </w:r>
          </w:p>
          <w:p w:rsidR="00801A55" w:rsidRPr="00A64DF9" w:rsidRDefault="00801A55" w:rsidP="00314A1E">
            <w:pPr>
              <w:spacing w:after="0" w:line="240" w:lineRule="auto"/>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М. П.               (</w:t>
            </w:r>
            <w:proofErr w:type="gramStart"/>
            <w:r w:rsidRPr="00A64DF9">
              <w:rPr>
                <w:rFonts w:ascii="Times New Roman" w:eastAsia="Times New Roman" w:hAnsi="Times New Roman" w:cs="Times New Roman"/>
                <w:sz w:val="20"/>
                <w:szCs w:val="20"/>
                <w:lang w:eastAsia="ru-RU"/>
              </w:rPr>
              <w:t>подпись)   </w:t>
            </w:r>
            <w:proofErr w:type="gramEnd"/>
            <w:r w:rsidRPr="00A64DF9">
              <w:rPr>
                <w:rFonts w:ascii="Times New Roman" w:eastAsia="Times New Roman" w:hAnsi="Times New Roman" w:cs="Times New Roman"/>
                <w:sz w:val="20"/>
                <w:szCs w:val="20"/>
                <w:lang w:eastAsia="ru-RU"/>
              </w:rPr>
              <w:t>             (</w:t>
            </w:r>
            <w:proofErr w:type="spellStart"/>
            <w:r w:rsidRPr="00A64DF9">
              <w:rPr>
                <w:rFonts w:ascii="Times New Roman" w:eastAsia="Times New Roman" w:hAnsi="Times New Roman" w:cs="Times New Roman"/>
                <w:sz w:val="20"/>
                <w:szCs w:val="20"/>
                <w:lang w:eastAsia="ru-RU"/>
              </w:rPr>
              <w:t>и.ф.о</w:t>
            </w:r>
            <w:proofErr w:type="spellEnd"/>
            <w:r w:rsidRPr="00A64DF9">
              <w:rPr>
                <w:rFonts w:ascii="Times New Roman" w:eastAsia="Times New Roman" w:hAnsi="Times New Roman" w:cs="Times New Roman"/>
                <w:sz w:val="20"/>
                <w:szCs w:val="20"/>
                <w:lang w:eastAsia="ru-RU"/>
              </w:rPr>
              <w:t>.)</w:t>
            </w:r>
          </w:p>
          <w:p w:rsidR="00801A55" w:rsidRPr="00A64DF9" w:rsidRDefault="00801A55" w:rsidP="00314A1E">
            <w:pPr>
              <w:spacing w:after="0" w:line="240" w:lineRule="auto"/>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 </w:t>
            </w:r>
          </w:p>
          <w:p w:rsidR="00801A55" w:rsidRPr="00A64DF9" w:rsidRDefault="00801A55" w:rsidP="00314A1E">
            <w:pPr>
              <w:spacing w:after="0" w:line="240" w:lineRule="auto"/>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 </w:t>
            </w:r>
          </w:p>
        </w:tc>
        <w:tc>
          <w:tcPr>
            <w:tcW w:w="4885" w:type="dxa"/>
            <w:gridSpan w:val="3"/>
          </w:tcPr>
          <w:p w:rsidR="00801A55" w:rsidRPr="00A64DF9" w:rsidRDefault="00801A55" w:rsidP="00314A1E">
            <w:pPr>
              <w:spacing w:after="0" w:line="240" w:lineRule="auto"/>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Адрес: индекс _______________________</w:t>
            </w:r>
          </w:p>
          <w:p w:rsidR="00801A55" w:rsidRPr="00A64DF9" w:rsidRDefault="00801A55" w:rsidP="00314A1E">
            <w:pPr>
              <w:spacing w:after="0" w:line="240" w:lineRule="auto"/>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____________________________________</w:t>
            </w:r>
          </w:p>
          <w:p w:rsidR="00801A55" w:rsidRPr="00A64DF9" w:rsidRDefault="00801A55" w:rsidP="00314A1E">
            <w:pPr>
              <w:spacing w:after="0" w:line="240" w:lineRule="auto"/>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____________________________________</w:t>
            </w:r>
          </w:p>
          <w:p w:rsidR="00801A55" w:rsidRPr="00A64DF9" w:rsidRDefault="00801A55" w:rsidP="00314A1E">
            <w:pPr>
              <w:spacing w:after="0" w:line="240" w:lineRule="auto"/>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Расчетный счет: ____________________</w:t>
            </w:r>
          </w:p>
          <w:p w:rsidR="00801A55" w:rsidRPr="00A64DF9" w:rsidRDefault="00801A55" w:rsidP="00314A1E">
            <w:pPr>
              <w:spacing w:after="0" w:line="240" w:lineRule="auto"/>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В__________________________________</w:t>
            </w:r>
          </w:p>
          <w:p w:rsidR="00801A55" w:rsidRPr="00A64DF9" w:rsidRDefault="00801A55" w:rsidP="00314A1E">
            <w:pPr>
              <w:spacing w:after="0" w:line="240" w:lineRule="auto"/>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БИК _____________    ОГРН ___________</w:t>
            </w:r>
          </w:p>
          <w:p w:rsidR="00801A55" w:rsidRPr="00A64DF9" w:rsidRDefault="00801A55" w:rsidP="00314A1E">
            <w:pPr>
              <w:spacing w:after="0" w:line="240" w:lineRule="auto"/>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ИНН/КПП _____________/____________</w:t>
            </w:r>
          </w:p>
          <w:p w:rsidR="00801A55" w:rsidRPr="00A64DF9" w:rsidRDefault="00801A55" w:rsidP="00314A1E">
            <w:pPr>
              <w:spacing w:after="0" w:line="240" w:lineRule="auto"/>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От имени</w:t>
            </w:r>
          </w:p>
          <w:p w:rsidR="00801A55" w:rsidRPr="00A64DF9" w:rsidRDefault="00801A55" w:rsidP="00314A1E">
            <w:pPr>
              <w:spacing w:after="0" w:line="240" w:lineRule="auto"/>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Покупателя______________ _____________</w:t>
            </w:r>
          </w:p>
          <w:p w:rsidR="00801A55" w:rsidRPr="00A64DF9" w:rsidRDefault="00801A55" w:rsidP="00314A1E">
            <w:pPr>
              <w:spacing w:after="0" w:line="240" w:lineRule="auto"/>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М. П.              (</w:t>
            </w:r>
            <w:proofErr w:type="gramStart"/>
            <w:r w:rsidRPr="00A64DF9">
              <w:rPr>
                <w:rFonts w:ascii="Times New Roman" w:eastAsia="Times New Roman" w:hAnsi="Times New Roman" w:cs="Times New Roman"/>
                <w:sz w:val="20"/>
                <w:szCs w:val="20"/>
                <w:lang w:eastAsia="ru-RU"/>
              </w:rPr>
              <w:t>подпись)   </w:t>
            </w:r>
            <w:proofErr w:type="gramEnd"/>
            <w:r w:rsidRPr="00A64DF9">
              <w:rPr>
                <w:rFonts w:ascii="Times New Roman" w:eastAsia="Times New Roman" w:hAnsi="Times New Roman" w:cs="Times New Roman"/>
                <w:sz w:val="20"/>
                <w:szCs w:val="20"/>
                <w:lang w:eastAsia="ru-RU"/>
              </w:rPr>
              <w:t>                  (</w:t>
            </w:r>
            <w:proofErr w:type="spellStart"/>
            <w:r w:rsidRPr="00A64DF9">
              <w:rPr>
                <w:rFonts w:ascii="Times New Roman" w:eastAsia="Times New Roman" w:hAnsi="Times New Roman" w:cs="Times New Roman"/>
                <w:sz w:val="20"/>
                <w:szCs w:val="20"/>
                <w:lang w:eastAsia="ru-RU"/>
              </w:rPr>
              <w:t>и.ф.о</w:t>
            </w:r>
            <w:proofErr w:type="spellEnd"/>
            <w:r w:rsidRPr="00A64DF9">
              <w:rPr>
                <w:rFonts w:ascii="Times New Roman" w:eastAsia="Times New Roman" w:hAnsi="Times New Roman" w:cs="Times New Roman"/>
                <w:sz w:val="20"/>
                <w:szCs w:val="20"/>
                <w:lang w:eastAsia="ru-RU"/>
              </w:rPr>
              <w:t>.)</w:t>
            </w:r>
          </w:p>
          <w:p w:rsidR="00801A55" w:rsidRPr="00A64DF9" w:rsidRDefault="00801A55" w:rsidP="00314A1E">
            <w:pPr>
              <w:spacing w:after="0" w:line="240" w:lineRule="auto"/>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 </w:t>
            </w:r>
          </w:p>
          <w:p w:rsidR="00801A55" w:rsidRPr="00A64DF9" w:rsidRDefault="00801A55" w:rsidP="00314A1E">
            <w:pPr>
              <w:spacing w:after="0" w:line="240" w:lineRule="auto"/>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 </w:t>
            </w:r>
          </w:p>
        </w:tc>
      </w:tr>
      <w:tr w:rsidR="00801A55" w:rsidRPr="00A64DF9" w:rsidTr="00314A1E">
        <w:trPr>
          <w:tblCellSpacing w:w="0" w:type="dxa"/>
          <w:jc w:val="center"/>
        </w:trPr>
        <w:tc>
          <w:tcPr>
            <w:tcW w:w="5100" w:type="dxa"/>
            <w:vAlign w:val="center"/>
          </w:tcPr>
          <w:p w:rsidR="00801A55" w:rsidRPr="00A64DF9" w:rsidRDefault="00801A55" w:rsidP="00314A1E">
            <w:pPr>
              <w:spacing w:after="0" w:line="240" w:lineRule="auto"/>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 </w:t>
            </w:r>
          </w:p>
        </w:tc>
        <w:tc>
          <w:tcPr>
            <w:tcW w:w="80" w:type="dxa"/>
            <w:vAlign w:val="center"/>
          </w:tcPr>
          <w:p w:rsidR="00801A55" w:rsidRPr="00A64DF9" w:rsidRDefault="00801A55" w:rsidP="00314A1E">
            <w:pPr>
              <w:spacing w:after="0" w:line="240" w:lineRule="auto"/>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 </w:t>
            </w:r>
          </w:p>
        </w:tc>
        <w:tc>
          <w:tcPr>
            <w:tcW w:w="205" w:type="dxa"/>
            <w:vAlign w:val="center"/>
          </w:tcPr>
          <w:p w:rsidR="00801A55" w:rsidRPr="00A64DF9" w:rsidRDefault="00801A55" w:rsidP="00314A1E">
            <w:pPr>
              <w:spacing w:after="0" w:line="240" w:lineRule="auto"/>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 </w:t>
            </w:r>
          </w:p>
        </w:tc>
        <w:tc>
          <w:tcPr>
            <w:tcW w:w="4395" w:type="dxa"/>
            <w:vAlign w:val="center"/>
          </w:tcPr>
          <w:p w:rsidR="00801A55" w:rsidRPr="00A64DF9" w:rsidRDefault="00801A55" w:rsidP="00314A1E">
            <w:pPr>
              <w:spacing w:after="0" w:line="240" w:lineRule="auto"/>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 </w:t>
            </w:r>
          </w:p>
        </w:tc>
        <w:tc>
          <w:tcPr>
            <w:tcW w:w="285" w:type="dxa"/>
            <w:vAlign w:val="center"/>
          </w:tcPr>
          <w:p w:rsidR="00801A55" w:rsidRPr="00A64DF9" w:rsidRDefault="00801A55" w:rsidP="00314A1E">
            <w:pPr>
              <w:spacing w:after="0" w:line="240" w:lineRule="auto"/>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 </w:t>
            </w:r>
          </w:p>
        </w:tc>
      </w:tr>
    </w:tbl>
    <w:p w:rsidR="00801A55" w:rsidRPr="00A64DF9" w:rsidRDefault="00801A55" w:rsidP="00801A55">
      <w:pPr>
        <w:spacing w:after="0" w:line="240" w:lineRule="auto"/>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br w:type="page"/>
      </w:r>
    </w:p>
    <w:p w:rsidR="00801A55" w:rsidRPr="00A64DF9" w:rsidRDefault="00801A55" w:rsidP="00801A55">
      <w:pPr>
        <w:spacing w:after="0" w:line="240" w:lineRule="auto"/>
        <w:jc w:val="center"/>
        <w:rPr>
          <w:rFonts w:ascii="Times New Roman" w:eastAsia="Times New Roman" w:hAnsi="Times New Roman" w:cs="Times New Roman"/>
          <w:sz w:val="20"/>
          <w:szCs w:val="20"/>
          <w:lang w:eastAsia="ru-RU"/>
        </w:rPr>
      </w:pPr>
      <w:r w:rsidRPr="00A64DF9">
        <w:rPr>
          <w:rFonts w:ascii="Times New Roman" w:eastAsia="Times New Roman" w:hAnsi="Times New Roman" w:cs="Times New Roman"/>
          <w:b/>
          <w:bCs/>
          <w:sz w:val="20"/>
          <w:szCs w:val="20"/>
          <w:lang w:eastAsia="ru-RU"/>
        </w:rPr>
        <w:t>АКТ</w:t>
      </w:r>
    </w:p>
    <w:p w:rsidR="00801A55" w:rsidRPr="00A64DF9" w:rsidRDefault="00801A55" w:rsidP="00801A55">
      <w:pPr>
        <w:spacing w:after="0" w:line="240" w:lineRule="auto"/>
        <w:jc w:val="center"/>
        <w:rPr>
          <w:rFonts w:ascii="Times New Roman" w:eastAsia="Times New Roman" w:hAnsi="Times New Roman" w:cs="Times New Roman"/>
          <w:b/>
          <w:bCs/>
          <w:sz w:val="20"/>
          <w:szCs w:val="20"/>
          <w:lang w:eastAsia="ru-RU"/>
        </w:rPr>
      </w:pPr>
      <w:r w:rsidRPr="00A64DF9">
        <w:rPr>
          <w:rFonts w:ascii="Times New Roman" w:eastAsia="Times New Roman" w:hAnsi="Times New Roman" w:cs="Times New Roman"/>
          <w:b/>
          <w:bCs/>
          <w:sz w:val="20"/>
          <w:szCs w:val="20"/>
          <w:lang w:eastAsia="ru-RU"/>
        </w:rPr>
        <w:t xml:space="preserve">приема–передачи </w:t>
      </w:r>
    </w:p>
    <w:p w:rsidR="00801A55" w:rsidRPr="00A64DF9" w:rsidRDefault="00801A55" w:rsidP="00801A55">
      <w:pPr>
        <w:spacing w:after="0" w:line="240" w:lineRule="auto"/>
        <w:jc w:val="center"/>
        <w:rPr>
          <w:rFonts w:ascii="Times New Roman" w:eastAsia="Times New Roman" w:hAnsi="Times New Roman" w:cs="Times New Roman"/>
          <w:b/>
          <w:bCs/>
          <w:sz w:val="20"/>
          <w:szCs w:val="20"/>
          <w:lang w:eastAsia="ru-RU"/>
        </w:rPr>
      </w:pPr>
      <w:r w:rsidRPr="00A64DF9">
        <w:rPr>
          <w:rFonts w:ascii="Times New Roman" w:eastAsia="Times New Roman" w:hAnsi="Times New Roman" w:cs="Times New Roman"/>
          <w:b/>
          <w:bCs/>
          <w:sz w:val="20"/>
          <w:szCs w:val="20"/>
          <w:lang w:eastAsia="ru-RU"/>
        </w:rPr>
        <w:t>к Договору купли – продажи земельного участка на аукционе</w:t>
      </w:r>
    </w:p>
    <w:p w:rsidR="00801A55" w:rsidRPr="00A64DF9" w:rsidRDefault="00801A55" w:rsidP="00801A55">
      <w:pPr>
        <w:spacing w:after="0" w:line="240" w:lineRule="auto"/>
        <w:jc w:val="center"/>
        <w:rPr>
          <w:rFonts w:ascii="Times New Roman" w:eastAsia="Times New Roman" w:hAnsi="Times New Roman" w:cs="Times New Roman"/>
          <w:b/>
          <w:bCs/>
          <w:sz w:val="20"/>
          <w:szCs w:val="20"/>
          <w:lang w:eastAsia="ru-RU"/>
        </w:rPr>
      </w:pPr>
      <w:r w:rsidRPr="00A64DF9">
        <w:rPr>
          <w:rFonts w:ascii="Times New Roman" w:eastAsia="Times New Roman" w:hAnsi="Times New Roman" w:cs="Times New Roman"/>
          <w:b/>
          <w:bCs/>
          <w:sz w:val="20"/>
          <w:szCs w:val="20"/>
          <w:lang w:eastAsia="ru-RU"/>
        </w:rPr>
        <w:t>№ 24-072-</w:t>
      </w:r>
    </w:p>
    <w:p w:rsidR="00801A55" w:rsidRPr="00A64DF9" w:rsidRDefault="00801A55" w:rsidP="00801A55">
      <w:pPr>
        <w:spacing w:after="0" w:line="240" w:lineRule="auto"/>
        <w:rPr>
          <w:rFonts w:ascii="Times New Roman" w:eastAsia="Times New Roman" w:hAnsi="Times New Roman" w:cs="Times New Roman"/>
          <w:sz w:val="20"/>
          <w:szCs w:val="20"/>
          <w:lang w:eastAsia="ru-RU"/>
        </w:rPr>
      </w:pPr>
    </w:p>
    <w:p w:rsidR="00801A55" w:rsidRPr="00A64DF9" w:rsidRDefault="00801A55" w:rsidP="00801A55">
      <w:pPr>
        <w:spacing w:after="0" w:line="240" w:lineRule="auto"/>
        <w:rPr>
          <w:rFonts w:ascii="Times New Roman" w:eastAsia="Times New Roman" w:hAnsi="Times New Roman" w:cs="Times New Roman"/>
          <w:sz w:val="20"/>
          <w:szCs w:val="20"/>
          <w:lang w:eastAsia="ru-RU"/>
        </w:rPr>
      </w:pPr>
      <w:r w:rsidRPr="00A64DF9">
        <w:rPr>
          <w:rFonts w:ascii="Times New Roman" w:eastAsia="Times New Roman" w:hAnsi="Times New Roman" w:cs="Times New Roman"/>
          <w:b/>
          <w:bCs/>
          <w:sz w:val="20"/>
          <w:szCs w:val="20"/>
          <w:lang w:eastAsia="ru-RU"/>
        </w:rPr>
        <w:t xml:space="preserve">с. Высокая Гора  </w:t>
      </w:r>
      <w:r w:rsidR="000724B5">
        <w:rPr>
          <w:rFonts w:ascii="Times New Roman" w:eastAsia="Times New Roman" w:hAnsi="Times New Roman" w:cs="Times New Roman"/>
          <w:b/>
          <w:bCs/>
          <w:sz w:val="20"/>
          <w:szCs w:val="20"/>
          <w:lang w:eastAsia="ru-RU"/>
        </w:rPr>
        <w:tab/>
      </w:r>
      <w:r w:rsidR="000724B5">
        <w:rPr>
          <w:rFonts w:ascii="Times New Roman" w:eastAsia="Times New Roman" w:hAnsi="Times New Roman" w:cs="Times New Roman"/>
          <w:b/>
          <w:bCs/>
          <w:sz w:val="20"/>
          <w:szCs w:val="20"/>
          <w:lang w:eastAsia="ru-RU"/>
        </w:rPr>
        <w:tab/>
      </w:r>
      <w:r w:rsidR="000724B5">
        <w:rPr>
          <w:rFonts w:ascii="Times New Roman" w:eastAsia="Times New Roman" w:hAnsi="Times New Roman" w:cs="Times New Roman"/>
          <w:b/>
          <w:bCs/>
          <w:sz w:val="20"/>
          <w:szCs w:val="20"/>
          <w:lang w:eastAsia="ru-RU"/>
        </w:rPr>
        <w:tab/>
      </w:r>
      <w:r w:rsidR="000724B5">
        <w:rPr>
          <w:rFonts w:ascii="Times New Roman" w:eastAsia="Times New Roman" w:hAnsi="Times New Roman" w:cs="Times New Roman"/>
          <w:b/>
          <w:bCs/>
          <w:sz w:val="20"/>
          <w:szCs w:val="20"/>
          <w:lang w:eastAsia="ru-RU"/>
        </w:rPr>
        <w:tab/>
      </w:r>
      <w:r w:rsidR="000724B5">
        <w:rPr>
          <w:rFonts w:ascii="Times New Roman" w:eastAsia="Times New Roman" w:hAnsi="Times New Roman" w:cs="Times New Roman"/>
          <w:b/>
          <w:bCs/>
          <w:sz w:val="20"/>
          <w:szCs w:val="20"/>
          <w:lang w:eastAsia="ru-RU"/>
        </w:rPr>
        <w:tab/>
      </w:r>
      <w:r w:rsidR="000724B5">
        <w:rPr>
          <w:rFonts w:ascii="Times New Roman" w:eastAsia="Times New Roman" w:hAnsi="Times New Roman" w:cs="Times New Roman"/>
          <w:b/>
          <w:bCs/>
          <w:sz w:val="20"/>
          <w:szCs w:val="20"/>
          <w:lang w:eastAsia="ru-RU"/>
        </w:rPr>
        <w:tab/>
      </w:r>
      <w:r w:rsidR="000724B5">
        <w:rPr>
          <w:rFonts w:ascii="Times New Roman" w:eastAsia="Times New Roman" w:hAnsi="Times New Roman" w:cs="Times New Roman"/>
          <w:b/>
          <w:bCs/>
          <w:sz w:val="20"/>
          <w:szCs w:val="20"/>
          <w:lang w:eastAsia="ru-RU"/>
        </w:rPr>
        <w:tab/>
      </w:r>
      <w:r w:rsidR="000724B5">
        <w:rPr>
          <w:rFonts w:ascii="Times New Roman" w:eastAsia="Times New Roman" w:hAnsi="Times New Roman" w:cs="Times New Roman"/>
          <w:b/>
          <w:bCs/>
          <w:sz w:val="20"/>
          <w:szCs w:val="20"/>
          <w:lang w:eastAsia="ru-RU"/>
        </w:rPr>
        <w:tab/>
      </w:r>
      <w:r w:rsidR="000724B5">
        <w:rPr>
          <w:rFonts w:ascii="Times New Roman" w:eastAsia="Times New Roman" w:hAnsi="Times New Roman" w:cs="Times New Roman"/>
          <w:b/>
          <w:bCs/>
          <w:sz w:val="20"/>
          <w:szCs w:val="20"/>
          <w:lang w:eastAsia="ru-RU"/>
        </w:rPr>
        <w:tab/>
      </w:r>
      <w:r w:rsidR="000724B5">
        <w:rPr>
          <w:rFonts w:ascii="Times New Roman" w:eastAsia="Times New Roman" w:hAnsi="Times New Roman" w:cs="Times New Roman"/>
          <w:b/>
          <w:bCs/>
          <w:sz w:val="20"/>
          <w:szCs w:val="20"/>
          <w:lang w:eastAsia="ru-RU"/>
        </w:rPr>
        <w:tab/>
      </w:r>
      <w:r w:rsidRPr="00A64DF9">
        <w:rPr>
          <w:rFonts w:ascii="Times New Roman" w:eastAsia="Times New Roman" w:hAnsi="Times New Roman" w:cs="Times New Roman"/>
          <w:b/>
          <w:bCs/>
          <w:sz w:val="20"/>
          <w:szCs w:val="20"/>
          <w:lang w:eastAsia="ru-RU"/>
        </w:rPr>
        <w:t xml:space="preserve"> «__»_________ 2017г.</w:t>
      </w:r>
    </w:p>
    <w:p w:rsidR="00801A55" w:rsidRPr="00A64DF9" w:rsidRDefault="00801A55" w:rsidP="00801A55">
      <w:pPr>
        <w:spacing w:after="0" w:line="240" w:lineRule="auto"/>
        <w:rPr>
          <w:rFonts w:ascii="Times New Roman" w:eastAsia="Times New Roman" w:hAnsi="Times New Roman" w:cs="Times New Roman"/>
          <w:sz w:val="20"/>
          <w:szCs w:val="20"/>
          <w:lang w:eastAsia="ru-RU"/>
        </w:rPr>
      </w:pPr>
    </w:p>
    <w:p w:rsidR="00801A55" w:rsidRPr="00A64DF9" w:rsidRDefault="00801A55" w:rsidP="00801A55">
      <w:pPr>
        <w:spacing w:after="0" w:line="240" w:lineRule="auto"/>
        <w:ind w:firstLine="708"/>
        <w:jc w:val="both"/>
        <w:rPr>
          <w:rFonts w:ascii="Times New Roman" w:eastAsia="Times New Roman" w:hAnsi="Times New Roman" w:cs="Times New Roman"/>
          <w:sz w:val="20"/>
          <w:szCs w:val="20"/>
          <w:lang w:eastAsia="ru-RU"/>
        </w:rPr>
      </w:pPr>
      <w:r w:rsidRPr="00A64DF9">
        <w:rPr>
          <w:rFonts w:ascii="Times New Roman" w:eastAsia="Times New Roman" w:hAnsi="Times New Roman" w:cs="Times New Roman"/>
          <w:b/>
          <w:sz w:val="20"/>
          <w:szCs w:val="20"/>
          <w:lang w:eastAsia="ar-SA"/>
        </w:rPr>
        <w:t xml:space="preserve">Муниципальное казенное учреждение «Палата имущественных и земельных отношений Высокогорского муниципального района Республики Татарстан» </w:t>
      </w:r>
      <w:r w:rsidRPr="00A64DF9">
        <w:rPr>
          <w:rFonts w:ascii="Times New Roman" w:eastAsia="Times New Roman" w:hAnsi="Times New Roman" w:cs="Times New Roman"/>
          <w:sz w:val="20"/>
          <w:szCs w:val="20"/>
          <w:lang w:eastAsia="ar-SA"/>
        </w:rPr>
        <w:t xml:space="preserve">в лице председателя палаты </w:t>
      </w:r>
      <w:r w:rsidRPr="00A64DF9">
        <w:rPr>
          <w:rFonts w:ascii="Times New Roman" w:eastAsia="Times New Roman" w:hAnsi="Times New Roman" w:cs="Times New Roman"/>
          <w:b/>
          <w:sz w:val="20"/>
          <w:szCs w:val="20"/>
          <w:lang w:eastAsia="ar-SA"/>
        </w:rPr>
        <w:t>________________________________,</w:t>
      </w:r>
      <w:r w:rsidRPr="00A64DF9">
        <w:rPr>
          <w:rFonts w:ascii="Times New Roman" w:eastAsia="Times New Roman" w:hAnsi="Times New Roman" w:cs="Times New Roman"/>
          <w:sz w:val="20"/>
          <w:szCs w:val="20"/>
          <w:lang w:eastAsia="ar-SA"/>
        </w:rPr>
        <w:t xml:space="preserve"> действующего на основании</w:t>
      </w:r>
      <w:r w:rsidRPr="00A64DF9">
        <w:rPr>
          <w:rFonts w:ascii="Times New Roman" w:eastAsia="Times New Roman" w:hAnsi="Times New Roman" w:cs="Times New Roman"/>
          <w:color w:val="000000"/>
          <w:sz w:val="20"/>
          <w:szCs w:val="20"/>
          <w:lang w:eastAsia="ar-SA"/>
        </w:rPr>
        <w:t xml:space="preserve"> Положения о Муниципальном казенном учреждении «Палата имущественных и земельных отношений Высокогорского муниципального района Республики Татарстан», утвержденного Решением Совета Высокогорского муниципального района Республики Татарстан от 08.07.2016 № 64</w:t>
      </w:r>
      <w:r w:rsidRPr="00A64DF9">
        <w:rPr>
          <w:rFonts w:ascii="Times New Roman" w:eastAsia="Times New Roman" w:hAnsi="Times New Roman" w:cs="Times New Roman"/>
          <w:sz w:val="20"/>
          <w:szCs w:val="20"/>
          <w:lang w:eastAsia="ar-SA"/>
        </w:rPr>
        <w:t>,</w:t>
      </w:r>
      <w:r w:rsidRPr="00A64DF9">
        <w:rPr>
          <w:rFonts w:ascii="Times New Roman" w:eastAsia="Times New Roman" w:hAnsi="Times New Roman" w:cs="Times New Roman"/>
          <w:sz w:val="20"/>
          <w:szCs w:val="20"/>
          <w:lang w:eastAsia="ru-RU"/>
        </w:rPr>
        <w:t xml:space="preserve"> именуемое в дальнейшем </w:t>
      </w:r>
      <w:r w:rsidRPr="00A64DF9">
        <w:rPr>
          <w:rFonts w:ascii="Times New Roman" w:eastAsia="Times New Roman" w:hAnsi="Times New Roman" w:cs="Times New Roman"/>
          <w:b/>
          <w:sz w:val="20"/>
          <w:szCs w:val="20"/>
          <w:lang w:eastAsia="ru-RU"/>
        </w:rPr>
        <w:t xml:space="preserve">“Продавец”, </w:t>
      </w:r>
      <w:r w:rsidRPr="00A64DF9">
        <w:rPr>
          <w:rFonts w:ascii="Times New Roman" w:eastAsia="Times New Roman" w:hAnsi="Times New Roman" w:cs="Times New Roman"/>
          <w:sz w:val="20"/>
          <w:szCs w:val="20"/>
          <w:lang w:eastAsia="ru-RU"/>
        </w:rPr>
        <w:t xml:space="preserve">и гражданин </w:t>
      </w:r>
      <w:r w:rsidRPr="00A64DF9">
        <w:rPr>
          <w:rFonts w:ascii="Times New Roman" w:eastAsia="Times New Roman" w:hAnsi="Times New Roman" w:cs="Times New Roman"/>
          <w:b/>
          <w:bCs/>
          <w:sz w:val="20"/>
          <w:szCs w:val="20"/>
          <w:lang w:eastAsia="ru-RU"/>
        </w:rPr>
        <w:t xml:space="preserve">________ ________ __________, </w:t>
      </w:r>
      <w:r w:rsidRPr="00A64DF9">
        <w:rPr>
          <w:rFonts w:ascii="Times New Roman" w:eastAsia="Times New Roman" w:hAnsi="Times New Roman" w:cs="Times New Roman"/>
          <w:sz w:val="20"/>
          <w:szCs w:val="20"/>
          <w:lang w:eastAsia="ru-RU"/>
        </w:rPr>
        <w:t xml:space="preserve">__.__.19__ года рождения, гражданин Российской Федерации, паспорт серия __ __ № ________ выдан ____________________________________________________________ __.__.200_ года, код подразделения ___-___, зарегистрированный по адресу: </w:t>
      </w:r>
      <w:r w:rsidRPr="00A64DF9">
        <w:rPr>
          <w:rFonts w:ascii="Times New Roman" w:eastAsia="Times New Roman" w:hAnsi="Times New Roman" w:cs="Times New Roman"/>
          <w:b/>
          <w:bCs/>
          <w:sz w:val="20"/>
          <w:szCs w:val="20"/>
          <w:lang w:eastAsia="ru-RU"/>
        </w:rPr>
        <w:t xml:space="preserve">_____________________________, </w:t>
      </w:r>
      <w:r w:rsidRPr="00A64DF9">
        <w:rPr>
          <w:rFonts w:ascii="Times New Roman" w:eastAsia="Times New Roman" w:hAnsi="Times New Roman" w:cs="Times New Roman"/>
          <w:sz w:val="20"/>
          <w:szCs w:val="20"/>
          <w:lang w:eastAsia="ru-RU"/>
        </w:rPr>
        <w:t xml:space="preserve">именуемый в дальнейшем </w:t>
      </w:r>
      <w:r w:rsidRPr="00A64DF9">
        <w:rPr>
          <w:rFonts w:ascii="Times New Roman" w:eastAsia="Times New Roman" w:hAnsi="Times New Roman" w:cs="Times New Roman"/>
          <w:b/>
          <w:bCs/>
          <w:sz w:val="20"/>
          <w:szCs w:val="20"/>
          <w:lang w:eastAsia="ru-RU"/>
        </w:rPr>
        <w:t xml:space="preserve">«Покупатель», </w:t>
      </w:r>
      <w:r w:rsidRPr="00A64DF9">
        <w:rPr>
          <w:rFonts w:ascii="Times New Roman" w:eastAsia="Times New Roman" w:hAnsi="Times New Roman" w:cs="Times New Roman"/>
          <w:sz w:val="20"/>
          <w:szCs w:val="20"/>
          <w:lang w:eastAsia="ru-RU"/>
        </w:rPr>
        <w:t>вместе именуемые </w:t>
      </w:r>
      <w:r w:rsidRPr="00A64DF9">
        <w:rPr>
          <w:rFonts w:ascii="Times New Roman" w:eastAsia="Times New Roman" w:hAnsi="Times New Roman" w:cs="Times New Roman"/>
          <w:b/>
          <w:bCs/>
          <w:sz w:val="20"/>
          <w:szCs w:val="20"/>
          <w:lang w:eastAsia="ru-RU"/>
        </w:rPr>
        <w:t>«Стороны»</w:t>
      </w:r>
      <w:r w:rsidRPr="00A64DF9">
        <w:rPr>
          <w:rFonts w:ascii="Times New Roman" w:eastAsia="Times New Roman" w:hAnsi="Times New Roman" w:cs="Times New Roman"/>
          <w:sz w:val="20"/>
          <w:szCs w:val="20"/>
          <w:lang w:eastAsia="ru-RU"/>
        </w:rPr>
        <w:t>,  в соответствии с договором купли-продажи земельного участка на аукционе от «_____» ________ года №</w:t>
      </w:r>
      <w:r w:rsidRPr="00A64DF9">
        <w:rPr>
          <w:rFonts w:ascii="Times New Roman" w:eastAsia="Times New Roman" w:hAnsi="Times New Roman" w:cs="Times New Roman"/>
          <w:b/>
          <w:bCs/>
          <w:sz w:val="20"/>
          <w:szCs w:val="20"/>
          <w:lang w:eastAsia="ru-RU"/>
        </w:rPr>
        <w:t> </w:t>
      </w:r>
      <w:r w:rsidRPr="00A64DF9">
        <w:rPr>
          <w:rFonts w:ascii="Times New Roman" w:eastAsia="Times New Roman" w:hAnsi="Times New Roman" w:cs="Times New Roman"/>
          <w:sz w:val="20"/>
          <w:szCs w:val="20"/>
          <w:lang w:eastAsia="ru-RU"/>
        </w:rPr>
        <w:t xml:space="preserve">___, составили настоящий акт на передачу земельного участка площадью </w:t>
      </w:r>
      <w:r w:rsidRPr="00A64DF9">
        <w:rPr>
          <w:rFonts w:ascii="Times New Roman" w:eastAsia="Times New Roman" w:hAnsi="Times New Roman" w:cs="Times New Roman"/>
          <w:b/>
          <w:bCs/>
          <w:sz w:val="20"/>
          <w:szCs w:val="20"/>
          <w:lang w:eastAsia="ru-RU"/>
        </w:rPr>
        <w:t xml:space="preserve">____ </w:t>
      </w:r>
      <w:proofErr w:type="spellStart"/>
      <w:r w:rsidRPr="00A64DF9">
        <w:rPr>
          <w:rFonts w:ascii="Times New Roman" w:eastAsia="Times New Roman" w:hAnsi="Times New Roman" w:cs="Times New Roman"/>
          <w:b/>
          <w:bCs/>
          <w:sz w:val="20"/>
          <w:szCs w:val="20"/>
          <w:lang w:eastAsia="ru-RU"/>
        </w:rPr>
        <w:t>кв.метр</w:t>
      </w:r>
      <w:proofErr w:type="spellEnd"/>
      <w:r w:rsidRPr="00A64DF9">
        <w:rPr>
          <w:rFonts w:ascii="Times New Roman" w:eastAsia="Times New Roman" w:hAnsi="Times New Roman" w:cs="Times New Roman"/>
          <w:sz w:val="20"/>
          <w:szCs w:val="20"/>
          <w:lang w:eastAsia="ru-RU"/>
        </w:rPr>
        <w:t xml:space="preserve">, имеющий кадастровый номер </w:t>
      </w:r>
      <w:r w:rsidRPr="00A64DF9">
        <w:rPr>
          <w:rFonts w:ascii="Times New Roman" w:eastAsia="Times New Roman" w:hAnsi="Times New Roman" w:cs="Times New Roman"/>
          <w:b/>
          <w:bCs/>
          <w:sz w:val="20"/>
          <w:szCs w:val="20"/>
          <w:lang w:eastAsia="ru-RU"/>
        </w:rPr>
        <w:t>__________</w:t>
      </w:r>
      <w:r w:rsidRPr="00A64DF9">
        <w:rPr>
          <w:rFonts w:ascii="Times New Roman" w:eastAsia="Times New Roman" w:hAnsi="Times New Roman" w:cs="Times New Roman"/>
          <w:sz w:val="20"/>
          <w:szCs w:val="20"/>
          <w:lang w:eastAsia="ru-RU"/>
        </w:rPr>
        <w:t xml:space="preserve">, расположенный по адресу: </w:t>
      </w:r>
      <w:r w:rsidRPr="00A64DF9">
        <w:rPr>
          <w:rFonts w:ascii="Times New Roman" w:eastAsia="Times New Roman" w:hAnsi="Times New Roman" w:cs="Times New Roman"/>
          <w:b/>
          <w:bCs/>
          <w:sz w:val="20"/>
          <w:szCs w:val="20"/>
          <w:lang w:eastAsia="ru-RU"/>
        </w:rPr>
        <w:t xml:space="preserve">_______________________________, </w:t>
      </w:r>
      <w:r w:rsidRPr="00A64DF9">
        <w:rPr>
          <w:rFonts w:ascii="Times New Roman" w:eastAsia="Times New Roman" w:hAnsi="Times New Roman" w:cs="Times New Roman"/>
          <w:sz w:val="20"/>
          <w:szCs w:val="20"/>
          <w:lang w:eastAsia="ru-RU"/>
        </w:rPr>
        <w:t xml:space="preserve">из категории земель – _______________________, с разрешенным использованием - _______________________________. </w:t>
      </w:r>
    </w:p>
    <w:p w:rsidR="00801A55" w:rsidRPr="00A64DF9" w:rsidRDefault="00801A55" w:rsidP="00801A55">
      <w:pPr>
        <w:spacing w:after="0" w:line="240" w:lineRule="auto"/>
        <w:jc w:val="both"/>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ab/>
        <w:t>По настоящему акту, Продавец передал, а Покупатель принял земельный участок в соответствии с договором купли продажи земельного участка на аукционе от «_____» ________ года №</w:t>
      </w:r>
      <w:r w:rsidRPr="00A64DF9">
        <w:rPr>
          <w:rFonts w:ascii="Times New Roman" w:eastAsia="Times New Roman" w:hAnsi="Times New Roman" w:cs="Times New Roman"/>
          <w:b/>
          <w:bCs/>
          <w:sz w:val="20"/>
          <w:szCs w:val="20"/>
          <w:lang w:eastAsia="ru-RU"/>
        </w:rPr>
        <w:t> </w:t>
      </w:r>
      <w:r w:rsidRPr="00A64DF9">
        <w:rPr>
          <w:rFonts w:ascii="Times New Roman" w:eastAsia="Times New Roman" w:hAnsi="Times New Roman" w:cs="Times New Roman"/>
          <w:sz w:val="20"/>
          <w:szCs w:val="20"/>
          <w:lang w:eastAsia="ru-RU"/>
        </w:rPr>
        <w:t>___.</w:t>
      </w:r>
    </w:p>
    <w:p w:rsidR="00801A55" w:rsidRPr="00A64DF9" w:rsidRDefault="00801A55" w:rsidP="00801A55">
      <w:pPr>
        <w:spacing w:after="0" w:line="240" w:lineRule="auto"/>
        <w:ind w:firstLine="709"/>
        <w:jc w:val="both"/>
        <w:rPr>
          <w:rFonts w:ascii="Times New Roman" w:eastAsia="Times New Roman" w:hAnsi="Times New Roman" w:cs="Times New Roman"/>
          <w:color w:val="000000"/>
          <w:sz w:val="20"/>
          <w:szCs w:val="20"/>
          <w:lang w:eastAsia="ru-RU"/>
        </w:rPr>
      </w:pPr>
      <w:r w:rsidRPr="00A64DF9">
        <w:rPr>
          <w:rFonts w:ascii="Times New Roman" w:eastAsia="Times New Roman" w:hAnsi="Times New Roman" w:cs="Times New Roman"/>
          <w:sz w:val="20"/>
          <w:szCs w:val="20"/>
          <w:lang w:eastAsia="ru-RU"/>
        </w:rPr>
        <w:t xml:space="preserve"> Расчет между сторонами произведен полностью. Претензии стороны Договора не имеют.</w:t>
      </w:r>
    </w:p>
    <w:p w:rsidR="00801A55" w:rsidRPr="00A64DF9" w:rsidRDefault="00801A55" w:rsidP="00801A55">
      <w:pPr>
        <w:spacing w:after="0" w:line="240" w:lineRule="auto"/>
        <w:ind w:firstLine="708"/>
        <w:jc w:val="both"/>
        <w:rPr>
          <w:rFonts w:ascii="Times New Roman" w:eastAsia="Times New Roman" w:hAnsi="Times New Roman" w:cs="Times New Roman"/>
          <w:sz w:val="20"/>
          <w:szCs w:val="20"/>
          <w:lang w:eastAsia="ru-RU"/>
        </w:rPr>
      </w:pPr>
      <w:proofErr w:type="gramStart"/>
      <w:r w:rsidRPr="00A64DF9">
        <w:rPr>
          <w:rFonts w:ascii="Times New Roman" w:eastAsia="Times New Roman" w:hAnsi="Times New Roman" w:cs="Times New Roman"/>
          <w:sz w:val="20"/>
          <w:szCs w:val="20"/>
          <w:lang w:eastAsia="ru-RU"/>
        </w:rPr>
        <w:t>Настоящий  акт</w:t>
      </w:r>
      <w:proofErr w:type="gramEnd"/>
      <w:r w:rsidRPr="00A64DF9">
        <w:rPr>
          <w:rFonts w:ascii="Times New Roman" w:eastAsia="Times New Roman" w:hAnsi="Times New Roman" w:cs="Times New Roman"/>
          <w:sz w:val="20"/>
          <w:szCs w:val="20"/>
          <w:lang w:eastAsia="ru-RU"/>
        </w:rPr>
        <w:t>   составлен в трех экземплярах, имеющих одинаковую юридическую силу (по одному экземпляру для Продавца, Покупателя и регистрирующей организации).</w:t>
      </w:r>
    </w:p>
    <w:tbl>
      <w:tblPr>
        <w:tblW w:w="10200" w:type="dxa"/>
        <w:tblCellSpacing w:w="0" w:type="dxa"/>
        <w:tblInd w:w="2" w:type="dxa"/>
        <w:tblCellMar>
          <w:left w:w="0" w:type="dxa"/>
          <w:right w:w="0" w:type="dxa"/>
        </w:tblCellMar>
        <w:tblLook w:val="00A0" w:firstRow="1" w:lastRow="0" w:firstColumn="1" w:lastColumn="0" w:noHBand="0" w:noVBand="0"/>
      </w:tblPr>
      <w:tblGrid>
        <w:gridCol w:w="5239"/>
        <w:gridCol w:w="135"/>
        <w:gridCol w:w="150"/>
        <w:gridCol w:w="4392"/>
        <w:gridCol w:w="284"/>
      </w:tblGrid>
      <w:tr w:rsidR="00801A55" w:rsidRPr="00A64DF9" w:rsidTr="00314A1E">
        <w:trPr>
          <w:tblCellSpacing w:w="0" w:type="dxa"/>
        </w:trPr>
        <w:tc>
          <w:tcPr>
            <w:tcW w:w="5239" w:type="dxa"/>
            <w:vAlign w:val="center"/>
          </w:tcPr>
          <w:p w:rsidR="00801A55" w:rsidRPr="00A64DF9" w:rsidRDefault="00801A55" w:rsidP="00314A1E">
            <w:pPr>
              <w:spacing w:after="0" w:line="240" w:lineRule="auto"/>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 </w:t>
            </w:r>
          </w:p>
          <w:p w:rsidR="00801A55" w:rsidRPr="00A64DF9" w:rsidRDefault="00801A55" w:rsidP="00314A1E">
            <w:pPr>
              <w:spacing w:after="0" w:line="240" w:lineRule="auto"/>
              <w:rPr>
                <w:rFonts w:ascii="Times New Roman" w:eastAsia="Times New Roman" w:hAnsi="Times New Roman" w:cs="Times New Roman"/>
                <w:sz w:val="20"/>
                <w:szCs w:val="20"/>
                <w:lang w:eastAsia="ru-RU"/>
              </w:rPr>
            </w:pPr>
          </w:p>
        </w:tc>
        <w:tc>
          <w:tcPr>
            <w:tcW w:w="135" w:type="dxa"/>
            <w:vAlign w:val="center"/>
          </w:tcPr>
          <w:p w:rsidR="00801A55" w:rsidRPr="00A64DF9" w:rsidRDefault="00801A55" w:rsidP="00314A1E">
            <w:pPr>
              <w:spacing w:after="0" w:line="240" w:lineRule="auto"/>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 </w:t>
            </w:r>
          </w:p>
        </w:tc>
        <w:tc>
          <w:tcPr>
            <w:tcW w:w="150" w:type="dxa"/>
            <w:vAlign w:val="center"/>
          </w:tcPr>
          <w:p w:rsidR="00801A55" w:rsidRPr="00A64DF9" w:rsidRDefault="00801A55" w:rsidP="00314A1E">
            <w:pPr>
              <w:spacing w:after="0" w:line="240" w:lineRule="auto"/>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 </w:t>
            </w:r>
          </w:p>
        </w:tc>
        <w:tc>
          <w:tcPr>
            <w:tcW w:w="4392" w:type="dxa"/>
            <w:vAlign w:val="center"/>
          </w:tcPr>
          <w:p w:rsidR="00801A55" w:rsidRPr="00A64DF9" w:rsidRDefault="00801A55" w:rsidP="00314A1E">
            <w:pPr>
              <w:spacing w:after="0" w:line="240" w:lineRule="auto"/>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 </w:t>
            </w:r>
          </w:p>
        </w:tc>
        <w:tc>
          <w:tcPr>
            <w:tcW w:w="284" w:type="dxa"/>
            <w:vAlign w:val="center"/>
          </w:tcPr>
          <w:p w:rsidR="00801A55" w:rsidRPr="00A64DF9" w:rsidRDefault="00801A55" w:rsidP="00314A1E">
            <w:pPr>
              <w:spacing w:after="0" w:line="240" w:lineRule="auto"/>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 </w:t>
            </w:r>
          </w:p>
        </w:tc>
      </w:tr>
    </w:tbl>
    <w:p w:rsidR="00801A55" w:rsidRPr="00A64DF9" w:rsidRDefault="00801A55" w:rsidP="00801A55">
      <w:pPr>
        <w:spacing w:after="0" w:line="240" w:lineRule="auto"/>
        <w:jc w:val="center"/>
        <w:rPr>
          <w:rFonts w:ascii="Times New Roman" w:eastAsia="Times New Roman" w:hAnsi="Times New Roman" w:cs="Times New Roman"/>
          <w:b/>
          <w:bCs/>
          <w:sz w:val="20"/>
          <w:szCs w:val="20"/>
          <w:lang w:eastAsia="ru-RU"/>
        </w:rPr>
      </w:pPr>
      <w:r w:rsidRPr="00A64DF9">
        <w:rPr>
          <w:rFonts w:ascii="Times New Roman" w:eastAsia="Times New Roman" w:hAnsi="Times New Roman" w:cs="Times New Roman"/>
          <w:b/>
          <w:bCs/>
          <w:sz w:val="20"/>
          <w:szCs w:val="20"/>
          <w:lang w:eastAsia="ru-RU"/>
        </w:rPr>
        <w:t>Почтовые реквизиты сторон</w:t>
      </w:r>
    </w:p>
    <w:p w:rsidR="00801A55" w:rsidRPr="00A64DF9" w:rsidRDefault="00801A55" w:rsidP="00801A55">
      <w:pPr>
        <w:spacing w:after="0" w:line="240" w:lineRule="auto"/>
        <w:jc w:val="center"/>
        <w:rPr>
          <w:rFonts w:ascii="Times New Roman" w:eastAsia="Times New Roman" w:hAnsi="Times New Roman" w:cs="Times New Roman"/>
          <w:sz w:val="20"/>
          <w:szCs w:val="20"/>
          <w:lang w:eastAsia="ru-RU"/>
        </w:rPr>
      </w:pPr>
    </w:p>
    <w:tbl>
      <w:tblPr>
        <w:tblW w:w="10065" w:type="dxa"/>
        <w:jc w:val="center"/>
        <w:tblCellSpacing w:w="0" w:type="dxa"/>
        <w:tblCellMar>
          <w:left w:w="0" w:type="dxa"/>
          <w:right w:w="0" w:type="dxa"/>
        </w:tblCellMar>
        <w:tblLook w:val="00A0" w:firstRow="1" w:lastRow="0" w:firstColumn="1" w:lastColumn="0" w:noHBand="0" w:noVBand="0"/>
      </w:tblPr>
      <w:tblGrid>
        <w:gridCol w:w="5100"/>
        <w:gridCol w:w="150"/>
        <w:gridCol w:w="135"/>
        <w:gridCol w:w="4395"/>
        <w:gridCol w:w="285"/>
      </w:tblGrid>
      <w:tr w:rsidR="00801A55" w:rsidRPr="00A64DF9" w:rsidTr="00314A1E">
        <w:trPr>
          <w:tblCellSpacing w:w="0" w:type="dxa"/>
          <w:jc w:val="center"/>
        </w:trPr>
        <w:tc>
          <w:tcPr>
            <w:tcW w:w="5100" w:type="dxa"/>
          </w:tcPr>
          <w:p w:rsidR="00801A55" w:rsidRPr="00A64DF9" w:rsidRDefault="00801A55" w:rsidP="00314A1E">
            <w:pPr>
              <w:spacing w:after="0" w:line="240" w:lineRule="auto"/>
              <w:jc w:val="center"/>
              <w:rPr>
                <w:rFonts w:ascii="Times New Roman" w:eastAsia="Times New Roman" w:hAnsi="Times New Roman" w:cs="Times New Roman"/>
                <w:sz w:val="20"/>
                <w:szCs w:val="20"/>
                <w:lang w:eastAsia="ru-RU"/>
              </w:rPr>
            </w:pPr>
            <w:r w:rsidRPr="00A64DF9">
              <w:rPr>
                <w:rFonts w:ascii="Times New Roman" w:eastAsia="Times New Roman" w:hAnsi="Times New Roman" w:cs="Times New Roman"/>
                <w:b/>
                <w:bCs/>
                <w:sz w:val="20"/>
                <w:szCs w:val="20"/>
                <w:lang w:eastAsia="ru-RU"/>
              </w:rPr>
              <w:t>Продавец:</w:t>
            </w:r>
          </w:p>
        </w:tc>
        <w:tc>
          <w:tcPr>
            <w:tcW w:w="285" w:type="dxa"/>
            <w:gridSpan w:val="2"/>
          </w:tcPr>
          <w:p w:rsidR="00801A55" w:rsidRPr="00A64DF9" w:rsidRDefault="00801A55" w:rsidP="00314A1E">
            <w:pPr>
              <w:spacing w:after="0" w:line="240" w:lineRule="auto"/>
              <w:rPr>
                <w:rFonts w:ascii="Times New Roman" w:eastAsia="Times New Roman" w:hAnsi="Times New Roman" w:cs="Times New Roman"/>
                <w:sz w:val="20"/>
                <w:szCs w:val="20"/>
                <w:lang w:eastAsia="ru-RU"/>
              </w:rPr>
            </w:pPr>
            <w:r w:rsidRPr="00A64DF9">
              <w:rPr>
                <w:rFonts w:ascii="Times New Roman" w:eastAsia="Times New Roman" w:hAnsi="Times New Roman" w:cs="Times New Roman"/>
                <w:b/>
                <w:bCs/>
                <w:sz w:val="20"/>
                <w:szCs w:val="20"/>
                <w:lang w:eastAsia="ru-RU"/>
              </w:rPr>
              <w:t> </w:t>
            </w:r>
          </w:p>
        </w:tc>
        <w:tc>
          <w:tcPr>
            <w:tcW w:w="4395" w:type="dxa"/>
          </w:tcPr>
          <w:p w:rsidR="00801A55" w:rsidRPr="00A64DF9" w:rsidRDefault="00801A55" w:rsidP="00314A1E">
            <w:pPr>
              <w:spacing w:after="0" w:line="240" w:lineRule="auto"/>
              <w:jc w:val="center"/>
              <w:rPr>
                <w:rFonts w:ascii="Times New Roman" w:eastAsia="Times New Roman" w:hAnsi="Times New Roman" w:cs="Times New Roman"/>
                <w:b/>
                <w:bCs/>
                <w:sz w:val="20"/>
                <w:szCs w:val="20"/>
                <w:lang w:eastAsia="ru-RU"/>
              </w:rPr>
            </w:pPr>
            <w:r w:rsidRPr="00A64DF9">
              <w:rPr>
                <w:rFonts w:ascii="Times New Roman" w:eastAsia="Times New Roman" w:hAnsi="Times New Roman" w:cs="Times New Roman"/>
                <w:b/>
                <w:bCs/>
                <w:sz w:val="20"/>
                <w:szCs w:val="20"/>
                <w:lang w:eastAsia="ru-RU"/>
              </w:rPr>
              <w:t>Покупатель:</w:t>
            </w:r>
          </w:p>
          <w:p w:rsidR="00801A55" w:rsidRPr="00A64DF9" w:rsidRDefault="00801A55" w:rsidP="00314A1E">
            <w:pPr>
              <w:spacing w:after="0" w:line="240" w:lineRule="auto"/>
              <w:jc w:val="center"/>
              <w:rPr>
                <w:rFonts w:ascii="Times New Roman" w:eastAsia="Times New Roman" w:hAnsi="Times New Roman" w:cs="Times New Roman"/>
                <w:sz w:val="20"/>
                <w:szCs w:val="20"/>
                <w:lang w:eastAsia="ru-RU"/>
              </w:rPr>
            </w:pPr>
          </w:p>
        </w:tc>
        <w:tc>
          <w:tcPr>
            <w:tcW w:w="285" w:type="dxa"/>
            <w:vAlign w:val="center"/>
          </w:tcPr>
          <w:p w:rsidR="00801A55" w:rsidRPr="00A64DF9" w:rsidRDefault="00801A55" w:rsidP="00314A1E">
            <w:pPr>
              <w:spacing w:after="0" w:line="240" w:lineRule="auto"/>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 </w:t>
            </w:r>
          </w:p>
        </w:tc>
      </w:tr>
      <w:tr w:rsidR="00801A55" w:rsidRPr="00A64DF9" w:rsidTr="00314A1E">
        <w:trPr>
          <w:tblCellSpacing w:w="0" w:type="dxa"/>
          <w:jc w:val="center"/>
        </w:trPr>
        <w:tc>
          <w:tcPr>
            <w:tcW w:w="5250" w:type="dxa"/>
            <w:gridSpan w:val="2"/>
          </w:tcPr>
          <w:p w:rsidR="00801A55" w:rsidRPr="00A64DF9" w:rsidRDefault="00801A55" w:rsidP="00314A1E">
            <w:pPr>
              <w:spacing w:after="0" w:line="240" w:lineRule="auto"/>
              <w:rPr>
                <w:rFonts w:ascii="Times New Roman" w:eastAsia="Times New Roman" w:hAnsi="Times New Roman" w:cs="Times New Roman"/>
                <w:sz w:val="20"/>
                <w:szCs w:val="20"/>
                <w:lang w:eastAsia="ru-RU"/>
              </w:rPr>
            </w:pPr>
            <w:proofErr w:type="gramStart"/>
            <w:r w:rsidRPr="00A64DF9">
              <w:rPr>
                <w:rFonts w:ascii="Times New Roman" w:eastAsia="Times New Roman" w:hAnsi="Times New Roman" w:cs="Times New Roman"/>
                <w:sz w:val="20"/>
                <w:szCs w:val="20"/>
                <w:lang w:eastAsia="ru-RU"/>
              </w:rPr>
              <w:t>Адрес:   </w:t>
            </w:r>
            <w:proofErr w:type="gramEnd"/>
            <w:r w:rsidRPr="00A64DF9">
              <w:rPr>
                <w:rFonts w:ascii="Times New Roman" w:eastAsia="Times New Roman" w:hAnsi="Times New Roman" w:cs="Times New Roman"/>
                <w:sz w:val="20"/>
                <w:szCs w:val="20"/>
                <w:lang w:eastAsia="ru-RU"/>
              </w:rPr>
              <w:t xml:space="preserve"> индекс – 422701 </w:t>
            </w:r>
          </w:p>
          <w:p w:rsidR="00801A55" w:rsidRPr="00A64DF9" w:rsidRDefault="00801A55" w:rsidP="00314A1E">
            <w:pPr>
              <w:spacing w:after="0" w:line="240" w:lineRule="auto"/>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 xml:space="preserve">                РТ, с. Высокая Гора,</w:t>
            </w:r>
          </w:p>
          <w:p w:rsidR="00801A55" w:rsidRPr="00A64DF9" w:rsidRDefault="00801A55" w:rsidP="00314A1E">
            <w:pPr>
              <w:spacing w:after="0" w:line="240" w:lineRule="auto"/>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 xml:space="preserve">                ул. Полковая, д. 9</w:t>
            </w:r>
          </w:p>
          <w:p w:rsidR="00801A55" w:rsidRPr="00A64DF9" w:rsidRDefault="00801A55" w:rsidP="00314A1E">
            <w:pPr>
              <w:spacing w:after="0" w:line="240" w:lineRule="auto"/>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Расчетный счет: 40204810300000000036</w:t>
            </w:r>
          </w:p>
          <w:p w:rsidR="00801A55" w:rsidRPr="00A64DF9" w:rsidRDefault="00801A55" w:rsidP="00314A1E">
            <w:pPr>
              <w:spacing w:after="0" w:line="240" w:lineRule="auto"/>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в ГРКЦ НБ РТ Банка России г. Казань</w:t>
            </w:r>
          </w:p>
          <w:p w:rsidR="00801A55" w:rsidRPr="00A64DF9" w:rsidRDefault="00801A55" w:rsidP="00314A1E">
            <w:pPr>
              <w:spacing w:after="0" w:line="240" w:lineRule="auto"/>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БИК 049205001    ОГРН 1061683000565</w:t>
            </w:r>
          </w:p>
          <w:p w:rsidR="00801A55" w:rsidRPr="00A64DF9" w:rsidRDefault="00801A55" w:rsidP="00314A1E">
            <w:pPr>
              <w:spacing w:after="0" w:line="240" w:lineRule="auto"/>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ИНН/КПП 1616014845/161601001</w:t>
            </w:r>
          </w:p>
          <w:p w:rsidR="00801A55" w:rsidRPr="00A64DF9" w:rsidRDefault="00801A55" w:rsidP="00314A1E">
            <w:pPr>
              <w:spacing w:after="0" w:line="240" w:lineRule="auto"/>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От имени</w:t>
            </w:r>
          </w:p>
          <w:p w:rsidR="00801A55" w:rsidRPr="00A64DF9" w:rsidRDefault="00801A55" w:rsidP="00314A1E">
            <w:pPr>
              <w:spacing w:after="0" w:line="240" w:lineRule="auto"/>
              <w:rPr>
                <w:rFonts w:ascii="Times New Roman" w:eastAsia="Times New Roman" w:hAnsi="Times New Roman" w:cs="Times New Roman"/>
                <w:sz w:val="20"/>
                <w:szCs w:val="20"/>
                <w:lang w:eastAsia="ru-RU"/>
              </w:rPr>
            </w:pPr>
            <w:proofErr w:type="gramStart"/>
            <w:r w:rsidRPr="00A64DF9">
              <w:rPr>
                <w:rFonts w:ascii="Times New Roman" w:eastAsia="Times New Roman" w:hAnsi="Times New Roman" w:cs="Times New Roman"/>
                <w:sz w:val="20"/>
                <w:szCs w:val="20"/>
                <w:lang w:eastAsia="ru-RU"/>
              </w:rPr>
              <w:t>Продавца  _</w:t>
            </w:r>
            <w:proofErr w:type="gramEnd"/>
            <w:r w:rsidRPr="00A64DF9">
              <w:rPr>
                <w:rFonts w:ascii="Times New Roman" w:eastAsia="Times New Roman" w:hAnsi="Times New Roman" w:cs="Times New Roman"/>
                <w:sz w:val="20"/>
                <w:szCs w:val="20"/>
                <w:lang w:eastAsia="ru-RU"/>
              </w:rPr>
              <w:t>______________ ___________</w:t>
            </w:r>
          </w:p>
          <w:p w:rsidR="00801A55" w:rsidRPr="00A64DF9" w:rsidRDefault="00801A55" w:rsidP="00314A1E">
            <w:pPr>
              <w:spacing w:after="0" w:line="240" w:lineRule="auto"/>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М. П.             (</w:t>
            </w:r>
            <w:proofErr w:type="gramStart"/>
            <w:r w:rsidRPr="00A64DF9">
              <w:rPr>
                <w:rFonts w:ascii="Times New Roman" w:eastAsia="Times New Roman" w:hAnsi="Times New Roman" w:cs="Times New Roman"/>
                <w:sz w:val="20"/>
                <w:szCs w:val="20"/>
                <w:lang w:eastAsia="ru-RU"/>
              </w:rPr>
              <w:t>подпись)   </w:t>
            </w:r>
            <w:proofErr w:type="gramEnd"/>
            <w:r w:rsidRPr="00A64DF9">
              <w:rPr>
                <w:rFonts w:ascii="Times New Roman" w:eastAsia="Times New Roman" w:hAnsi="Times New Roman" w:cs="Times New Roman"/>
                <w:sz w:val="20"/>
                <w:szCs w:val="20"/>
                <w:lang w:eastAsia="ru-RU"/>
              </w:rPr>
              <w:t>             (</w:t>
            </w:r>
            <w:proofErr w:type="spellStart"/>
            <w:r w:rsidRPr="00A64DF9">
              <w:rPr>
                <w:rFonts w:ascii="Times New Roman" w:eastAsia="Times New Roman" w:hAnsi="Times New Roman" w:cs="Times New Roman"/>
                <w:sz w:val="20"/>
                <w:szCs w:val="20"/>
                <w:lang w:eastAsia="ru-RU"/>
              </w:rPr>
              <w:t>и.ф.о</w:t>
            </w:r>
            <w:proofErr w:type="spellEnd"/>
            <w:r w:rsidRPr="00A64DF9">
              <w:rPr>
                <w:rFonts w:ascii="Times New Roman" w:eastAsia="Times New Roman" w:hAnsi="Times New Roman" w:cs="Times New Roman"/>
                <w:sz w:val="20"/>
                <w:szCs w:val="20"/>
                <w:lang w:eastAsia="ru-RU"/>
              </w:rPr>
              <w:t>.)</w:t>
            </w:r>
          </w:p>
          <w:p w:rsidR="00801A55" w:rsidRPr="00A64DF9" w:rsidRDefault="00801A55" w:rsidP="00314A1E">
            <w:pPr>
              <w:spacing w:after="0" w:line="240" w:lineRule="auto"/>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 </w:t>
            </w:r>
          </w:p>
          <w:p w:rsidR="00801A55" w:rsidRPr="00A64DF9" w:rsidRDefault="00801A55" w:rsidP="00314A1E">
            <w:pPr>
              <w:spacing w:after="0" w:line="240" w:lineRule="auto"/>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 </w:t>
            </w:r>
          </w:p>
        </w:tc>
        <w:tc>
          <w:tcPr>
            <w:tcW w:w="4815" w:type="dxa"/>
            <w:gridSpan w:val="3"/>
          </w:tcPr>
          <w:p w:rsidR="00801A55" w:rsidRPr="00A64DF9" w:rsidRDefault="00801A55" w:rsidP="00314A1E">
            <w:pPr>
              <w:spacing w:after="0" w:line="240" w:lineRule="auto"/>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Адрес: индекс _______________________</w:t>
            </w:r>
          </w:p>
          <w:p w:rsidR="00801A55" w:rsidRPr="00A64DF9" w:rsidRDefault="00801A55" w:rsidP="00314A1E">
            <w:pPr>
              <w:spacing w:after="0" w:line="240" w:lineRule="auto"/>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____________________________________</w:t>
            </w:r>
          </w:p>
          <w:p w:rsidR="00801A55" w:rsidRPr="00A64DF9" w:rsidRDefault="00801A55" w:rsidP="00314A1E">
            <w:pPr>
              <w:spacing w:after="0" w:line="240" w:lineRule="auto"/>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____________________________________</w:t>
            </w:r>
          </w:p>
          <w:p w:rsidR="00801A55" w:rsidRPr="00A64DF9" w:rsidRDefault="00801A55" w:rsidP="00314A1E">
            <w:pPr>
              <w:spacing w:after="0" w:line="240" w:lineRule="auto"/>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Расчетный счет: ____________________</w:t>
            </w:r>
          </w:p>
          <w:p w:rsidR="00801A55" w:rsidRPr="00A64DF9" w:rsidRDefault="00801A55" w:rsidP="00314A1E">
            <w:pPr>
              <w:spacing w:after="0" w:line="240" w:lineRule="auto"/>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В__________________________________</w:t>
            </w:r>
          </w:p>
          <w:p w:rsidR="00801A55" w:rsidRPr="00A64DF9" w:rsidRDefault="00801A55" w:rsidP="00314A1E">
            <w:pPr>
              <w:spacing w:after="0" w:line="240" w:lineRule="auto"/>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БИК _____________    ОГРН ___________</w:t>
            </w:r>
          </w:p>
          <w:p w:rsidR="00801A55" w:rsidRPr="00A64DF9" w:rsidRDefault="00801A55" w:rsidP="00314A1E">
            <w:pPr>
              <w:spacing w:after="0" w:line="240" w:lineRule="auto"/>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ИНН/КПП _____________/____________</w:t>
            </w:r>
          </w:p>
          <w:p w:rsidR="00801A55" w:rsidRPr="00A64DF9" w:rsidRDefault="00801A55" w:rsidP="00314A1E">
            <w:pPr>
              <w:spacing w:after="0" w:line="240" w:lineRule="auto"/>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От имени</w:t>
            </w:r>
          </w:p>
          <w:p w:rsidR="00801A55" w:rsidRPr="00A64DF9" w:rsidRDefault="00801A55" w:rsidP="00314A1E">
            <w:pPr>
              <w:spacing w:after="0" w:line="240" w:lineRule="auto"/>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Покупателя______________ _____________</w:t>
            </w:r>
          </w:p>
          <w:p w:rsidR="00801A55" w:rsidRPr="00A64DF9" w:rsidRDefault="00801A55" w:rsidP="00314A1E">
            <w:pPr>
              <w:spacing w:after="0" w:line="240" w:lineRule="auto"/>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М. П.            (</w:t>
            </w:r>
            <w:proofErr w:type="gramStart"/>
            <w:r w:rsidRPr="00A64DF9">
              <w:rPr>
                <w:rFonts w:ascii="Times New Roman" w:eastAsia="Times New Roman" w:hAnsi="Times New Roman" w:cs="Times New Roman"/>
                <w:sz w:val="20"/>
                <w:szCs w:val="20"/>
                <w:lang w:eastAsia="ru-RU"/>
              </w:rPr>
              <w:t>подпись)   </w:t>
            </w:r>
            <w:proofErr w:type="gramEnd"/>
            <w:r w:rsidRPr="00A64DF9">
              <w:rPr>
                <w:rFonts w:ascii="Times New Roman" w:eastAsia="Times New Roman" w:hAnsi="Times New Roman" w:cs="Times New Roman"/>
                <w:sz w:val="20"/>
                <w:szCs w:val="20"/>
                <w:lang w:eastAsia="ru-RU"/>
              </w:rPr>
              <w:t>                  (</w:t>
            </w:r>
            <w:proofErr w:type="spellStart"/>
            <w:r w:rsidRPr="00A64DF9">
              <w:rPr>
                <w:rFonts w:ascii="Times New Roman" w:eastAsia="Times New Roman" w:hAnsi="Times New Roman" w:cs="Times New Roman"/>
                <w:sz w:val="20"/>
                <w:szCs w:val="20"/>
                <w:lang w:eastAsia="ru-RU"/>
              </w:rPr>
              <w:t>и.ф.о</w:t>
            </w:r>
            <w:proofErr w:type="spellEnd"/>
            <w:r w:rsidRPr="00A64DF9">
              <w:rPr>
                <w:rFonts w:ascii="Times New Roman" w:eastAsia="Times New Roman" w:hAnsi="Times New Roman" w:cs="Times New Roman"/>
                <w:sz w:val="20"/>
                <w:szCs w:val="20"/>
                <w:lang w:eastAsia="ru-RU"/>
              </w:rPr>
              <w:t>.)</w:t>
            </w:r>
          </w:p>
          <w:p w:rsidR="00801A55" w:rsidRPr="00A64DF9" w:rsidRDefault="00801A55" w:rsidP="00314A1E">
            <w:pPr>
              <w:spacing w:after="0" w:line="240" w:lineRule="auto"/>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 </w:t>
            </w:r>
          </w:p>
          <w:p w:rsidR="00801A55" w:rsidRPr="00A64DF9" w:rsidRDefault="00801A55" w:rsidP="00314A1E">
            <w:pPr>
              <w:spacing w:after="0" w:line="240" w:lineRule="auto"/>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 </w:t>
            </w:r>
          </w:p>
        </w:tc>
      </w:tr>
    </w:tbl>
    <w:p w:rsidR="00801A55" w:rsidRPr="00A64DF9" w:rsidRDefault="00801A55" w:rsidP="00801A55">
      <w:pPr>
        <w:spacing w:after="0" w:line="240" w:lineRule="auto"/>
        <w:jc w:val="center"/>
        <w:rPr>
          <w:rFonts w:ascii="Times New Roman" w:eastAsia="Times New Roman" w:hAnsi="Times New Roman" w:cs="Times New Roman"/>
          <w:i/>
          <w:iCs/>
          <w:sz w:val="20"/>
          <w:szCs w:val="20"/>
          <w:lang w:eastAsia="ru-RU"/>
        </w:rPr>
      </w:pPr>
    </w:p>
    <w:p w:rsidR="00801A55" w:rsidRPr="00A64DF9" w:rsidRDefault="00801A55" w:rsidP="00801A55">
      <w:pPr>
        <w:spacing w:after="0" w:line="240" w:lineRule="auto"/>
        <w:ind w:firstLine="709"/>
        <w:rPr>
          <w:rFonts w:ascii="Times New Roman" w:eastAsia="Times New Roman" w:hAnsi="Times New Roman" w:cs="Times New Roman"/>
          <w:b/>
          <w:bCs/>
          <w:sz w:val="20"/>
          <w:szCs w:val="20"/>
          <w:lang w:eastAsia="ru-RU"/>
        </w:rPr>
      </w:pPr>
      <w:r w:rsidRPr="00A64DF9">
        <w:rPr>
          <w:rFonts w:ascii="Times New Roman" w:eastAsia="Times New Roman" w:hAnsi="Times New Roman" w:cs="Times New Roman"/>
          <w:b/>
          <w:bCs/>
          <w:sz w:val="20"/>
          <w:szCs w:val="20"/>
          <w:lang w:eastAsia="ru-RU"/>
        </w:rPr>
        <w:br w:type="page"/>
      </w:r>
    </w:p>
    <w:p w:rsidR="00801A55" w:rsidRPr="00A64DF9" w:rsidRDefault="00801A55" w:rsidP="00801A55">
      <w:pPr>
        <w:spacing w:after="0" w:line="240" w:lineRule="atLeast"/>
        <w:ind w:left="284" w:firstLine="567"/>
        <w:jc w:val="center"/>
        <w:rPr>
          <w:rFonts w:ascii="Times New Roman" w:eastAsia="Times New Roman" w:hAnsi="Times New Roman" w:cs="Times New Roman"/>
          <w:b/>
          <w:bCs/>
          <w:sz w:val="20"/>
          <w:szCs w:val="20"/>
          <w:lang w:eastAsia="ru-RU"/>
        </w:rPr>
      </w:pPr>
      <w:r w:rsidRPr="00A64DF9">
        <w:rPr>
          <w:rFonts w:ascii="Times New Roman" w:eastAsia="Times New Roman" w:hAnsi="Times New Roman" w:cs="Times New Roman"/>
          <w:b/>
          <w:bCs/>
          <w:sz w:val="20"/>
          <w:szCs w:val="20"/>
          <w:lang w:eastAsia="ru-RU"/>
        </w:rPr>
        <w:t>ДОГОВОР</w:t>
      </w:r>
    </w:p>
    <w:p w:rsidR="00801A55" w:rsidRPr="00A64DF9" w:rsidRDefault="00801A55" w:rsidP="00801A55">
      <w:pPr>
        <w:spacing w:after="0" w:line="240" w:lineRule="atLeast"/>
        <w:ind w:left="284" w:firstLine="567"/>
        <w:jc w:val="center"/>
        <w:rPr>
          <w:rFonts w:ascii="Times New Roman" w:eastAsia="Times New Roman" w:hAnsi="Times New Roman" w:cs="Times New Roman"/>
          <w:b/>
          <w:bCs/>
          <w:sz w:val="20"/>
          <w:szCs w:val="20"/>
          <w:lang w:eastAsia="ru-RU"/>
        </w:rPr>
      </w:pPr>
      <w:r w:rsidRPr="00A64DF9">
        <w:rPr>
          <w:rFonts w:ascii="Times New Roman" w:eastAsia="Times New Roman" w:hAnsi="Times New Roman" w:cs="Times New Roman"/>
          <w:b/>
          <w:bCs/>
          <w:sz w:val="20"/>
          <w:szCs w:val="20"/>
          <w:lang w:eastAsia="ru-RU"/>
        </w:rPr>
        <w:t>аренды земельного участка на аукционе</w:t>
      </w:r>
    </w:p>
    <w:p w:rsidR="00801A55" w:rsidRPr="00A64DF9" w:rsidRDefault="00801A55" w:rsidP="00801A55">
      <w:pPr>
        <w:spacing w:after="0" w:line="240" w:lineRule="atLeast"/>
        <w:ind w:left="284" w:firstLine="567"/>
        <w:jc w:val="center"/>
        <w:rPr>
          <w:rFonts w:ascii="Times New Roman" w:eastAsia="Times New Roman" w:hAnsi="Times New Roman" w:cs="Times New Roman"/>
          <w:b/>
          <w:bCs/>
          <w:sz w:val="20"/>
          <w:szCs w:val="20"/>
          <w:lang w:eastAsia="ru-RU"/>
        </w:rPr>
      </w:pPr>
      <w:r w:rsidRPr="00A64DF9">
        <w:rPr>
          <w:rFonts w:ascii="Times New Roman" w:eastAsia="Times New Roman" w:hAnsi="Times New Roman" w:cs="Times New Roman"/>
          <w:b/>
          <w:bCs/>
          <w:sz w:val="20"/>
          <w:szCs w:val="20"/>
          <w:lang w:eastAsia="ru-RU"/>
        </w:rPr>
        <w:t>№ 24-071-____</w:t>
      </w:r>
    </w:p>
    <w:p w:rsidR="00801A55" w:rsidRPr="00A64DF9" w:rsidRDefault="00801A55" w:rsidP="00801A55">
      <w:pPr>
        <w:spacing w:after="0" w:line="240" w:lineRule="atLeast"/>
        <w:ind w:left="284" w:firstLine="567"/>
        <w:jc w:val="center"/>
        <w:rPr>
          <w:rFonts w:ascii="Times New Roman" w:eastAsia="Times New Roman" w:hAnsi="Times New Roman" w:cs="Times New Roman"/>
          <w:b/>
          <w:bCs/>
          <w:sz w:val="20"/>
          <w:szCs w:val="20"/>
          <w:lang w:eastAsia="ru-RU"/>
        </w:rPr>
      </w:pPr>
    </w:p>
    <w:p w:rsidR="00801A55" w:rsidRPr="00A64DF9" w:rsidRDefault="00801A55" w:rsidP="00801A55">
      <w:pPr>
        <w:ind w:left="284" w:firstLine="567"/>
        <w:rPr>
          <w:rFonts w:ascii="Times New Roman" w:eastAsia="Calibri" w:hAnsi="Times New Roman" w:cs="Times New Roman"/>
          <w:sz w:val="20"/>
          <w:szCs w:val="20"/>
        </w:rPr>
      </w:pPr>
      <w:r w:rsidRPr="00A64DF9">
        <w:rPr>
          <w:rFonts w:ascii="Times New Roman" w:eastAsia="Calibri" w:hAnsi="Times New Roman" w:cs="Times New Roman"/>
          <w:b/>
          <w:bCs/>
          <w:sz w:val="20"/>
          <w:szCs w:val="20"/>
        </w:rPr>
        <w:t>с. Высокая Гора                                                                 </w:t>
      </w:r>
      <w:proofErr w:type="gramStart"/>
      <w:r w:rsidRPr="00A64DF9">
        <w:rPr>
          <w:rFonts w:ascii="Times New Roman" w:eastAsia="Calibri" w:hAnsi="Times New Roman" w:cs="Times New Roman"/>
          <w:b/>
          <w:bCs/>
          <w:sz w:val="20"/>
          <w:szCs w:val="20"/>
        </w:rPr>
        <w:t>   «</w:t>
      </w:r>
      <w:proofErr w:type="gramEnd"/>
      <w:r w:rsidRPr="00A64DF9">
        <w:rPr>
          <w:rFonts w:ascii="Times New Roman" w:eastAsia="Calibri" w:hAnsi="Times New Roman" w:cs="Times New Roman"/>
          <w:b/>
          <w:bCs/>
          <w:sz w:val="20"/>
          <w:szCs w:val="20"/>
        </w:rPr>
        <w:t>___» _______ 201_г.</w:t>
      </w:r>
    </w:p>
    <w:p w:rsidR="00801A55" w:rsidRPr="00A64DF9" w:rsidRDefault="00801A55" w:rsidP="00801A55">
      <w:pPr>
        <w:spacing w:after="0"/>
        <w:ind w:left="284" w:firstLine="567"/>
        <w:jc w:val="both"/>
        <w:rPr>
          <w:rFonts w:ascii="Times New Roman" w:eastAsia="Times New Roman" w:hAnsi="Times New Roman" w:cs="Times New Roman"/>
          <w:sz w:val="20"/>
          <w:szCs w:val="20"/>
          <w:lang w:eastAsia="ru-RU"/>
        </w:rPr>
      </w:pPr>
      <w:r w:rsidRPr="00A64DF9">
        <w:rPr>
          <w:rFonts w:ascii="Times New Roman" w:eastAsia="Calibri" w:hAnsi="Times New Roman" w:cs="Times New Roman"/>
          <w:b/>
          <w:sz w:val="20"/>
          <w:szCs w:val="20"/>
        </w:rPr>
        <w:t xml:space="preserve">Муниципальное казенное учреждение «Палата имущественных и земельных отношений Высокогорского муниципального района Республики Татарстан» </w:t>
      </w:r>
      <w:r w:rsidRPr="00A64DF9">
        <w:rPr>
          <w:rFonts w:ascii="Times New Roman" w:eastAsia="Calibri" w:hAnsi="Times New Roman" w:cs="Times New Roman"/>
          <w:sz w:val="20"/>
          <w:szCs w:val="20"/>
        </w:rPr>
        <w:t xml:space="preserve">в лице председателя палаты </w:t>
      </w:r>
      <w:r w:rsidRPr="00A64DF9">
        <w:rPr>
          <w:rFonts w:ascii="Times New Roman" w:eastAsia="Calibri" w:hAnsi="Times New Roman" w:cs="Times New Roman"/>
          <w:b/>
          <w:sz w:val="20"/>
          <w:szCs w:val="20"/>
        </w:rPr>
        <w:t>_________,</w:t>
      </w:r>
      <w:r w:rsidRPr="00A64DF9">
        <w:rPr>
          <w:rFonts w:ascii="Times New Roman" w:eastAsia="Calibri" w:hAnsi="Times New Roman" w:cs="Times New Roman"/>
          <w:sz w:val="20"/>
          <w:szCs w:val="20"/>
        </w:rPr>
        <w:t xml:space="preserve"> действующего на основании</w:t>
      </w:r>
      <w:r w:rsidRPr="00A64DF9">
        <w:rPr>
          <w:rFonts w:ascii="Times New Roman" w:eastAsia="Calibri" w:hAnsi="Times New Roman" w:cs="Times New Roman"/>
          <w:color w:val="000000"/>
          <w:sz w:val="20"/>
          <w:szCs w:val="20"/>
        </w:rPr>
        <w:t xml:space="preserve"> Положения о Муниципальном казенном учреждении «Палата имущественных и земельных отношений Высокогорского муниципального района Республики Татарстан», утвержденного Решением Совета Высокогорского муниципального района Республики Татарстан от ______ № ____</w:t>
      </w:r>
      <w:r w:rsidRPr="00A64DF9">
        <w:rPr>
          <w:rFonts w:ascii="Times New Roman" w:eastAsia="Calibri" w:hAnsi="Times New Roman" w:cs="Times New Roman"/>
          <w:sz w:val="20"/>
          <w:szCs w:val="20"/>
        </w:rPr>
        <w:t>,</w:t>
      </w:r>
      <w:r w:rsidRPr="00A64DF9">
        <w:rPr>
          <w:rFonts w:ascii="Times New Roman" w:eastAsia="Calibri" w:hAnsi="Times New Roman" w:cs="Times New Roman"/>
          <w:color w:val="000000"/>
          <w:sz w:val="20"/>
          <w:szCs w:val="20"/>
        </w:rPr>
        <w:t xml:space="preserve"> </w:t>
      </w:r>
      <w:r w:rsidRPr="00A64DF9">
        <w:rPr>
          <w:rFonts w:ascii="Times New Roman" w:eastAsia="Calibri" w:hAnsi="Times New Roman" w:cs="Times New Roman"/>
          <w:sz w:val="20"/>
          <w:szCs w:val="20"/>
        </w:rPr>
        <w:t xml:space="preserve">именуемое в дальнейшем </w:t>
      </w:r>
      <w:r w:rsidRPr="00A64DF9">
        <w:rPr>
          <w:rFonts w:ascii="Times New Roman" w:eastAsia="Calibri" w:hAnsi="Times New Roman" w:cs="Times New Roman"/>
          <w:b/>
          <w:color w:val="000000"/>
          <w:sz w:val="20"/>
          <w:szCs w:val="20"/>
        </w:rPr>
        <w:t>"Арендодатель"</w:t>
      </w:r>
      <w:r w:rsidRPr="00A64DF9">
        <w:rPr>
          <w:rFonts w:ascii="Times New Roman" w:eastAsia="Calibri" w:hAnsi="Times New Roman" w:cs="Times New Roman"/>
          <w:sz w:val="20"/>
          <w:szCs w:val="20"/>
        </w:rPr>
        <w:t xml:space="preserve"> </w:t>
      </w:r>
      <w:r w:rsidRPr="00A64DF9">
        <w:rPr>
          <w:rFonts w:ascii="Times New Roman" w:eastAsia="Calibri" w:hAnsi="Times New Roman" w:cs="Times New Roman"/>
          <w:color w:val="000000"/>
          <w:sz w:val="20"/>
          <w:szCs w:val="20"/>
        </w:rPr>
        <w:t xml:space="preserve">с одной стороны и гражданин(ка) </w:t>
      </w:r>
      <w:r w:rsidRPr="00A64DF9">
        <w:rPr>
          <w:rFonts w:ascii="Times New Roman" w:eastAsia="Calibri" w:hAnsi="Times New Roman" w:cs="Times New Roman"/>
          <w:b/>
          <w:color w:val="000000"/>
          <w:sz w:val="20"/>
          <w:szCs w:val="20"/>
        </w:rPr>
        <w:t>_____________</w:t>
      </w:r>
      <w:r w:rsidRPr="00A64DF9">
        <w:rPr>
          <w:rFonts w:ascii="Times New Roman" w:eastAsia="Times New Roman" w:hAnsi="Times New Roman" w:cs="Times New Roman"/>
          <w:b/>
          <w:bCs/>
          <w:sz w:val="20"/>
          <w:szCs w:val="20"/>
          <w:lang w:eastAsia="ru-RU"/>
        </w:rPr>
        <w:t xml:space="preserve">, </w:t>
      </w:r>
      <w:r w:rsidRPr="00A64DF9">
        <w:rPr>
          <w:rFonts w:ascii="Times New Roman" w:eastAsia="Times New Roman" w:hAnsi="Times New Roman" w:cs="Times New Roman"/>
          <w:sz w:val="20"/>
          <w:szCs w:val="20"/>
          <w:lang w:eastAsia="ru-RU"/>
        </w:rPr>
        <w:t>_________ года рождения, гражданин(ка) Российской Федерации, паспорт серия ____ № __________ выдан _________________ ______ года, код подразделения ___-____, зарегистрированный (</w:t>
      </w:r>
      <w:proofErr w:type="spellStart"/>
      <w:r w:rsidRPr="00A64DF9">
        <w:rPr>
          <w:rFonts w:ascii="Times New Roman" w:eastAsia="Times New Roman" w:hAnsi="Times New Roman" w:cs="Times New Roman"/>
          <w:sz w:val="20"/>
          <w:szCs w:val="20"/>
          <w:lang w:eastAsia="ru-RU"/>
        </w:rPr>
        <w:t>ая</w:t>
      </w:r>
      <w:proofErr w:type="spellEnd"/>
      <w:r w:rsidRPr="00A64DF9">
        <w:rPr>
          <w:rFonts w:ascii="Times New Roman" w:eastAsia="Times New Roman" w:hAnsi="Times New Roman" w:cs="Times New Roman"/>
          <w:sz w:val="20"/>
          <w:szCs w:val="20"/>
          <w:lang w:eastAsia="ru-RU"/>
        </w:rPr>
        <w:t xml:space="preserve">) по адресу: </w:t>
      </w:r>
      <w:r w:rsidRPr="00A64DF9">
        <w:rPr>
          <w:rFonts w:ascii="Times New Roman" w:eastAsia="Times New Roman" w:hAnsi="Times New Roman" w:cs="Times New Roman"/>
          <w:b/>
          <w:bCs/>
          <w:sz w:val="20"/>
          <w:szCs w:val="20"/>
          <w:lang w:eastAsia="ru-RU"/>
        </w:rPr>
        <w:t>_________________________</w:t>
      </w:r>
      <w:r w:rsidRPr="00A64DF9">
        <w:rPr>
          <w:rFonts w:ascii="Times New Roman" w:eastAsia="Times New Roman" w:hAnsi="Times New Roman" w:cs="Times New Roman"/>
          <w:b/>
          <w:sz w:val="20"/>
          <w:szCs w:val="20"/>
          <w:lang w:eastAsia="ru-RU"/>
        </w:rPr>
        <w:t>,</w:t>
      </w:r>
      <w:r w:rsidRPr="00A64DF9">
        <w:rPr>
          <w:rFonts w:ascii="Times New Roman" w:eastAsia="Times New Roman" w:hAnsi="Times New Roman" w:cs="Times New Roman"/>
          <w:sz w:val="20"/>
          <w:szCs w:val="20"/>
          <w:lang w:eastAsia="ru-RU"/>
        </w:rPr>
        <w:t xml:space="preserve"> именуемый(</w:t>
      </w:r>
      <w:proofErr w:type="spellStart"/>
      <w:r w:rsidRPr="00A64DF9">
        <w:rPr>
          <w:rFonts w:ascii="Times New Roman" w:eastAsia="Times New Roman" w:hAnsi="Times New Roman" w:cs="Times New Roman"/>
          <w:sz w:val="20"/>
          <w:szCs w:val="20"/>
          <w:lang w:eastAsia="ru-RU"/>
        </w:rPr>
        <w:t>ая</w:t>
      </w:r>
      <w:proofErr w:type="spellEnd"/>
      <w:r w:rsidRPr="00A64DF9">
        <w:rPr>
          <w:rFonts w:ascii="Times New Roman" w:eastAsia="Times New Roman" w:hAnsi="Times New Roman" w:cs="Times New Roman"/>
          <w:sz w:val="20"/>
          <w:szCs w:val="20"/>
          <w:lang w:eastAsia="ru-RU"/>
        </w:rPr>
        <w:t>) в дальнейшем</w:t>
      </w:r>
      <w:r w:rsidRPr="00A64DF9">
        <w:rPr>
          <w:rFonts w:ascii="Times New Roman" w:eastAsia="Times New Roman" w:hAnsi="Times New Roman" w:cs="Times New Roman"/>
          <w:b/>
          <w:bCs/>
          <w:sz w:val="20"/>
          <w:szCs w:val="20"/>
          <w:lang w:eastAsia="ru-RU"/>
        </w:rPr>
        <w:t xml:space="preserve"> «Арендатор», </w:t>
      </w:r>
      <w:r w:rsidRPr="00A64DF9">
        <w:rPr>
          <w:rFonts w:ascii="Times New Roman" w:eastAsia="Times New Roman" w:hAnsi="Times New Roman" w:cs="Times New Roman"/>
          <w:sz w:val="20"/>
          <w:szCs w:val="20"/>
          <w:lang w:eastAsia="ru-RU"/>
        </w:rPr>
        <w:t xml:space="preserve">вместе именуемые </w:t>
      </w:r>
      <w:r w:rsidRPr="00A64DF9">
        <w:rPr>
          <w:rFonts w:ascii="Times New Roman" w:eastAsia="Times New Roman" w:hAnsi="Times New Roman" w:cs="Times New Roman"/>
          <w:b/>
          <w:bCs/>
          <w:sz w:val="20"/>
          <w:szCs w:val="20"/>
          <w:lang w:eastAsia="ru-RU"/>
        </w:rPr>
        <w:t>«Стороны»</w:t>
      </w:r>
      <w:r w:rsidRPr="00A64DF9">
        <w:rPr>
          <w:rFonts w:ascii="Times New Roman" w:eastAsia="Times New Roman" w:hAnsi="Times New Roman" w:cs="Times New Roman"/>
          <w:sz w:val="20"/>
          <w:szCs w:val="20"/>
          <w:lang w:eastAsia="ru-RU"/>
        </w:rPr>
        <w:t>, на основании Постановления исполнительного комитета Высокогорского муниципального района Республики Татарстан от _______ № _____, в соответствии с протоколом __________________________от ______ № ____, по лоту № _________ заключили настоящий договор о нижеследующем:</w:t>
      </w:r>
    </w:p>
    <w:p w:rsidR="00801A55" w:rsidRPr="00A64DF9" w:rsidRDefault="00801A55" w:rsidP="00801A55">
      <w:pPr>
        <w:spacing w:after="0"/>
        <w:ind w:left="284" w:firstLine="567"/>
        <w:jc w:val="both"/>
        <w:rPr>
          <w:rFonts w:ascii="Times New Roman" w:eastAsia="Times New Roman" w:hAnsi="Times New Roman" w:cs="Times New Roman"/>
          <w:sz w:val="20"/>
          <w:szCs w:val="20"/>
          <w:lang w:eastAsia="ru-RU"/>
        </w:rPr>
      </w:pPr>
    </w:p>
    <w:p w:rsidR="00801A55" w:rsidRPr="00A64DF9" w:rsidRDefault="00801A55" w:rsidP="00801A55">
      <w:pPr>
        <w:numPr>
          <w:ilvl w:val="0"/>
          <w:numId w:val="1"/>
        </w:numPr>
        <w:spacing w:after="0" w:line="360" w:lineRule="auto"/>
        <w:ind w:left="284" w:firstLine="567"/>
        <w:jc w:val="center"/>
        <w:rPr>
          <w:rFonts w:ascii="Times New Roman" w:eastAsia="Times New Roman" w:hAnsi="Times New Roman" w:cs="Times New Roman"/>
          <w:b/>
          <w:bCs/>
          <w:sz w:val="20"/>
          <w:szCs w:val="20"/>
          <w:lang w:eastAsia="ru-RU"/>
        </w:rPr>
      </w:pPr>
      <w:r w:rsidRPr="00A64DF9">
        <w:rPr>
          <w:rFonts w:ascii="Times New Roman" w:eastAsia="Times New Roman" w:hAnsi="Times New Roman" w:cs="Times New Roman"/>
          <w:b/>
          <w:bCs/>
          <w:sz w:val="20"/>
          <w:szCs w:val="20"/>
          <w:lang w:eastAsia="ru-RU"/>
        </w:rPr>
        <w:t>Предмет договора</w:t>
      </w:r>
    </w:p>
    <w:p w:rsidR="00801A55" w:rsidRPr="00A64DF9" w:rsidRDefault="00801A55" w:rsidP="00801A55">
      <w:pPr>
        <w:spacing w:after="0" w:line="240" w:lineRule="auto"/>
        <w:ind w:left="284" w:firstLine="567"/>
        <w:jc w:val="both"/>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 xml:space="preserve">1.1. Арендодатель предоставляет, а Арендатор на условиях настоящего договора принимает в аренду сроком на </w:t>
      </w:r>
      <w:r w:rsidRPr="00A64DF9">
        <w:rPr>
          <w:rFonts w:ascii="Times New Roman" w:eastAsia="Times New Roman" w:hAnsi="Times New Roman" w:cs="Times New Roman"/>
          <w:b/>
          <w:sz w:val="20"/>
          <w:szCs w:val="20"/>
          <w:lang w:eastAsia="ru-RU"/>
        </w:rPr>
        <w:t>______ лет</w:t>
      </w:r>
      <w:r w:rsidRPr="00A64DF9">
        <w:rPr>
          <w:rFonts w:ascii="Times New Roman" w:eastAsia="Times New Roman" w:hAnsi="Times New Roman" w:cs="Times New Roman"/>
          <w:sz w:val="20"/>
          <w:szCs w:val="20"/>
          <w:lang w:eastAsia="ru-RU"/>
        </w:rPr>
        <w:t xml:space="preserve"> земельный участок, имеющий следующие характеристики:</w:t>
      </w:r>
    </w:p>
    <w:p w:rsidR="00801A55" w:rsidRPr="00A64DF9" w:rsidRDefault="00801A55" w:rsidP="00801A55">
      <w:pPr>
        <w:spacing w:after="0"/>
        <w:ind w:left="284" w:firstLine="567"/>
        <w:rPr>
          <w:rFonts w:ascii="Times New Roman" w:eastAsia="Times New Roman" w:hAnsi="Times New Roman" w:cs="Times New Roman"/>
          <w:b/>
          <w:bCs/>
          <w:sz w:val="20"/>
          <w:szCs w:val="20"/>
          <w:lang w:eastAsia="ru-RU"/>
        </w:rPr>
      </w:pPr>
      <w:r w:rsidRPr="00A64DF9">
        <w:rPr>
          <w:rFonts w:ascii="Times New Roman" w:eastAsia="Times New Roman" w:hAnsi="Times New Roman" w:cs="Times New Roman"/>
          <w:sz w:val="20"/>
          <w:szCs w:val="20"/>
          <w:lang w:eastAsia="ru-RU"/>
        </w:rPr>
        <w:t xml:space="preserve">1.1.1. Кадастровый номер земельного участка: </w:t>
      </w:r>
      <w:r w:rsidRPr="00A64DF9">
        <w:rPr>
          <w:rFonts w:ascii="Times New Roman" w:eastAsia="Times New Roman" w:hAnsi="Times New Roman" w:cs="Times New Roman"/>
          <w:b/>
          <w:bCs/>
          <w:sz w:val="20"/>
          <w:szCs w:val="20"/>
          <w:u w:val="single"/>
          <w:lang w:eastAsia="ru-RU"/>
        </w:rPr>
        <w:t xml:space="preserve">16:16:           </w:t>
      </w:r>
      <w:proofErr w:type="gramStart"/>
      <w:r w:rsidRPr="00A64DF9">
        <w:rPr>
          <w:rFonts w:ascii="Times New Roman" w:eastAsia="Times New Roman" w:hAnsi="Times New Roman" w:cs="Times New Roman"/>
          <w:b/>
          <w:bCs/>
          <w:sz w:val="20"/>
          <w:szCs w:val="20"/>
          <w:u w:val="single"/>
          <w:lang w:eastAsia="ru-RU"/>
        </w:rPr>
        <w:t xml:space="preserve">  :</w:t>
      </w:r>
      <w:proofErr w:type="gramEnd"/>
      <w:r w:rsidRPr="00A64DF9">
        <w:rPr>
          <w:rFonts w:ascii="Times New Roman" w:eastAsia="Times New Roman" w:hAnsi="Times New Roman" w:cs="Times New Roman"/>
          <w:b/>
          <w:bCs/>
          <w:sz w:val="20"/>
          <w:szCs w:val="20"/>
          <w:u w:val="single"/>
          <w:lang w:eastAsia="ru-RU"/>
        </w:rPr>
        <w:t xml:space="preserve">          </w:t>
      </w:r>
      <w:r w:rsidRPr="00A64DF9">
        <w:rPr>
          <w:rFonts w:ascii="Times New Roman" w:eastAsia="Times New Roman" w:hAnsi="Times New Roman" w:cs="Times New Roman"/>
          <w:b/>
          <w:bCs/>
          <w:sz w:val="20"/>
          <w:szCs w:val="20"/>
          <w:lang w:eastAsia="ru-RU"/>
        </w:rPr>
        <w:t>;</w:t>
      </w:r>
    </w:p>
    <w:p w:rsidR="00801A55" w:rsidRPr="00A64DF9" w:rsidRDefault="00801A55" w:rsidP="00801A55">
      <w:pPr>
        <w:spacing w:after="0" w:line="240" w:lineRule="auto"/>
        <w:ind w:left="284" w:firstLine="567"/>
        <w:jc w:val="both"/>
        <w:rPr>
          <w:rFonts w:ascii="Times New Roman" w:eastAsia="Times New Roman" w:hAnsi="Times New Roman" w:cs="Times New Roman"/>
          <w:b/>
          <w:bCs/>
          <w:sz w:val="20"/>
          <w:szCs w:val="20"/>
          <w:lang w:eastAsia="ru-RU"/>
        </w:rPr>
      </w:pPr>
      <w:r w:rsidRPr="00A64DF9">
        <w:rPr>
          <w:rFonts w:ascii="Times New Roman" w:eastAsia="Times New Roman" w:hAnsi="Times New Roman" w:cs="Times New Roman"/>
          <w:sz w:val="20"/>
          <w:szCs w:val="20"/>
          <w:lang w:eastAsia="ru-RU"/>
        </w:rPr>
        <w:t xml:space="preserve">1.1.2. Местонахождение земельного участка: </w:t>
      </w:r>
      <w:r w:rsidRPr="00A64DF9">
        <w:rPr>
          <w:rFonts w:ascii="Times New Roman" w:eastAsia="Times New Roman" w:hAnsi="Times New Roman" w:cs="Times New Roman"/>
          <w:b/>
          <w:sz w:val="20"/>
          <w:szCs w:val="20"/>
          <w:lang w:eastAsia="ru-RU"/>
        </w:rPr>
        <w:t>Республика Татарстан, ___________</w:t>
      </w:r>
      <w:r w:rsidRPr="00A64DF9">
        <w:rPr>
          <w:rFonts w:ascii="Times New Roman" w:eastAsia="Times New Roman" w:hAnsi="Times New Roman" w:cs="Times New Roman"/>
          <w:b/>
          <w:bCs/>
          <w:sz w:val="20"/>
          <w:szCs w:val="20"/>
          <w:lang w:eastAsia="ru-RU"/>
        </w:rPr>
        <w:t>;</w:t>
      </w:r>
    </w:p>
    <w:p w:rsidR="00801A55" w:rsidRPr="00A64DF9" w:rsidRDefault="00801A55" w:rsidP="00801A55">
      <w:pPr>
        <w:spacing w:after="0" w:line="240" w:lineRule="auto"/>
        <w:ind w:left="284" w:firstLine="567"/>
        <w:jc w:val="both"/>
        <w:rPr>
          <w:rFonts w:ascii="Times New Roman" w:eastAsia="Times New Roman" w:hAnsi="Times New Roman" w:cs="Times New Roman"/>
          <w:b/>
          <w:bCs/>
          <w:sz w:val="20"/>
          <w:szCs w:val="20"/>
          <w:lang w:eastAsia="ru-RU"/>
        </w:rPr>
      </w:pPr>
      <w:r w:rsidRPr="00A64DF9">
        <w:rPr>
          <w:rFonts w:ascii="Times New Roman" w:eastAsia="Times New Roman" w:hAnsi="Times New Roman" w:cs="Times New Roman"/>
          <w:sz w:val="20"/>
          <w:szCs w:val="20"/>
          <w:lang w:eastAsia="ru-RU"/>
        </w:rPr>
        <w:t xml:space="preserve">1.1.3. Общая площадь земельного </w:t>
      </w:r>
      <w:proofErr w:type="gramStart"/>
      <w:r w:rsidRPr="00A64DF9">
        <w:rPr>
          <w:rFonts w:ascii="Times New Roman" w:eastAsia="Times New Roman" w:hAnsi="Times New Roman" w:cs="Times New Roman"/>
          <w:sz w:val="20"/>
          <w:szCs w:val="20"/>
          <w:lang w:eastAsia="ru-RU"/>
        </w:rPr>
        <w:t xml:space="preserve">участка: </w:t>
      </w:r>
      <w:r w:rsidRPr="00A64DF9">
        <w:rPr>
          <w:rFonts w:ascii="Times New Roman" w:eastAsia="Times New Roman" w:hAnsi="Times New Roman" w:cs="Times New Roman"/>
          <w:b/>
          <w:sz w:val="20"/>
          <w:szCs w:val="20"/>
          <w:u w:val="single"/>
          <w:lang w:eastAsia="ru-RU"/>
        </w:rPr>
        <w:t xml:space="preserve">  </w:t>
      </w:r>
      <w:proofErr w:type="gramEnd"/>
      <w:r w:rsidRPr="00A64DF9">
        <w:rPr>
          <w:rFonts w:ascii="Times New Roman" w:eastAsia="Times New Roman" w:hAnsi="Times New Roman" w:cs="Times New Roman"/>
          <w:b/>
          <w:sz w:val="20"/>
          <w:szCs w:val="20"/>
          <w:u w:val="single"/>
          <w:lang w:eastAsia="ru-RU"/>
        </w:rPr>
        <w:t xml:space="preserve">                  </w:t>
      </w:r>
      <w:r w:rsidRPr="00A64DF9">
        <w:rPr>
          <w:rFonts w:ascii="Times New Roman" w:eastAsia="Times New Roman" w:hAnsi="Times New Roman" w:cs="Times New Roman"/>
          <w:b/>
          <w:bCs/>
          <w:sz w:val="20"/>
          <w:szCs w:val="20"/>
          <w:u w:val="single"/>
          <w:lang w:eastAsia="ru-RU"/>
        </w:rPr>
        <w:t xml:space="preserve"> кв. метров</w:t>
      </w:r>
      <w:r w:rsidRPr="00A64DF9">
        <w:rPr>
          <w:rFonts w:ascii="Times New Roman" w:eastAsia="Times New Roman" w:hAnsi="Times New Roman" w:cs="Times New Roman"/>
          <w:b/>
          <w:bCs/>
          <w:sz w:val="20"/>
          <w:szCs w:val="20"/>
          <w:lang w:eastAsia="ru-RU"/>
        </w:rPr>
        <w:t>;</w:t>
      </w:r>
      <w:r w:rsidRPr="00A64DF9">
        <w:rPr>
          <w:rFonts w:ascii="Times New Roman" w:eastAsia="Times New Roman" w:hAnsi="Times New Roman" w:cs="Times New Roman"/>
          <w:sz w:val="20"/>
          <w:szCs w:val="20"/>
          <w:lang w:eastAsia="ru-RU"/>
        </w:rPr>
        <w:t> </w:t>
      </w:r>
      <w:r w:rsidRPr="00A64DF9">
        <w:rPr>
          <w:rFonts w:ascii="Times New Roman" w:eastAsia="Times New Roman" w:hAnsi="Times New Roman" w:cs="Times New Roman"/>
          <w:b/>
          <w:bCs/>
          <w:sz w:val="20"/>
          <w:szCs w:val="20"/>
          <w:lang w:eastAsia="ru-RU"/>
        </w:rPr>
        <w:t>                     </w:t>
      </w:r>
    </w:p>
    <w:p w:rsidR="00801A55" w:rsidRPr="00A64DF9" w:rsidRDefault="00801A55" w:rsidP="00801A55">
      <w:pPr>
        <w:spacing w:after="0" w:line="240" w:lineRule="auto"/>
        <w:ind w:left="284" w:firstLine="567"/>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 xml:space="preserve">1.1.4. Целевое назначение (категория) земельного </w:t>
      </w:r>
      <w:proofErr w:type="gramStart"/>
      <w:r w:rsidRPr="00A64DF9">
        <w:rPr>
          <w:rFonts w:ascii="Times New Roman" w:eastAsia="Times New Roman" w:hAnsi="Times New Roman" w:cs="Times New Roman"/>
          <w:sz w:val="20"/>
          <w:szCs w:val="20"/>
          <w:lang w:eastAsia="ru-RU"/>
        </w:rPr>
        <w:t xml:space="preserve">участка: </w:t>
      </w:r>
      <w:r w:rsidRPr="00A64DF9">
        <w:rPr>
          <w:rFonts w:ascii="Times New Roman" w:eastAsia="Times New Roman" w:hAnsi="Times New Roman" w:cs="Times New Roman"/>
          <w:b/>
          <w:bCs/>
          <w:sz w:val="20"/>
          <w:szCs w:val="20"/>
          <w:u w:val="single"/>
          <w:lang w:eastAsia="ru-RU"/>
        </w:rPr>
        <w:t xml:space="preserve">  </w:t>
      </w:r>
      <w:proofErr w:type="gramEnd"/>
      <w:r w:rsidRPr="00A64DF9">
        <w:rPr>
          <w:rFonts w:ascii="Times New Roman" w:eastAsia="Times New Roman" w:hAnsi="Times New Roman" w:cs="Times New Roman"/>
          <w:b/>
          <w:bCs/>
          <w:sz w:val="20"/>
          <w:szCs w:val="20"/>
          <w:u w:val="single"/>
          <w:lang w:eastAsia="ru-RU"/>
        </w:rPr>
        <w:t xml:space="preserve">                                     </w:t>
      </w:r>
      <w:r w:rsidRPr="00A64DF9">
        <w:rPr>
          <w:rFonts w:ascii="Times New Roman" w:eastAsia="Times New Roman" w:hAnsi="Times New Roman" w:cs="Times New Roman"/>
          <w:b/>
          <w:bCs/>
          <w:sz w:val="20"/>
          <w:szCs w:val="20"/>
          <w:lang w:eastAsia="ru-RU"/>
        </w:rPr>
        <w:t>;</w:t>
      </w:r>
    </w:p>
    <w:p w:rsidR="00801A55" w:rsidRPr="00A64DF9" w:rsidRDefault="00801A55" w:rsidP="00801A55">
      <w:pPr>
        <w:spacing w:after="0" w:line="240" w:lineRule="auto"/>
        <w:ind w:left="284" w:firstLine="567"/>
        <w:rPr>
          <w:rFonts w:ascii="Times New Roman" w:eastAsia="Times New Roman" w:hAnsi="Times New Roman" w:cs="Times New Roman"/>
          <w:b/>
          <w:bCs/>
          <w:sz w:val="20"/>
          <w:szCs w:val="20"/>
          <w:lang w:eastAsia="ru-RU"/>
        </w:rPr>
      </w:pPr>
      <w:r w:rsidRPr="00A64DF9">
        <w:rPr>
          <w:rFonts w:ascii="Times New Roman" w:eastAsia="Times New Roman" w:hAnsi="Times New Roman" w:cs="Times New Roman"/>
          <w:sz w:val="20"/>
          <w:szCs w:val="20"/>
          <w:lang w:eastAsia="ru-RU"/>
        </w:rPr>
        <w:t xml:space="preserve">1.1.5. Разрешенное </w:t>
      </w:r>
      <w:proofErr w:type="gramStart"/>
      <w:r w:rsidRPr="00A64DF9">
        <w:rPr>
          <w:rFonts w:ascii="Times New Roman" w:eastAsia="Times New Roman" w:hAnsi="Times New Roman" w:cs="Times New Roman"/>
          <w:sz w:val="20"/>
          <w:szCs w:val="20"/>
          <w:lang w:eastAsia="ru-RU"/>
        </w:rPr>
        <w:t xml:space="preserve">использование: </w:t>
      </w:r>
      <w:r w:rsidRPr="00A64DF9">
        <w:rPr>
          <w:rFonts w:ascii="Times New Roman" w:eastAsia="Times New Roman" w:hAnsi="Times New Roman" w:cs="Times New Roman"/>
          <w:b/>
          <w:sz w:val="20"/>
          <w:szCs w:val="20"/>
          <w:u w:val="single"/>
          <w:lang w:eastAsia="ru-RU"/>
        </w:rPr>
        <w:t xml:space="preserve">  </w:t>
      </w:r>
      <w:proofErr w:type="gramEnd"/>
      <w:r w:rsidRPr="00A64DF9">
        <w:rPr>
          <w:rFonts w:ascii="Times New Roman" w:eastAsia="Times New Roman" w:hAnsi="Times New Roman" w:cs="Times New Roman"/>
          <w:b/>
          <w:sz w:val="20"/>
          <w:szCs w:val="20"/>
          <w:u w:val="single"/>
          <w:lang w:eastAsia="ru-RU"/>
        </w:rPr>
        <w:t xml:space="preserve">                                                                                </w:t>
      </w:r>
      <w:r w:rsidRPr="00A64DF9">
        <w:rPr>
          <w:rFonts w:ascii="Times New Roman" w:eastAsia="Times New Roman" w:hAnsi="Times New Roman" w:cs="Times New Roman"/>
          <w:b/>
          <w:bCs/>
          <w:sz w:val="20"/>
          <w:szCs w:val="20"/>
          <w:lang w:eastAsia="ru-RU"/>
        </w:rPr>
        <w:t>.</w:t>
      </w:r>
    </w:p>
    <w:p w:rsidR="00801A55" w:rsidRPr="00A64DF9" w:rsidRDefault="00801A55" w:rsidP="00801A55">
      <w:pPr>
        <w:spacing w:after="0" w:line="240" w:lineRule="auto"/>
        <w:ind w:left="284" w:firstLine="567"/>
        <w:jc w:val="both"/>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 xml:space="preserve">1.2. Строения на </w:t>
      </w:r>
      <w:proofErr w:type="gramStart"/>
      <w:r w:rsidRPr="00A64DF9">
        <w:rPr>
          <w:rFonts w:ascii="Times New Roman" w:eastAsia="Times New Roman" w:hAnsi="Times New Roman" w:cs="Times New Roman"/>
          <w:sz w:val="20"/>
          <w:szCs w:val="20"/>
          <w:lang w:eastAsia="ru-RU"/>
        </w:rPr>
        <w:t>данном  земельном</w:t>
      </w:r>
      <w:proofErr w:type="gramEnd"/>
      <w:r w:rsidRPr="00A64DF9">
        <w:rPr>
          <w:rFonts w:ascii="Times New Roman" w:eastAsia="Times New Roman" w:hAnsi="Times New Roman" w:cs="Times New Roman"/>
          <w:sz w:val="20"/>
          <w:szCs w:val="20"/>
          <w:lang w:eastAsia="ru-RU"/>
        </w:rPr>
        <w:t xml:space="preserve"> участке </w:t>
      </w:r>
      <w:r w:rsidRPr="00A64DF9">
        <w:rPr>
          <w:rFonts w:ascii="Times New Roman" w:eastAsia="Times New Roman" w:hAnsi="Times New Roman" w:cs="Times New Roman"/>
          <w:sz w:val="20"/>
          <w:szCs w:val="20"/>
          <w:u w:val="single"/>
          <w:lang w:eastAsia="ru-RU"/>
        </w:rPr>
        <w:t>отсутствуют</w:t>
      </w:r>
      <w:r w:rsidRPr="00A64DF9">
        <w:rPr>
          <w:rFonts w:ascii="Times New Roman" w:eastAsia="Times New Roman" w:hAnsi="Times New Roman" w:cs="Times New Roman"/>
          <w:sz w:val="20"/>
          <w:szCs w:val="20"/>
          <w:lang w:eastAsia="ru-RU"/>
        </w:rPr>
        <w:t>.</w:t>
      </w:r>
    </w:p>
    <w:p w:rsidR="00801A55" w:rsidRPr="00A64DF9" w:rsidRDefault="00801A55" w:rsidP="00801A55">
      <w:pPr>
        <w:spacing w:after="0" w:line="240" w:lineRule="auto"/>
        <w:ind w:left="284" w:firstLine="567"/>
        <w:jc w:val="both"/>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 xml:space="preserve">1.3. Переданный земельный участок является </w:t>
      </w:r>
      <w:r w:rsidRPr="00A64DF9">
        <w:rPr>
          <w:rFonts w:ascii="Times New Roman" w:eastAsia="Times New Roman" w:hAnsi="Times New Roman" w:cs="Times New Roman"/>
          <w:sz w:val="20"/>
          <w:szCs w:val="20"/>
          <w:u w:val="single"/>
          <w:lang w:eastAsia="ru-RU"/>
        </w:rPr>
        <w:t>целым.</w:t>
      </w:r>
    </w:p>
    <w:p w:rsidR="00801A55" w:rsidRPr="00A64DF9" w:rsidRDefault="00801A55" w:rsidP="00801A55">
      <w:pPr>
        <w:spacing w:after="0" w:line="240" w:lineRule="auto"/>
        <w:ind w:left="284" w:firstLine="567"/>
        <w:jc w:val="both"/>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1.4. Границы земельного участка, установленные границы сервитутов (обременения) обозначены на кадастровом паспорте земельного участка.</w:t>
      </w:r>
    </w:p>
    <w:p w:rsidR="00801A55" w:rsidRPr="00A64DF9" w:rsidRDefault="00801A55" w:rsidP="00801A55">
      <w:pPr>
        <w:spacing w:after="0" w:line="240" w:lineRule="auto"/>
        <w:ind w:left="284" w:firstLine="567"/>
        <w:jc w:val="both"/>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Часть земельного участка, площадью ____________</w:t>
      </w:r>
      <w:proofErr w:type="spellStart"/>
      <w:r w:rsidRPr="00A64DF9">
        <w:rPr>
          <w:rFonts w:ascii="Times New Roman" w:eastAsia="Times New Roman" w:hAnsi="Times New Roman" w:cs="Times New Roman"/>
          <w:sz w:val="20"/>
          <w:szCs w:val="20"/>
          <w:lang w:eastAsia="ru-RU"/>
        </w:rPr>
        <w:t>кв.м</w:t>
      </w:r>
      <w:proofErr w:type="spellEnd"/>
      <w:r w:rsidRPr="00A64DF9">
        <w:rPr>
          <w:rFonts w:ascii="Times New Roman" w:eastAsia="Times New Roman" w:hAnsi="Times New Roman" w:cs="Times New Roman"/>
          <w:sz w:val="20"/>
          <w:szCs w:val="20"/>
          <w:lang w:eastAsia="ru-RU"/>
        </w:rPr>
        <w:t>. входит в охранную зону____________________________________________________________.</w:t>
      </w:r>
    </w:p>
    <w:p w:rsidR="00801A55" w:rsidRPr="00A64DF9" w:rsidRDefault="00801A55" w:rsidP="00801A55">
      <w:pPr>
        <w:tabs>
          <w:tab w:val="left" w:pos="142"/>
        </w:tabs>
        <w:spacing w:after="0" w:line="240" w:lineRule="auto"/>
        <w:ind w:left="284" w:firstLine="567"/>
        <w:jc w:val="both"/>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1.5. Арендодатель гарантирует, что предмет Договора не обременен правами и претензиями третьих лиц, о которых Арендодатель не мог не знать.</w:t>
      </w:r>
    </w:p>
    <w:p w:rsidR="00801A55" w:rsidRPr="00A64DF9" w:rsidRDefault="00801A55" w:rsidP="00801A55">
      <w:pPr>
        <w:tabs>
          <w:tab w:val="left" w:pos="142"/>
        </w:tabs>
        <w:spacing w:after="0" w:line="240" w:lineRule="auto"/>
        <w:ind w:left="284" w:firstLine="567"/>
        <w:jc w:val="both"/>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 xml:space="preserve">Приведенная характеристика земельного участка является окончательной, изменение разрешенного использования не допускается. </w:t>
      </w:r>
    </w:p>
    <w:p w:rsidR="00801A55" w:rsidRPr="00A64DF9" w:rsidRDefault="00801A55" w:rsidP="00801A55">
      <w:pPr>
        <w:tabs>
          <w:tab w:val="left" w:pos="142"/>
        </w:tabs>
        <w:spacing w:after="0" w:line="240" w:lineRule="auto"/>
        <w:ind w:left="284" w:firstLine="567"/>
        <w:jc w:val="both"/>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 xml:space="preserve">Сдача земельного участка в аренду не влечет передачи права собственности на него. </w:t>
      </w:r>
    </w:p>
    <w:p w:rsidR="00801A55" w:rsidRPr="00A64DF9" w:rsidRDefault="00801A55" w:rsidP="00801A55">
      <w:pPr>
        <w:tabs>
          <w:tab w:val="left" w:pos="142"/>
        </w:tabs>
        <w:spacing w:after="0" w:line="240" w:lineRule="auto"/>
        <w:jc w:val="both"/>
        <w:rPr>
          <w:rFonts w:ascii="Times New Roman" w:eastAsia="Times New Roman" w:hAnsi="Times New Roman" w:cs="Times New Roman"/>
          <w:sz w:val="20"/>
          <w:szCs w:val="20"/>
          <w:lang w:eastAsia="ru-RU"/>
        </w:rPr>
      </w:pPr>
    </w:p>
    <w:p w:rsidR="00801A55" w:rsidRPr="00A64DF9" w:rsidRDefault="00801A55" w:rsidP="00801A55">
      <w:pPr>
        <w:numPr>
          <w:ilvl w:val="0"/>
          <w:numId w:val="1"/>
        </w:numPr>
        <w:spacing w:after="0" w:line="360" w:lineRule="auto"/>
        <w:ind w:left="284" w:firstLine="567"/>
        <w:jc w:val="center"/>
        <w:rPr>
          <w:rFonts w:ascii="Times New Roman" w:eastAsia="Times New Roman" w:hAnsi="Times New Roman" w:cs="Times New Roman"/>
          <w:b/>
          <w:bCs/>
          <w:sz w:val="20"/>
          <w:szCs w:val="20"/>
          <w:lang w:eastAsia="ru-RU"/>
        </w:rPr>
      </w:pPr>
      <w:r w:rsidRPr="00A64DF9">
        <w:rPr>
          <w:rFonts w:ascii="Times New Roman" w:eastAsia="Times New Roman" w:hAnsi="Times New Roman" w:cs="Times New Roman"/>
          <w:b/>
          <w:bCs/>
          <w:sz w:val="20"/>
          <w:szCs w:val="20"/>
          <w:lang w:eastAsia="ru-RU"/>
        </w:rPr>
        <w:t>Срок действия договора</w:t>
      </w:r>
    </w:p>
    <w:p w:rsidR="00801A55" w:rsidRPr="00A64DF9" w:rsidRDefault="00801A55" w:rsidP="00801A55">
      <w:pPr>
        <w:tabs>
          <w:tab w:val="left" w:pos="142"/>
        </w:tabs>
        <w:spacing w:after="0" w:line="240" w:lineRule="auto"/>
        <w:ind w:left="284" w:firstLine="567"/>
        <w:jc w:val="both"/>
        <w:rPr>
          <w:rFonts w:ascii="Times New Roman" w:eastAsia="Times New Roman" w:hAnsi="Times New Roman" w:cs="Times New Roman"/>
          <w:b/>
          <w:bCs/>
          <w:sz w:val="20"/>
          <w:szCs w:val="20"/>
          <w:lang w:eastAsia="ru-RU"/>
        </w:rPr>
      </w:pPr>
      <w:r w:rsidRPr="00A64DF9">
        <w:rPr>
          <w:rFonts w:ascii="Times New Roman" w:eastAsia="Times New Roman" w:hAnsi="Times New Roman" w:cs="Times New Roman"/>
          <w:sz w:val="20"/>
          <w:szCs w:val="20"/>
          <w:lang w:eastAsia="ru-RU"/>
        </w:rPr>
        <w:t xml:space="preserve">2.1. Настоящий Договор заключен сроком </w:t>
      </w:r>
      <w:r w:rsidRPr="00A64DF9">
        <w:rPr>
          <w:rFonts w:ascii="Times New Roman" w:eastAsia="Times New Roman" w:hAnsi="Times New Roman" w:cs="Times New Roman"/>
          <w:b/>
          <w:sz w:val="20"/>
          <w:szCs w:val="20"/>
          <w:lang w:eastAsia="ru-RU"/>
        </w:rPr>
        <w:t xml:space="preserve">с </w:t>
      </w:r>
      <w:r w:rsidRPr="00A64DF9">
        <w:rPr>
          <w:rFonts w:ascii="Times New Roman" w:eastAsia="Times New Roman" w:hAnsi="Times New Roman" w:cs="Times New Roman"/>
          <w:b/>
          <w:bCs/>
          <w:sz w:val="20"/>
          <w:szCs w:val="20"/>
          <w:lang w:eastAsia="ru-RU"/>
        </w:rPr>
        <w:t>«___» _________ 201_ года до «_____» ______ 20__года.</w:t>
      </w:r>
    </w:p>
    <w:p w:rsidR="00801A55" w:rsidRPr="00A64DF9" w:rsidRDefault="00801A55" w:rsidP="00801A55">
      <w:pPr>
        <w:tabs>
          <w:tab w:val="left" w:pos="142"/>
        </w:tabs>
        <w:spacing w:after="0" w:line="240" w:lineRule="auto"/>
        <w:ind w:left="284" w:firstLine="567"/>
        <w:jc w:val="both"/>
        <w:rPr>
          <w:rFonts w:ascii="Times New Roman" w:eastAsia="Times New Roman" w:hAnsi="Times New Roman" w:cs="Times New Roman"/>
          <w:b/>
          <w:bCs/>
          <w:sz w:val="20"/>
          <w:szCs w:val="20"/>
          <w:lang w:eastAsia="ru-RU"/>
        </w:rPr>
      </w:pPr>
      <w:r w:rsidRPr="00A64DF9">
        <w:rPr>
          <w:rFonts w:ascii="Times New Roman" w:eastAsia="Times New Roman" w:hAnsi="Times New Roman" w:cs="Times New Roman"/>
          <w:sz w:val="20"/>
          <w:szCs w:val="20"/>
          <w:lang w:eastAsia="ru-RU"/>
        </w:rPr>
        <w:t xml:space="preserve">2.2. Дата возврата земельного участка </w:t>
      </w:r>
      <w:r w:rsidRPr="00A64DF9">
        <w:rPr>
          <w:rFonts w:ascii="Times New Roman" w:eastAsia="Times New Roman" w:hAnsi="Times New Roman" w:cs="Times New Roman"/>
          <w:b/>
          <w:sz w:val="20"/>
          <w:szCs w:val="20"/>
          <w:lang w:eastAsia="ru-RU"/>
        </w:rPr>
        <w:t>«__» ______ 20____ года.</w:t>
      </w:r>
    </w:p>
    <w:p w:rsidR="00801A55" w:rsidRPr="00A64DF9" w:rsidRDefault="00801A55" w:rsidP="00801A55">
      <w:pPr>
        <w:tabs>
          <w:tab w:val="left" w:pos="142"/>
        </w:tabs>
        <w:spacing w:after="0" w:line="240" w:lineRule="auto"/>
        <w:ind w:left="284" w:firstLine="567"/>
        <w:jc w:val="both"/>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 xml:space="preserve">2.3. Договор считается заключенным на условиях, предусмотренных пунктами </w:t>
      </w:r>
      <w:proofErr w:type="gramStart"/>
      <w:r w:rsidRPr="00A64DF9">
        <w:rPr>
          <w:rFonts w:ascii="Times New Roman" w:eastAsia="Times New Roman" w:hAnsi="Times New Roman" w:cs="Times New Roman"/>
          <w:sz w:val="20"/>
          <w:szCs w:val="20"/>
          <w:lang w:eastAsia="ru-RU"/>
        </w:rPr>
        <w:t>2.1.,</w:t>
      </w:r>
      <w:proofErr w:type="gramEnd"/>
      <w:r w:rsidRPr="00A64DF9">
        <w:rPr>
          <w:rFonts w:ascii="Times New Roman" w:eastAsia="Times New Roman" w:hAnsi="Times New Roman" w:cs="Times New Roman"/>
          <w:sz w:val="20"/>
          <w:szCs w:val="20"/>
          <w:lang w:eastAsia="ru-RU"/>
        </w:rPr>
        <w:t xml:space="preserve"> 2.2..</w:t>
      </w:r>
    </w:p>
    <w:p w:rsidR="00801A55" w:rsidRPr="00A64DF9" w:rsidRDefault="00801A55" w:rsidP="00801A55">
      <w:pPr>
        <w:tabs>
          <w:tab w:val="left" w:pos="142"/>
        </w:tabs>
        <w:spacing w:after="0" w:line="240" w:lineRule="auto"/>
        <w:ind w:left="284" w:firstLine="567"/>
        <w:jc w:val="both"/>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 xml:space="preserve">2.4. Действие настоящего Договора прекращается со дня, следующего после даты, указанной в пункте 2.1. </w:t>
      </w:r>
    </w:p>
    <w:p w:rsidR="00801A55" w:rsidRPr="00A64DF9" w:rsidRDefault="00801A55" w:rsidP="00801A55">
      <w:pPr>
        <w:tabs>
          <w:tab w:val="left" w:pos="142"/>
        </w:tabs>
        <w:spacing w:after="0" w:line="240" w:lineRule="auto"/>
        <w:ind w:left="284" w:firstLine="567"/>
        <w:jc w:val="both"/>
        <w:rPr>
          <w:rFonts w:ascii="Times New Roman" w:eastAsia="Times New Roman" w:hAnsi="Times New Roman" w:cs="Times New Roman"/>
          <w:sz w:val="20"/>
          <w:szCs w:val="20"/>
          <w:lang w:eastAsia="ru-RU"/>
        </w:rPr>
      </w:pPr>
    </w:p>
    <w:p w:rsidR="00801A55" w:rsidRPr="00A64DF9" w:rsidRDefault="00801A55" w:rsidP="00801A55">
      <w:pPr>
        <w:numPr>
          <w:ilvl w:val="0"/>
          <w:numId w:val="1"/>
        </w:numPr>
        <w:spacing w:after="0" w:line="360" w:lineRule="auto"/>
        <w:ind w:left="284" w:firstLine="567"/>
        <w:jc w:val="center"/>
        <w:rPr>
          <w:rFonts w:ascii="Times New Roman" w:eastAsia="Times New Roman" w:hAnsi="Times New Roman" w:cs="Times New Roman"/>
          <w:b/>
          <w:bCs/>
          <w:sz w:val="20"/>
          <w:szCs w:val="20"/>
          <w:lang w:eastAsia="ru-RU"/>
        </w:rPr>
      </w:pPr>
      <w:r w:rsidRPr="00A64DF9">
        <w:rPr>
          <w:rFonts w:ascii="Times New Roman" w:eastAsia="Times New Roman" w:hAnsi="Times New Roman" w:cs="Times New Roman"/>
          <w:b/>
          <w:bCs/>
          <w:sz w:val="20"/>
          <w:szCs w:val="20"/>
          <w:lang w:eastAsia="ru-RU"/>
        </w:rPr>
        <w:t>Платежи и расчеты по договору</w:t>
      </w:r>
    </w:p>
    <w:p w:rsidR="00801A55" w:rsidRPr="00A64DF9" w:rsidRDefault="00801A55" w:rsidP="00801A55">
      <w:pPr>
        <w:tabs>
          <w:tab w:val="left" w:pos="142"/>
        </w:tabs>
        <w:spacing w:after="0" w:line="240" w:lineRule="auto"/>
        <w:ind w:left="284" w:firstLine="567"/>
        <w:jc w:val="both"/>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 xml:space="preserve">3.1. Арендная плата исчисляется </w:t>
      </w:r>
      <w:r w:rsidRPr="00A64DF9">
        <w:rPr>
          <w:rFonts w:ascii="Times New Roman" w:eastAsia="Times New Roman" w:hAnsi="Times New Roman" w:cs="Times New Roman"/>
          <w:b/>
          <w:sz w:val="20"/>
          <w:szCs w:val="20"/>
          <w:lang w:eastAsia="ru-RU"/>
        </w:rPr>
        <w:t>с «__» ________ 20____ года.</w:t>
      </w:r>
    </w:p>
    <w:p w:rsidR="00801A55" w:rsidRPr="00A64DF9" w:rsidRDefault="00801A55" w:rsidP="00801A55">
      <w:pPr>
        <w:tabs>
          <w:tab w:val="left" w:pos="142"/>
        </w:tabs>
        <w:spacing w:after="0" w:line="240" w:lineRule="auto"/>
        <w:ind w:left="284" w:firstLine="567"/>
        <w:jc w:val="both"/>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В случае прекращения права Арендатора на арендованный земельный участок (расторжения договора аренды) при расчете арендной платы за землю месяц прекращения указанного права (расторжения договора аренды) принимается за полный месяц (месяца подачи заявления Арендатором).</w:t>
      </w:r>
    </w:p>
    <w:p w:rsidR="00801A55" w:rsidRPr="00A64DF9" w:rsidRDefault="00801A55" w:rsidP="00801A55">
      <w:pPr>
        <w:autoSpaceDE w:val="0"/>
        <w:autoSpaceDN w:val="0"/>
        <w:adjustRightInd w:val="0"/>
        <w:spacing w:after="0" w:line="240" w:lineRule="auto"/>
        <w:ind w:left="284" w:firstLine="567"/>
        <w:jc w:val="both"/>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3.2. Размер ежегодной арендной платы по настоящему договору определен в размере равном ______________ рублей (_____________ рублей 00 копеек). Перечисленный Арендатором задаток для участия в аукционе зачисляется в счет арендной платы. Размер суммы задатка составляет _________ рублей (___________ рублей 00 копеек). Оставшаяся сумма арендной платы по Договору составляет ________ рублей (____________ рублей 00 копеек).</w:t>
      </w:r>
    </w:p>
    <w:p w:rsidR="00801A55" w:rsidRPr="00A64DF9" w:rsidRDefault="00801A55" w:rsidP="00801A55">
      <w:pPr>
        <w:autoSpaceDE w:val="0"/>
        <w:autoSpaceDN w:val="0"/>
        <w:adjustRightInd w:val="0"/>
        <w:spacing w:after="0" w:line="240" w:lineRule="auto"/>
        <w:ind w:left="284" w:firstLine="567"/>
        <w:jc w:val="both"/>
        <w:rPr>
          <w:rFonts w:ascii="Times New Roman" w:eastAsia="Times New Roman" w:hAnsi="Times New Roman" w:cs="Times New Roman"/>
          <w:b/>
          <w:bCs/>
          <w:color w:val="000000"/>
          <w:sz w:val="20"/>
          <w:szCs w:val="20"/>
          <w:u w:val="single"/>
          <w:lang w:eastAsia="ar-SA"/>
        </w:rPr>
      </w:pPr>
      <w:r w:rsidRPr="00A64DF9">
        <w:rPr>
          <w:rFonts w:ascii="Times New Roman" w:eastAsia="Times New Roman" w:hAnsi="Times New Roman" w:cs="Times New Roman"/>
          <w:sz w:val="20"/>
          <w:szCs w:val="20"/>
          <w:lang w:eastAsia="ru-RU"/>
        </w:rPr>
        <w:t xml:space="preserve">3.3. Оплата производится Арендатором на </w:t>
      </w:r>
      <w:proofErr w:type="gramStart"/>
      <w:r w:rsidRPr="00A64DF9">
        <w:rPr>
          <w:rFonts w:ascii="Times New Roman" w:eastAsia="Times New Roman" w:hAnsi="Times New Roman" w:cs="Times New Roman"/>
          <w:b/>
          <w:bCs/>
          <w:color w:val="000000"/>
          <w:sz w:val="20"/>
          <w:szCs w:val="20"/>
          <w:u w:val="single"/>
          <w:lang w:eastAsia="ar-SA"/>
        </w:rPr>
        <w:t>специальный  счет</w:t>
      </w:r>
      <w:proofErr w:type="gramEnd"/>
      <w:r w:rsidRPr="00A64DF9">
        <w:rPr>
          <w:rFonts w:ascii="Times New Roman" w:eastAsia="Times New Roman" w:hAnsi="Times New Roman" w:cs="Times New Roman"/>
          <w:b/>
          <w:bCs/>
          <w:color w:val="000000"/>
          <w:sz w:val="20"/>
          <w:szCs w:val="20"/>
          <w:u w:val="single"/>
          <w:lang w:eastAsia="ar-SA"/>
        </w:rPr>
        <w:t xml:space="preserve">  №40101810800000010001  в  ОТДЕЛЕНИЕ – НБ РТ </w:t>
      </w:r>
      <w:proofErr w:type="spellStart"/>
      <w:r w:rsidRPr="00A64DF9">
        <w:rPr>
          <w:rFonts w:ascii="Times New Roman" w:eastAsia="Times New Roman" w:hAnsi="Times New Roman" w:cs="Times New Roman"/>
          <w:b/>
          <w:bCs/>
          <w:color w:val="000000"/>
          <w:sz w:val="20"/>
          <w:szCs w:val="20"/>
          <w:u w:val="single"/>
          <w:lang w:eastAsia="ar-SA"/>
        </w:rPr>
        <w:t>г.Казань</w:t>
      </w:r>
      <w:proofErr w:type="spellEnd"/>
      <w:r w:rsidRPr="00A64DF9">
        <w:rPr>
          <w:rFonts w:ascii="Times New Roman" w:eastAsia="Times New Roman" w:hAnsi="Times New Roman" w:cs="Times New Roman"/>
          <w:b/>
          <w:bCs/>
          <w:color w:val="000000"/>
          <w:sz w:val="20"/>
          <w:szCs w:val="20"/>
          <w:u w:val="single"/>
          <w:lang w:eastAsia="ar-SA"/>
        </w:rPr>
        <w:t xml:space="preserve">, БИК № 049205001, получатель УФК по РТ (МКУ «ПИЗО Высокогорского МР РТ»), ИНН 1616014845, код КПП 161601001, ОКТМО 926224     , КБК </w:t>
      </w:r>
      <w:r w:rsidRPr="00A64DF9">
        <w:rPr>
          <w:rFonts w:ascii="Times New Roman" w:eastAsia="Times New Roman" w:hAnsi="Times New Roman" w:cs="Times New Roman"/>
          <w:b/>
          <w:bCs/>
          <w:sz w:val="20"/>
          <w:szCs w:val="20"/>
          <w:u w:val="single"/>
          <w:lang w:eastAsia="ar-SA"/>
        </w:rPr>
        <w:t>90511105013100000120</w:t>
      </w:r>
      <w:r w:rsidRPr="00A64DF9">
        <w:rPr>
          <w:rFonts w:ascii="Times New Roman" w:eastAsia="Times New Roman" w:hAnsi="Times New Roman" w:cs="Times New Roman"/>
          <w:b/>
          <w:bCs/>
          <w:color w:val="000000"/>
          <w:sz w:val="20"/>
          <w:szCs w:val="20"/>
          <w:u w:val="single"/>
          <w:lang w:eastAsia="ar-SA"/>
        </w:rPr>
        <w:t>.</w:t>
      </w:r>
    </w:p>
    <w:p w:rsidR="00801A55" w:rsidRPr="00A64DF9" w:rsidRDefault="00801A55" w:rsidP="00801A55">
      <w:pPr>
        <w:autoSpaceDE w:val="0"/>
        <w:autoSpaceDN w:val="0"/>
        <w:adjustRightInd w:val="0"/>
        <w:spacing w:after="0" w:line="240" w:lineRule="auto"/>
        <w:ind w:left="284" w:firstLine="567"/>
        <w:jc w:val="both"/>
        <w:rPr>
          <w:rFonts w:ascii="Times New Roman" w:eastAsia="Times New Roman" w:hAnsi="Times New Roman" w:cs="Times New Roman"/>
          <w:color w:val="000000"/>
          <w:sz w:val="20"/>
          <w:szCs w:val="20"/>
          <w:lang w:eastAsia="ar-SA"/>
        </w:rPr>
      </w:pPr>
      <w:r w:rsidRPr="00A64DF9">
        <w:rPr>
          <w:rFonts w:ascii="Times New Roman" w:eastAsia="Times New Roman" w:hAnsi="Times New Roman" w:cs="Times New Roman"/>
          <w:color w:val="000000"/>
          <w:sz w:val="20"/>
          <w:szCs w:val="20"/>
          <w:lang w:eastAsia="ar-SA"/>
        </w:rPr>
        <w:t xml:space="preserve">3.4. Арендатор вносит арендную плату ежемесячно равными долями по 1/12 от размера ежегодной арендной платы, указанного в п. 3.2. настоящего договора, не позднее 15 числа каждого текущего месяца на </w:t>
      </w:r>
      <w:proofErr w:type="gramStart"/>
      <w:r w:rsidRPr="00A64DF9">
        <w:rPr>
          <w:rFonts w:ascii="Times New Roman" w:eastAsia="Times New Roman" w:hAnsi="Times New Roman" w:cs="Times New Roman"/>
          <w:color w:val="000000"/>
          <w:sz w:val="20"/>
          <w:szCs w:val="20"/>
          <w:lang w:eastAsia="ar-SA"/>
        </w:rPr>
        <w:t>специальный  счет</w:t>
      </w:r>
      <w:proofErr w:type="gramEnd"/>
      <w:r w:rsidRPr="00A64DF9">
        <w:rPr>
          <w:rFonts w:ascii="Times New Roman" w:eastAsia="Times New Roman" w:hAnsi="Times New Roman" w:cs="Times New Roman"/>
          <w:color w:val="000000"/>
          <w:sz w:val="20"/>
          <w:szCs w:val="20"/>
          <w:lang w:eastAsia="ar-SA"/>
        </w:rPr>
        <w:t>, указанный в п. 3.3.</w:t>
      </w:r>
    </w:p>
    <w:p w:rsidR="00801A55" w:rsidRPr="00A64DF9" w:rsidRDefault="00801A55" w:rsidP="00801A55">
      <w:pPr>
        <w:suppressAutoHyphens/>
        <w:spacing w:after="0" w:line="240" w:lineRule="auto"/>
        <w:ind w:left="284" w:firstLine="567"/>
        <w:jc w:val="both"/>
        <w:rPr>
          <w:rFonts w:ascii="Times New Roman" w:eastAsia="Times New Roman" w:hAnsi="Times New Roman" w:cs="Times New Roman"/>
          <w:color w:val="000000"/>
          <w:sz w:val="20"/>
          <w:szCs w:val="20"/>
          <w:lang w:eastAsia="ar-SA"/>
        </w:rPr>
      </w:pPr>
      <w:r w:rsidRPr="00A64DF9">
        <w:rPr>
          <w:rFonts w:ascii="Times New Roman" w:eastAsia="Times New Roman" w:hAnsi="Times New Roman" w:cs="Times New Roman"/>
          <w:color w:val="000000"/>
          <w:sz w:val="20"/>
          <w:szCs w:val="20"/>
          <w:lang w:eastAsia="ar-SA"/>
        </w:rPr>
        <w:t>3.5. В платежном документе на уплату арендной платы необходимо указать:</w:t>
      </w:r>
    </w:p>
    <w:p w:rsidR="00801A55" w:rsidRPr="00A64DF9" w:rsidRDefault="00801A55" w:rsidP="00801A55">
      <w:pPr>
        <w:suppressAutoHyphens/>
        <w:spacing w:after="0" w:line="240" w:lineRule="auto"/>
        <w:ind w:left="284" w:firstLine="567"/>
        <w:jc w:val="both"/>
        <w:rPr>
          <w:rFonts w:ascii="Times New Roman" w:eastAsia="Times New Roman" w:hAnsi="Times New Roman" w:cs="Times New Roman"/>
          <w:color w:val="000000"/>
          <w:sz w:val="20"/>
          <w:szCs w:val="20"/>
          <w:lang w:eastAsia="ar-SA"/>
        </w:rPr>
      </w:pPr>
      <w:r w:rsidRPr="00A64DF9">
        <w:rPr>
          <w:rFonts w:ascii="Times New Roman" w:eastAsia="Times New Roman" w:hAnsi="Times New Roman" w:cs="Times New Roman"/>
          <w:color w:val="000000"/>
          <w:sz w:val="20"/>
          <w:szCs w:val="20"/>
          <w:lang w:eastAsia="ar-SA"/>
        </w:rPr>
        <w:t>- номер договора аренды;</w:t>
      </w:r>
    </w:p>
    <w:p w:rsidR="00801A55" w:rsidRPr="00A64DF9" w:rsidRDefault="00801A55" w:rsidP="00801A55">
      <w:pPr>
        <w:suppressAutoHyphens/>
        <w:spacing w:after="0" w:line="240" w:lineRule="auto"/>
        <w:ind w:left="284" w:firstLine="567"/>
        <w:jc w:val="both"/>
        <w:rPr>
          <w:rFonts w:ascii="Times New Roman" w:eastAsia="Times New Roman" w:hAnsi="Times New Roman" w:cs="Times New Roman"/>
          <w:color w:val="000000"/>
          <w:sz w:val="20"/>
          <w:szCs w:val="20"/>
          <w:lang w:eastAsia="ar-SA"/>
        </w:rPr>
      </w:pPr>
      <w:r w:rsidRPr="00A64DF9">
        <w:rPr>
          <w:rFonts w:ascii="Times New Roman" w:eastAsia="Times New Roman" w:hAnsi="Times New Roman" w:cs="Times New Roman"/>
          <w:color w:val="000000"/>
          <w:sz w:val="20"/>
          <w:szCs w:val="20"/>
          <w:lang w:eastAsia="ar-SA"/>
        </w:rPr>
        <w:t>- за какой период вносится арендная плата.</w:t>
      </w:r>
    </w:p>
    <w:p w:rsidR="00801A55" w:rsidRPr="00A64DF9" w:rsidRDefault="00801A55" w:rsidP="00801A55">
      <w:pPr>
        <w:suppressAutoHyphens/>
        <w:spacing w:after="0" w:line="240" w:lineRule="auto"/>
        <w:ind w:left="284" w:firstLine="567"/>
        <w:jc w:val="both"/>
        <w:rPr>
          <w:rFonts w:ascii="Times New Roman" w:eastAsia="Times New Roman" w:hAnsi="Times New Roman" w:cs="Times New Roman"/>
          <w:sz w:val="20"/>
          <w:szCs w:val="20"/>
          <w:lang w:eastAsia="ar-SA"/>
        </w:rPr>
      </w:pPr>
      <w:r w:rsidRPr="00A64DF9">
        <w:rPr>
          <w:rFonts w:ascii="Times New Roman" w:eastAsia="Times New Roman" w:hAnsi="Times New Roman" w:cs="Times New Roman"/>
          <w:color w:val="000000"/>
          <w:sz w:val="20"/>
          <w:szCs w:val="20"/>
          <w:lang w:eastAsia="ar-SA"/>
        </w:rPr>
        <w:t xml:space="preserve">3.6. </w:t>
      </w:r>
      <w:r w:rsidRPr="00A64DF9">
        <w:rPr>
          <w:rFonts w:ascii="Times New Roman" w:eastAsia="Times New Roman" w:hAnsi="Times New Roman" w:cs="Times New Roman"/>
          <w:sz w:val="20"/>
          <w:szCs w:val="20"/>
          <w:lang w:eastAsia="ar-SA"/>
        </w:rPr>
        <w:t>В случае несвоевременного внесения Арендатором арендной платы Арендатор обязуется оплатить Арендодателю неустойку (пени) в размере 0,1% от суммы просроченного платежа за каждый день просрочки.</w:t>
      </w:r>
    </w:p>
    <w:p w:rsidR="00801A55" w:rsidRPr="00A64DF9" w:rsidRDefault="00801A55" w:rsidP="00801A55">
      <w:pPr>
        <w:suppressAutoHyphens/>
        <w:spacing w:after="0" w:line="240" w:lineRule="auto"/>
        <w:ind w:left="284" w:firstLine="567"/>
        <w:jc w:val="both"/>
        <w:rPr>
          <w:rFonts w:ascii="Times New Roman" w:eastAsia="Times New Roman" w:hAnsi="Times New Roman" w:cs="Times New Roman"/>
          <w:sz w:val="20"/>
          <w:szCs w:val="20"/>
          <w:lang w:eastAsia="ar-SA"/>
        </w:rPr>
      </w:pPr>
      <w:r w:rsidRPr="00A64DF9">
        <w:rPr>
          <w:rFonts w:ascii="Times New Roman" w:eastAsia="Times New Roman" w:hAnsi="Times New Roman" w:cs="Times New Roman"/>
          <w:sz w:val="20"/>
          <w:szCs w:val="20"/>
          <w:lang w:eastAsia="ar-SA"/>
        </w:rPr>
        <w:t>Пени и задолженность по арендной плате по настоящему Договору взыскиваются в установленном законом порядке.</w:t>
      </w:r>
    </w:p>
    <w:p w:rsidR="00801A55" w:rsidRPr="00A64DF9" w:rsidRDefault="00801A55" w:rsidP="00801A55">
      <w:pPr>
        <w:suppressAutoHyphens/>
        <w:spacing w:after="0" w:line="240" w:lineRule="auto"/>
        <w:ind w:left="284" w:firstLine="567"/>
        <w:jc w:val="both"/>
        <w:rPr>
          <w:rFonts w:ascii="Times New Roman" w:eastAsia="Times New Roman" w:hAnsi="Times New Roman" w:cs="Times New Roman"/>
          <w:sz w:val="20"/>
          <w:szCs w:val="20"/>
          <w:lang w:eastAsia="ar-SA"/>
        </w:rPr>
      </w:pPr>
      <w:r w:rsidRPr="00A64DF9">
        <w:rPr>
          <w:rFonts w:ascii="Times New Roman" w:eastAsia="Times New Roman" w:hAnsi="Times New Roman" w:cs="Times New Roman"/>
          <w:sz w:val="20"/>
          <w:szCs w:val="20"/>
          <w:lang w:eastAsia="ar-SA"/>
        </w:rPr>
        <w:t>3.7. Не использование Арендатором земельного участка, указанного в главе 1 настоящего Договора без объективных на то причин не является основанием освобождения Арендатора от внесения арендной платы по настоящему Договору.</w:t>
      </w:r>
    </w:p>
    <w:p w:rsidR="00801A55" w:rsidRPr="00A64DF9" w:rsidRDefault="00801A55" w:rsidP="00801A55">
      <w:pPr>
        <w:suppressAutoHyphens/>
        <w:spacing w:after="0" w:line="240" w:lineRule="auto"/>
        <w:ind w:left="284" w:firstLine="567"/>
        <w:jc w:val="both"/>
        <w:rPr>
          <w:rFonts w:ascii="Times New Roman" w:eastAsia="Times New Roman" w:hAnsi="Times New Roman" w:cs="Times New Roman"/>
          <w:sz w:val="20"/>
          <w:szCs w:val="20"/>
          <w:lang w:eastAsia="ar-SA"/>
        </w:rPr>
      </w:pPr>
    </w:p>
    <w:p w:rsidR="00801A55" w:rsidRPr="00A64DF9" w:rsidRDefault="00801A55" w:rsidP="00801A55">
      <w:pPr>
        <w:spacing w:after="0" w:line="360" w:lineRule="auto"/>
        <w:ind w:left="284" w:firstLine="567"/>
        <w:jc w:val="center"/>
        <w:rPr>
          <w:rFonts w:ascii="Times New Roman" w:eastAsia="Times New Roman" w:hAnsi="Times New Roman" w:cs="Times New Roman"/>
          <w:b/>
          <w:bCs/>
          <w:sz w:val="20"/>
          <w:szCs w:val="20"/>
          <w:lang w:eastAsia="ru-RU"/>
        </w:rPr>
      </w:pPr>
      <w:r w:rsidRPr="00A64DF9">
        <w:rPr>
          <w:rFonts w:ascii="Times New Roman" w:eastAsia="Times New Roman" w:hAnsi="Times New Roman" w:cs="Times New Roman"/>
          <w:b/>
          <w:bCs/>
          <w:sz w:val="20"/>
          <w:szCs w:val="20"/>
          <w:lang w:eastAsia="ru-RU"/>
        </w:rPr>
        <w:t>4. Права и обязанности сторон</w:t>
      </w:r>
    </w:p>
    <w:p w:rsidR="00801A55" w:rsidRPr="00A64DF9" w:rsidRDefault="00801A55" w:rsidP="00801A55">
      <w:pPr>
        <w:widowControl w:val="0"/>
        <w:spacing w:after="0" w:line="240" w:lineRule="auto"/>
        <w:ind w:left="284" w:firstLine="567"/>
        <w:jc w:val="both"/>
        <w:rPr>
          <w:rFonts w:ascii="Times New Roman" w:eastAsia="Times New Roman" w:hAnsi="Times New Roman" w:cs="Times New Roman"/>
          <w:b/>
          <w:bCs/>
          <w:snapToGrid w:val="0"/>
          <w:color w:val="000000"/>
          <w:sz w:val="20"/>
          <w:szCs w:val="20"/>
          <w:lang w:eastAsia="ru-RU"/>
        </w:rPr>
      </w:pPr>
      <w:r w:rsidRPr="00A64DF9">
        <w:rPr>
          <w:rFonts w:ascii="Times New Roman" w:eastAsia="Times New Roman" w:hAnsi="Times New Roman" w:cs="Times New Roman"/>
          <w:b/>
          <w:bCs/>
          <w:snapToGrid w:val="0"/>
          <w:color w:val="000000"/>
          <w:sz w:val="20"/>
          <w:szCs w:val="20"/>
          <w:lang w:eastAsia="ru-RU"/>
        </w:rPr>
        <w:t>4.1. Арендодатель имеет право:</w:t>
      </w:r>
    </w:p>
    <w:p w:rsidR="00801A55" w:rsidRPr="00A64DF9" w:rsidRDefault="00801A55" w:rsidP="00801A55">
      <w:pPr>
        <w:widowControl w:val="0"/>
        <w:spacing w:after="0" w:line="240" w:lineRule="auto"/>
        <w:ind w:left="284" w:firstLine="567"/>
        <w:jc w:val="both"/>
        <w:rPr>
          <w:rFonts w:ascii="Times New Roman" w:eastAsia="Times New Roman" w:hAnsi="Times New Roman" w:cs="Times New Roman"/>
          <w:snapToGrid w:val="0"/>
          <w:sz w:val="20"/>
          <w:szCs w:val="20"/>
          <w:lang w:eastAsia="ru-RU"/>
        </w:rPr>
      </w:pPr>
      <w:r w:rsidRPr="00A64DF9">
        <w:rPr>
          <w:rFonts w:ascii="Times New Roman" w:eastAsia="Times New Roman" w:hAnsi="Times New Roman" w:cs="Times New Roman"/>
          <w:snapToGrid w:val="0"/>
          <w:color w:val="000000"/>
          <w:sz w:val="20"/>
          <w:szCs w:val="20"/>
          <w:lang w:eastAsia="ru-RU"/>
        </w:rPr>
        <w:t>4.1.1. в судебном порядке обратить взыскание на имущество Арендатора в случае невыполнения им обязательств по настоящему Договору</w:t>
      </w:r>
      <w:r w:rsidRPr="00A64DF9">
        <w:rPr>
          <w:rFonts w:ascii="Times New Roman" w:eastAsia="Times New Roman" w:hAnsi="Times New Roman" w:cs="Times New Roman"/>
          <w:snapToGrid w:val="0"/>
          <w:sz w:val="20"/>
          <w:szCs w:val="20"/>
          <w:lang w:eastAsia="ru-RU"/>
        </w:rPr>
        <w:t>;</w:t>
      </w:r>
    </w:p>
    <w:p w:rsidR="00801A55" w:rsidRPr="00A64DF9" w:rsidRDefault="00801A55" w:rsidP="00801A55">
      <w:pPr>
        <w:widowControl w:val="0"/>
        <w:spacing w:after="0" w:line="240" w:lineRule="auto"/>
        <w:ind w:left="284" w:firstLine="567"/>
        <w:jc w:val="both"/>
        <w:rPr>
          <w:rFonts w:ascii="Times New Roman" w:eastAsia="Times New Roman" w:hAnsi="Times New Roman" w:cs="Times New Roman"/>
          <w:snapToGrid w:val="0"/>
          <w:color w:val="000000"/>
          <w:sz w:val="20"/>
          <w:szCs w:val="20"/>
          <w:lang w:eastAsia="ru-RU"/>
        </w:rPr>
      </w:pPr>
      <w:r w:rsidRPr="00A64DF9">
        <w:rPr>
          <w:rFonts w:ascii="Times New Roman" w:eastAsia="Times New Roman" w:hAnsi="Times New Roman" w:cs="Times New Roman"/>
          <w:snapToGrid w:val="0"/>
          <w:sz w:val="20"/>
          <w:szCs w:val="20"/>
          <w:lang w:eastAsia="ru-RU"/>
        </w:rPr>
        <w:t xml:space="preserve">4.1.2. </w:t>
      </w:r>
      <w:r w:rsidRPr="00A64DF9">
        <w:rPr>
          <w:rFonts w:ascii="Times New Roman" w:eastAsia="Times New Roman" w:hAnsi="Times New Roman" w:cs="Times New Roman"/>
          <w:snapToGrid w:val="0"/>
          <w:color w:val="000000"/>
          <w:sz w:val="20"/>
          <w:szCs w:val="20"/>
          <w:lang w:eastAsia="ru-RU"/>
        </w:rPr>
        <w:t>на возмещение убытков, причиненных ухудшением состояния земель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801A55" w:rsidRPr="00A64DF9" w:rsidRDefault="00801A55" w:rsidP="00801A55">
      <w:pPr>
        <w:widowControl w:val="0"/>
        <w:spacing w:after="0" w:line="240" w:lineRule="auto"/>
        <w:ind w:left="284" w:firstLine="567"/>
        <w:jc w:val="both"/>
        <w:rPr>
          <w:rFonts w:ascii="Times New Roman" w:eastAsia="Times New Roman" w:hAnsi="Times New Roman" w:cs="Times New Roman"/>
          <w:snapToGrid w:val="0"/>
          <w:color w:val="000000"/>
          <w:sz w:val="20"/>
          <w:szCs w:val="20"/>
          <w:lang w:eastAsia="ru-RU"/>
        </w:rPr>
      </w:pPr>
      <w:r w:rsidRPr="00A64DF9">
        <w:rPr>
          <w:rFonts w:ascii="Times New Roman" w:eastAsia="Times New Roman" w:hAnsi="Times New Roman" w:cs="Times New Roman"/>
          <w:snapToGrid w:val="0"/>
          <w:color w:val="000000"/>
          <w:sz w:val="20"/>
          <w:szCs w:val="20"/>
          <w:lang w:eastAsia="ru-RU"/>
        </w:rPr>
        <w:t xml:space="preserve">4.1.3. требовать досрочного расторжения </w:t>
      </w:r>
      <w:proofErr w:type="gramStart"/>
      <w:r w:rsidRPr="00A64DF9">
        <w:rPr>
          <w:rFonts w:ascii="Times New Roman" w:eastAsia="Times New Roman" w:hAnsi="Times New Roman" w:cs="Times New Roman"/>
          <w:snapToGrid w:val="0"/>
          <w:color w:val="000000"/>
          <w:sz w:val="20"/>
          <w:szCs w:val="20"/>
          <w:lang w:eastAsia="ru-RU"/>
        </w:rPr>
        <w:t>Договора  при</w:t>
      </w:r>
      <w:proofErr w:type="gramEnd"/>
      <w:r w:rsidRPr="00A64DF9">
        <w:rPr>
          <w:rFonts w:ascii="Times New Roman" w:eastAsia="Times New Roman" w:hAnsi="Times New Roman" w:cs="Times New Roman"/>
          <w:snapToGrid w:val="0"/>
          <w:color w:val="000000"/>
          <w:sz w:val="20"/>
          <w:szCs w:val="20"/>
          <w:lang w:eastAsia="ru-RU"/>
        </w:rPr>
        <w:t xml:space="preserve">  использовании земельного участка не по целевому назначению, а также  при  использовании способами, приводящими к его порче,</w:t>
      </w:r>
      <w:r w:rsidRPr="00A64DF9">
        <w:rPr>
          <w:rFonts w:ascii="Times New Roman" w:eastAsia="Times New Roman" w:hAnsi="Times New Roman" w:cs="Times New Roman"/>
          <w:sz w:val="20"/>
          <w:szCs w:val="20"/>
          <w:lang w:eastAsia="ru-RU"/>
        </w:rPr>
        <w:t xml:space="preserve"> при не использовании земельного участка в указанных целях, при изъятии земельного участка для государственных и муниципальных нужд</w:t>
      </w:r>
      <w:r w:rsidRPr="00A64DF9">
        <w:rPr>
          <w:rFonts w:ascii="Times New Roman" w:eastAsia="Times New Roman" w:hAnsi="Times New Roman" w:cs="Times New Roman"/>
          <w:snapToGrid w:val="0"/>
          <w:color w:val="000000"/>
          <w:sz w:val="20"/>
          <w:szCs w:val="20"/>
          <w:lang w:eastAsia="ru-RU"/>
        </w:rPr>
        <w:t xml:space="preserve"> и нарушения других  условий  Договора;</w:t>
      </w:r>
    </w:p>
    <w:p w:rsidR="00801A55" w:rsidRPr="00A64DF9" w:rsidRDefault="00801A55" w:rsidP="00801A55">
      <w:pPr>
        <w:widowControl w:val="0"/>
        <w:spacing w:after="0" w:line="240" w:lineRule="auto"/>
        <w:ind w:left="284" w:firstLine="567"/>
        <w:jc w:val="both"/>
        <w:rPr>
          <w:rFonts w:ascii="Times New Roman" w:eastAsia="Times New Roman" w:hAnsi="Times New Roman" w:cs="Times New Roman"/>
          <w:snapToGrid w:val="0"/>
          <w:color w:val="000000"/>
          <w:sz w:val="20"/>
          <w:szCs w:val="20"/>
          <w:lang w:eastAsia="ru-RU"/>
        </w:rPr>
      </w:pPr>
      <w:r w:rsidRPr="00A64DF9">
        <w:rPr>
          <w:rFonts w:ascii="Times New Roman" w:eastAsia="Times New Roman" w:hAnsi="Times New Roman" w:cs="Times New Roman"/>
          <w:snapToGrid w:val="0"/>
          <w:color w:val="000000"/>
          <w:sz w:val="20"/>
          <w:szCs w:val="20"/>
          <w:lang w:eastAsia="ru-RU"/>
        </w:rPr>
        <w:t xml:space="preserve">4.1.4. в случае существенного нарушения Арендатором сроков внесения арендной платы (более одного срока оплаты) Арендодатель по своему усмотрению вправе потребовать досрочного внесения арендной платы в установленный Арендодателем срок; </w:t>
      </w:r>
    </w:p>
    <w:p w:rsidR="00801A55" w:rsidRPr="00A64DF9" w:rsidRDefault="00801A55" w:rsidP="00801A55">
      <w:pPr>
        <w:widowControl w:val="0"/>
        <w:spacing w:after="0" w:line="240" w:lineRule="auto"/>
        <w:ind w:left="284" w:firstLine="567"/>
        <w:jc w:val="both"/>
        <w:rPr>
          <w:rFonts w:ascii="Times New Roman" w:eastAsia="Times New Roman" w:hAnsi="Times New Roman" w:cs="Times New Roman"/>
          <w:snapToGrid w:val="0"/>
          <w:color w:val="000000"/>
          <w:sz w:val="20"/>
          <w:szCs w:val="20"/>
          <w:lang w:eastAsia="ru-RU"/>
        </w:rPr>
      </w:pPr>
      <w:r w:rsidRPr="00A64DF9">
        <w:rPr>
          <w:rFonts w:ascii="Times New Roman" w:eastAsia="Times New Roman" w:hAnsi="Times New Roman" w:cs="Times New Roman"/>
          <w:snapToGrid w:val="0"/>
          <w:color w:val="000000"/>
          <w:sz w:val="20"/>
          <w:szCs w:val="20"/>
          <w:lang w:eastAsia="ru-RU"/>
        </w:rPr>
        <w:t>4.1.5. требовать уплаты арендной платы за время просрочки возврата арендованного земельного участка (в том числе до момента предоставления Арендодателю подписанного акта о возврате земельного участка), а также требовать выплату неустойки (штрафа) в размере годовой суммы арендной платы и полного объема убытков за несвоевременный возврат земельного участка (просрочка более 10 дней) либо возврат земельного участка в ненадлежащем состоянии (виде), требующим затрат на приведение его в состояние на момент заключения настоящего Договора;</w:t>
      </w:r>
    </w:p>
    <w:p w:rsidR="00801A55" w:rsidRPr="00A64DF9" w:rsidRDefault="00801A55" w:rsidP="00801A55">
      <w:pPr>
        <w:widowControl w:val="0"/>
        <w:spacing w:after="0" w:line="240" w:lineRule="auto"/>
        <w:ind w:left="284" w:firstLine="567"/>
        <w:jc w:val="both"/>
        <w:rPr>
          <w:rFonts w:ascii="Times New Roman" w:eastAsia="Times New Roman" w:hAnsi="Times New Roman" w:cs="Times New Roman"/>
          <w:snapToGrid w:val="0"/>
          <w:color w:val="000000"/>
          <w:sz w:val="20"/>
          <w:szCs w:val="20"/>
          <w:lang w:eastAsia="ru-RU"/>
        </w:rPr>
      </w:pPr>
      <w:r w:rsidRPr="00A64DF9">
        <w:rPr>
          <w:rFonts w:ascii="Times New Roman" w:eastAsia="Times New Roman" w:hAnsi="Times New Roman" w:cs="Times New Roman"/>
          <w:snapToGrid w:val="0"/>
          <w:color w:val="000000"/>
          <w:sz w:val="20"/>
          <w:szCs w:val="20"/>
          <w:lang w:eastAsia="ru-RU"/>
        </w:rPr>
        <w:t>4.1.6. вносить необходимые изменения и уточнения в Договор и его неотъемлемые части, в том числе в случае изменения норм действующего законодательства, принятия нормативно-правовых актов и актов ненормативного характера органами местного самоуправления Высокогорского муниципального района;</w:t>
      </w:r>
    </w:p>
    <w:p w:rsidR="00801A55" w:rsidRPr="00A64DF9" w:rsidRDefault="00801A55" w:rsidP="00801A55">
      <w:pPr>
        <w:widowControl w:val="0"/>
        <w:spacing w:after="0" w:line="240" w:lineRule="auto"/>
        <w:ind w:left="284" w:firstLine="567"/>
        <w:jc w:val="both"/>
        <w:rPr>
          <w:rFonts w:ascii="Times New Roman" w:eastAsia="Times New Roman" w:hAnsi="Times New Roman" w:cs="Times New Roman"/>
          <w:snapToGrid w:val="0"/>
          <w:sz w:val="20"/>
          <w:szCs w:val="20"/>
          <w:lang w:eastAsia="ru-RU"/>
        </w:rPr>
      </w:pPr>
      <w:r w:rsidRPr="00A64DF9">
        <w:rPr>
          <w:rFonts w:ascii="Times New Roman" w:eastAsia="Times New Roman" w:hAnsi="Times New Roman" w:cs="Times New Roman"/>
          <w:snapToGrid w:val="0"/>
          <w:color w:val="000000"/>
          <w:sz w:val="20"/>
          <w:szCs w:val="20"/>
          <w:lang w:eastAsia="ru-RU"/>
        </w:rPr>
        <w:t>4.1.7. извещать органы, уполномоченные представлять земельные участки, о нарушении Арендатором норм действующего законодательства, а также нормативно-правовых актов и актов ненормативного характера, изданных органами местного Высокогорского муниципального района;</w:t>
      </w:r>
    </w:p>
    <w:p w:rsidR="00801A55" w:rsidRPr="00A64DF9" w:rsidRDefault="00801A55" w:rsidP="00801A55">
      <w:pPr>
        <w:widowControl w:val="0"/>
        <w:pBdr>
          <w:bottom w:val="single" w:sz="12" w:space="0" w:color="auto"/>
        </w:pBdr>
        <w:spacing w:after="0" w:line="240" w:lineRule="auto"/>
        <w:ind w:left="284" w:firstLine="567"/>
        <w:jc w:val="both"/>
        <w:rPr>
          <w:rFonts w:ascii="Times New Roman" w:eastAsia="Times New Roman" w:hAnsi="Times New Roman" w:cs="Times New Roman"/>
          <w:snapToGrid w:val="0"/>
          <w:color w:val="000000"/>
          <w:sz w:val="20"/>
          <w:szCs w:val="20"/>
          <w:lang w:eastAsia="ru-RU"/>
        </w:rPr>
      </w:pPr>
      <w:r w:rsidRPr="00A64DF9">
        <w:rPr>
          <w:rFonts w:ascii="Times New Roman" w:eastAsia="Times New Roman" w:hAnsi="Times New Roman" w:cs="Times New Roman"/>
          <w:snapToGrid w:val="0"/>
          <w:sz w:val="20"/>
          <w:szCs w:val="20"/>
          <w:lang w:eastAsia="ru-RU"/>
        </w:rPr>
        <w:t xml:space="preserve">4.1.8. </w:t>
      </w:r>
      <w:proofErr w:type="gramStart"/>
      <w:r w:rsidRPr="00A64DF9">
        <w:rPr>
          <w:rFonts w:ascii="Times New Roman" w:eastAsia="Times New Roman" w:hAnsi="Times New Roman" w:cs="Times New Roman"/>
          <w:snapToGrid w:val="0"/>
          <w:sz w:val="20"/>
          <w:szCs w:val="20"/>
          <w:lang w:eastAsia="ru-RU"/>
        </w:rPr>
        <w:t>на  беспрепятственный</w:t>
      </w:r>
      <w:proofErr w:type="gramEnd"/>
      <w:r w:rsidRPr="00A64DF9">
        <w:rPr>
          <w:rFonts w:ascii="Times New Roman" w:eastAsia="Times New Roman" w:hAnsi="Times New Roman" w:cs="Times New Roman"/>
          <w:snapToGrid w:val="0"/>
          <w:sz w:val="20"/>
          <w:szCs w:val="20"/>
          <w:lang w:eastAsia="ru-RU"/>
        </w:rPr>
        <w:t xml:space="preserve">  доступ  на   территорию   арендуемого земельного участка с целью его  осмотра  на  предмет  соблюдения  Арендатором условий Договора, действующего законодательства, а также нормативно-правовых актов и актов ненормативного характера, изданных органами местного самоуправления Высокогорского муниципального района;</w:t>
      </w:r>
    </w:p>
    <w:p w:rsidR="00801A55" w:rsidRPr="00A64DF9" w:rsidRDefault="00801A55" w:rsidP="00801A55">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A64DF9">
        <w:rPr>
          <w:rFonts w:ascii="Times New Roman" w:eastAsia="Times New Roman" w:hAnsi="Times New Roman" w:cs="Times New Roman"/>
          <w:snapToGrid w:val="0"/>
          <w:color w:val="000000"/>
          <w:sz w:val="20"/>
          <w:szCs w:val="20"/>
          <w:lang w:eastAsia="ru-RU"/>
        </w:rPr>
        <w:t xml:space="preserve">4.1.9. требовать </w:t>
      </w:r>
      <w:r w:rsidRPr="00A64DF9">
        <w:rPr>
          <w:rFonts w:ascii="Times New Roman" w:eastAsia="Times New Roman" w:hAnsi="Times New Roman" w:cs="Times New Roman"/>
          <w:sz w:val="20"/>
          <w:szCs w:val="20"/>
          <w:lang w:eastAsia="ru-RU"/>
        </w:rPr>
        <w:t>от государственных органов, осуществляющих государственный контроль за использованием и охраной земель приостановления работ, ведущихся Арендатором с нарушением законодательства, нормативных актов или условий, установленных настоящим договором.</w:t>
      </w:r>
    </w:p>
    <w:p w:rsidR="00801A55" w:rsidRPr="00A64DF9" w:rsidRDefault="00801A55" w:rsidP="00801A55">
      <w:pPr>
        <w:widowControl w:val="0"/>
        <w:pBdr>
          <w:bottom w:val="single" w:sz="12" w:space="0" w:color="auto"/>
        </w:pBdr>
        <w:spacing w:after="0" w:line="240" w:lineRule="auto"/>
        <w:ind w:left="284" w:firstLine="567"/>
        <w:jc w:val="both"/>
        <w:rPr>
          <w:rFonts w:ascii="Times New Roman" w:eastAsia="Times New Roman" w:hAnsi="Times New Roman" w:cs="Times New Roman"/>
          <w:b/>
          <w:bCs/>
          <w:sz w:val="20"/>
          <w:szCs w:val="20"/>
          <w:lang w:eastAsia="ru-RU"/>
        </w:rPr>
      </w:pPr>
      <w:r w:rsidRPr="00A64DF9">
        <w:rPr>
          <w:rFonts w:ascii="Times New Roman" w:eastAsia="Times New Roman" w:hAnsi="Times New Roman" w:cs="Times New Roman"/>
          <w:b/>
          <w:bCs/>
          <w:sz w:val="20"/>
          <w:szCs w:val="20"/>
          <w:lang w:eastAsia="ru-RU"/>
        </w:rPr>
        <w:t>4.2. Арендодатель обязан:</w:t>
      </w:r>
    </w:p>
    <w:p w:rsidR="00801A55" w:rsidRPr="00A64DF9" w:rsidRDefault="00801A55" w:rsidP="00801A55">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4.2.1. надлежащим образом и в полном объеме исполнять условия настоящего Договора, его неотъемлемых частей, а также изменений и дополнений к нему;</w:t>
      </w:r>
    </w:p>
    <w:p w:rsidR="00801A55" w:rsidRPr="00A64DF9" w:rsidRDefault="00801A55" w:rsidP="00801A55">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4.2.2. не вмешиваться в хозяйственную деятельность Арендатора, если она не противоречит условиям настоящего Договора, действующему законодательству, нормативно-правовым актам и актам ненормативного характера, изданных органами местного самоуправления Высокогорского муниципального района, не наносит ущерба окружающей природной среде и не нарушает прав и законных интересов других лиц;</w:t>
      </w:r>
    </w:p>
    <w:p w:rsidR="00801A55" w:rsidRPr="00A64DF9" w:rsidRDefault="00801A55" w:rsidP="00801A55">
      <w:pPr>
        <w:widowControl w:val="0"/>
        <w:pBdr>
          <w:bottom w:val="single" w:sz="12" w:space="0" w:color="auto"/>
        </w:pBdr>
        <w:spacing w:after="0" w:line="240" w:lineRule="auto"/>
        <w:ind w:left="284" w:firstLine="567"/>
        <w:jc w:val="both"/>
        <w:rPr>
          <w:rFonts w:ascii="Times New Roman" w:eastAsia="Times New Roman" w:hAnsi="Times New Roman" w:cs="Times New Roman"/>
          <w:b/>
          <w:bCs/>
          <w:snapToGrid w:val="0"/>
          <w:color w:val="000000"/>
          <w:sz w:val="20"/>
          <w:szCs w:val="20"/>
          <w:lang w:eastAsia="ru-RU"/>
        </w:rPr>
      </w:pPr>
      <w:r w:rsidRPr="00A64DF9">
        <w:rPr>
          <w:rFonts w:ascii="Times New Roman" w:eastAsia="Times New Roman" w:hAnsi="Times New Roman" w:cs="Times New Roman"/>
          <w:b/>
          <w:bCs/>
          <w:sz w:val="20"/>
          <w:szCs w:val="20"/>
          <w:lang w:eastAsia="ru-RU"/>
        </w:rPr>
        <w:t xml:space="preserve">4.3. Арендатор </w:t>
      </w:r>
      <w:r w:rsidRPr="00A64DF9">
        <w:rPr>
          <w:rFonts w:ascii="Times New Roman" w:eastAsia="Times New Roman" w:hAnsi="Times New Roman" w:cs="Times New Roman"/>
          <w:b/>
          <w:bCs/>
          <w:snapToGrid w:val="0"/>
          <w:color w:val="000000"/>
          <w:sz w:val="20"/>
          <w:szCs w:val="20"/>
          <w:lang w:eastAsia="ru-RU"/>
        </w:rPr>
        <w:t>имеет право:</w:t>
      </w:r>
    </w:p>
    <w:p w:rsidR="00801A55" w:rsidRPr="00A64DF9" w:rsidRDefault="00801A55" w:rsidP="00801A55">
      <w:pPr>
        <w:widowControl w:val="0"/>
        <w:pBdr>
          <w:bottom w:val="single" w:sz="12" w:space="0" w:color="auto"/>
        </w:pBdr>
        <w:spacing w:after="0" w:line="240" w:lineRule="auto"/>
        <w:ind w:left="284" w:firstLine="567"/>
        <w:jc w:val="both"/>
        <w:rPr>
          <w:rFonts w:ascii="Times New Roman" w:eastAsia="Times New Roman" w:hAnsi="Times New Roman" w:cs="Times New Roman"/>
          <w:snapToGrid w:val="0"/>
          <w:color w:val="000000"/>
          <w:sz w:val="20"/>
          <w:szCs w:val="20"/>
          <w:lang w:eastAsia="ru-RU"/>
        </w:rPr>
      </w:pPr>
      <w:r w:rsidRPr="00A64DF9">
        <w:rPr>
          <w:rFonts w:ascii="Times New Roman" w:eastAsia="Times New Roman" w:hAnsi="Times New Roman" w:cs="Times New Roman"/>
          <w:snapToGrid w:val="0"/>
          <w:color w:val="000000"/>
          <w:sz w:val="20"/>
          <w:szCs w:val="20"/>
          <w:lang w:eastAsia="ru-RU"/>
        </w:rPr>
        <w:t>4.3.1. использовать земельный участок на условиях, установленных настоящим Договором;</w:t>
      </w:r>
    </w:p>
    <w:p w:rsidR="00801A55" w:rsidRPr="00A64DF9" w:rsidRDefault="00801A55" w:rsidP="00801A55">
      <w:pPr>
        <w:widowControl w:val="0"/>
        <w:pBdr>
          <w:bottom w:val="single" w:sz="12" w:space="0" w:color="auto"/>
        </w:pBdr>
        <w:spacing w:after="0" w:line="240" w:lineRule="auto"/>
        <w:ind w:left="284" w:firstLine="567"/>
        <w:jc w:val="both"/>
        <w:rPr>
          <w:rFonts w:ascii="Times New Roman" w:eastAsia="Times New Roman" w:hAnsi="Times New Roman" w:cs="Times New Roman"/>
          <w:snapToGrid w:val="0"/>
          <w:color w:val="000000"/>
          <w:sz w:val="20"/>
          <w:szCs w:val="20"/>
          <w:lang w:eastAsia="ru-RU"/>
        </w:rPr>
      </w:pPr>
      <w:r w:rsidRPr="00A64DF9">
        <w:rPr>
          <w:rFonts w:ascii="Times New Roman" w:eastAsia="Times New Roman" w:hAnsi="Times New Roman" w:cs="Times New Roman"/>
          <w:snapToGrid w:val="0"/>
          <w:color w:val="000000"/>
          <w:sz w:val="20"/>
          <w:szCs w:val="20"/>
          <w:lang w:eastAsia="ru-RU"/>
        </w:rPr>
        <w:t>4.3.2. возводить строения и сооружения в соответствии с разрешением на строительство;</w:t>
      </w:r>
    </w:p>
    <w:p w:rsidR="00801A55" w:rsidRPr="00A64DF9" w:rsidRDefault="00801A55" w:rsidP="00801A55">
      <w:pPr>
        <w:widowControl w:val="0"/>
        <w:pBdr>
          <w:bottom w:val="single" w:sz="12" w:space="0" w:color="auto"/>
        </w:pBdr>
        <w:spacing w:after="0" w:line="240" w:lineRule="auto"/>
        <w:ind w:left="284" w:firstLine="567"/>
        <w:jc w:val="both"/>
        <w:rPr>
          <w:rFonts w:ascii="Times New Roman" w:eastAsia="Times New Roman" w:hAnsi="Times New Roman" w:cs="Times New Roman"/>
          <w:snapToGrid w:val="0"/>
          <w:color w:val="000000"/>
          <w:sz w:val="20"/>
          <w:szCs w:val="20"/>
          <w:lang w:eastAsia="ru-RU"/>
        </w:rPr>
      </w:pPr>
      <w:r w:rsidRPr="00A64DF9">
        <w:rPr>
          <w:rFonts w:ascii="Times New Roman" w:eastAsia="Times New Roman" w:hAnsi="Times New Roman" w:cs="Times New Roman"/>
          <w:snapToGrid w:val="0"/>
          <w:color w:val="000000"/>
          <w:sz w:val="20"/>
          <w:szCs w:val="20"/>
          <w:lang w:eastAsia="ru-RU"/>
        </w:rPr>
        <w:t>4.3.3.осуществлять другие права на использование земельного участка, предусмотренные действующим законодательством;</w:t>
      </w:r>
    </w:p>
    <w:p w:rsidR="00801A55" w:rsidRPr="00A64DF9" w:rsidRDefault="00801A55" w:rsidP="00801A55">
      <w:pPr>
        <w:widowControl w:val="0"/>
        <w:pBdr>
          <w:bottom w:val="single" w:sz="12" w:space="0" w:color="auto"/>
        </w:pBdr>
        <w:spacing w:after="0" w:line="240" w:lineRule="auto"/>
        <w:ind w:left="284" w:firstLine="567"/>
        <w:jc w:val="both"/>
        <w:rPr>
          <w:rFonts w:ascii="Times New Roman" w:eastAsia="Times New Roman" w:hAnsi="Times New Roman" w:cs="Times New Roman"/>
          <w:b/>
          <w:bCs/>
          <w:snapToGrid w:val="0"/>
          <w:color w:val="000000"/>
          <w:sz w:val="20"/>
          <w:szCs w:val="20"/>
          <w:lang w:eastAsia="ru-RU"/>
        </w:rPr>
      </w:pPr>
      <w:r w:rsidRPr="00A64DF9">
        <w:rPr>
          <w:rFonts w:ascii="Times New Roman" w:eastAsia="Times New Roman" w:hAnsi="Times New Roman" w:cs="Times New Roman"/>
          <w:b/>
          <w:bCs/>
          <w:snapToGrid w:val="0"/>
          <w:color w:val="000000"/>
          <w:sz w:val="20"/>
          <w:szCs w:val="20"/>
          <w:lang w:eastAsia="ru-RU"/>
        </w:rPr>
        <w:t>4.4. Арендатор обязан:</w:t>
      </w:r>
    </w:p>
    <w:p w:rsidR="00801A55" w:rsidRPr="00A64DF9" w:rsidRDefault="00801A55" w:rsidP="00801A55">
      <w:pPr>
        <w:widowControl w:val="0"/>
        <w:pBdr>
          <w:bottom w:val="single" w:sz="12" w:space="0" w:color="auto"/>
        </w:pBdr>
        <w:spacing w:after="0" w:line="240" w:lineRule="auto"/>
        <w:ind w:left="284" w:firstLine="567"/>
        <w:jc w:val="both"/>
        <w:rPr>
          <w:rFonts w:ascii="Times New Roman" w:eastAsia="Times New Roman" w:hAnsi="Times New Roman" w:cs="Times New Roman"/>
          <w:snapToGrid w:val="0"/>
          <w:color w:val="000000"/>
          <w:sz w:val="20"/>
          <w:szCs w:val="20"/>
          <w:lang w:eastAsia="ru-RU"/>
        </w:rPr>
      </w:pPr>
      <w:r w:rsidRPr="00A64DF9">
        <w:rPr>
          <w:rFonts w:ascii="Times New Roman" w:eastAsia="Times New Roman" w:hAnsi="Times New Roman" w:cs="Times New Roman"/>
          <w:snapToGrid w:val="0"/>
          <w:color w:val="000000"/>
          <w:sz w:val="20"/>
          <w:szCs w:val="20"/>
          <w:lang w:eastAsia="ru-RU"/>
        </w:rPr>
        <w:t>4.4.1. в течение 30 дней со дня направления проекта договора аренды земельного участка подписать и предоставить указанный договор в уполномоченный орган для регистрации;</w:t>
      </w:r>
    </w:p>
    <w:p w:rsidR="00801A55" w:rsidRPr="00A64DF9" w:rsidRDefault="00801A55" w:rsidP="00801A55">
      <w:pPr>
        <w:widowControl w:val="0"/>
        <w:pBdr>
          <w:bottom w:val="single" w:sz="12" w:space="0" w:color="auto"/>
        </w:pBdr>
        <w:spacing w:after="0" w:line="240" w:lineRule="auto"/>
        <w:ind w:left="284" w:firstLine="567"/>
        <w:jc w:val="both"/>
        <w:rPr>
          <w:rFonts w:ascii="Times New Roman" w:eastAsia="Times New Roman" w:hAnsi="Times New Roman" w:cs="Times New Roman"/>
          <w:snapToGrid w:val="0"/>
          <w:color w:val="000000"/>
          <w:sz w:val="20"/>
          <w:szCs w:val="20"/>
          <w:lang w:eastAsia="ru-RU"/>
        </w:rPr>
      </w:pPr>
      <w:r w:rsidRPr="00A64DF9">
        <w:rPr>
          <w:rFonts w:ascii="Times New Roman" w:eastAsia="Times New Roman" w:hAnsi="Times New Roman" w:cs="Times New Roman"/>
          <w:snapToGrid w:val="0"/>
          <w:color w:val="000000"/>
          <w:sz w:val="20"/>
          <w:szCs w:val="20"/>
          <w:lang w:eastAsia="ru-RU"/>
        </w:rPr>
        <w:t>4.4.2. использовать земельный участок в соответствии с разрешенным использованием способами, которые не должны наносить вред окружающей среде, в том числе земле как природному объекту;</w:t>
      </w:r>
    </w:p>
    <w:p w:rsidR="00801A55" w:rsidRPr="00A64DF9" w:rsidRDefault="00801A55" w:rsidP="00801A55">
      <w:pPr>
        <w:widowControl w:val="0"/>
        <w:pBdr>
          <w:bottom w:val="single" w:sz="12" w:space="0" w:color="auto"/>
        </w:pBdr>
        <w:spacing w:after="0" w:line="240" w:lineRule="auto"/>
        <w:ind w:left="284" w:firstLine="567"/>
        <w:jc w:val="both"/>
        <w:rPr>
          <w:rFonts w:ascii="Times New Roman" w:eastAsia="Times New Roman" w:hAnsi="Times New Roman" w:cs="Times New Roman"/>
          <w:snapToGrid w:val="0"/>
          <w:color w:val="000000"/>
          <w:sz w:val="20"/>
          <w:szCs w:val="20"/>
          <w:lang w:eastAsia="ru-RU"/>
        </w:rPr>
      </w:pPr>
      <w:r w:rsidRPr="00A64DF9">
        <w:rPr>
          <w:rFonts w:ascii="Times New Roman" w:eastAsia="Times New Roman" w:hAnsi="Times New Roman" w:cs="Times New Roman"/>
          <w:snapToGrid w:val="0"/>
          <w:color w:val="000000"/>
          <w:sz w:val="20"/>
          <w:szCs w:val="20"/>
          <w:lang w:eastAsia="ru-RU"/>
        </w:rPr>
        <w:t>4.4.3. сохранять межевые, геодезические и другие специальные знаки, установленные на земельном участке в соответствии с законодательством;</w:t>
      </w:r>
    </w:p>
    <w:p w:rsidR="00801A55" w:rsidRPr="00A64DF9" w:rsidRDefault="00801A55" w:rsidP="00801A55">
      <w:pPr>
        <w:widowControl w:val="0"/>
        <w:pBdr>
          <w:bottom w:val="single" w:sz="12" w:space="0" w:color="auto"/>
        </w:pBdr>
        <w:spacing w:after="0" w:line="240" w:lineRule="auto"/>
        <w:ind w:left="284" w:firstLine="567"/>
        <w:jc w:val="both"/>
        <w:rPr>
          <w:rFonts w:ascii="Times New Roman" w:eastAsia="Times New Roman" w:hAnsi="Times New Roman" w:cs="Times New Roman"/>
          <w:snapToGrid w:val="0"/>
          <w:color w:val="000000"/>
          <w:sz w:val="20"/>
          <w:szCs w:val="20"/>
          <w:lang w:eastAsia="ru-RU"/>
        </w:rPr>
      </w:pPr>
      <w:r w:rsidRPr="00A64DF9">
        <w:rPr>
          <w:rFonts w:ascii="Times New Roman" w:eastAsia="Times New Roman" w:hAnsi="Times New Roman" w:cs="Times New Roman"/>
          <w:snapToGrid w:val="0"/>
          <w:color w:val="000000"/>
          <w:sz w:val="20"/>
          <w:szCs w:val="20"/>
          <w:lang w:eastAsia="ru-RU"/>
        </w:rPr>
        <w:t>4.4.4. осуществлять мероприятия по охране земельного участка;</w:t>
      </w:r>
    </w:p>
    <w:p w:rsidR="00801A55" w:rsidRPr="00A64DF9" w:rsidRDefault="00801A55" w:rsidP="00801A55">
      <w:pPr>
        <w:widowControl w:val="0"/>
        <w:pBdr>
          <w:bottom w:val="single" w:sz="12" w:space="0" w:color="auto"/>
        </w:pBdr>
        <w:spacing w:after="0" w:line="240" w:lineRule="auto"/>
        <w:ind w:left="284" w:firstLine="567"/>
        <w:jc w:val="both"/>
        <w:rPr>
          <w:rFonts w:ascii="Times New Roman" w:eastAsia="Times New Roman" w:hAnsi="Times New Roman" w:cs="Times New Roman"/>
          <w:snapToGrid w:val="0"/>
          <w:color w:val="000000"/>
          <w:sz w:val="20"/>
          <w:szCs w:val="20"/>
          <w:lang w:eastAsia="ru-RU"/>
        </w:rPr>
      </w:pPr>
      <w:r w:rsidRPr="00A64DF9">
        <w:rPr>
          <w:rFonts w:ascii="Times New Roman" w:eastAsia="Times New Roman" w:hAnsi="Times New Roman" w:cs="Times New Roman"/>
          <w:snapToGrid w:val="0"/>
          <w:color w:val="000000"/>
          <w:sz w:val="20"/>
          <w:szCs w:val="20"/>
          <w:lang w:eastAsia="ru-RU"/>
        </w:rPr>
        <w:t>4.4.5. ежемесячно вносить арендную плату (в том числе за время просрочки возврата участка) в размере, порядке и в срок, установленные настоящим Договором, приложениями;</w:t>
      </w:r>
    </w:p>
    <w:p w:rsidR="00801A55" w:rsidRPr="00A64DF9" w:rsidRDefault="00801A55" w:rsidP="00801A55">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A64DF9">
        <w:rPr>
          <w:rFonts w:ascii="Times New Roman" w:eastAsia="Times New Roman" w:hAnsi="Times New Roman" w:cs="Times New Roman"/>
          <w:snapToGrid w:val="0"/>
          <w:color w:val="000000"/>
          <w:sz w:val="20"/>
          <w:szCs w:val="20"/>
          <w:lang w:eastAsia="ru-RU"/>
        </w:rPr>
        <w:t xml:space="preserve">4.4.6. по требованию </w:t>
      </w:r>
      <w:r w:rsidRPr="00A64DF9">
        <w:rPr>
          <w:rFonts w:ascii="Times New Roman" w:eastAsia="Times New Roman" w:hAnsi="Times New Roman" w:cs="Times New Roman"/>
          <w:sz w:val="20"/>
          <w:szCs w:val="20"/>
          <w:lang w:eastAsia="ru-RU"/>
        </w:rPr>
        <w:t>Арендодателя в пятидневный срок представлять платежные документы об оплате арендной платы за земельный участок, учредительные документы, иные документы, имеющие непосредственное отношение для выяснения вопросов, касающихся выполнения Арендатором условий настоящего Договора и его деятельности по использованию земельного участка;</w:t>
      </w:r>
    </w:p>
    <w:p w:rsidR="00801A55" w:rsidRPr="00A64DF9" w:rsidRDefault="00801A55" w:rsidP="00801A55">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4.4.7.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801A55" w:rsidRPr="00A64DF9" w:rsidRDefault="00801A55" w:rsidP="00801A55">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4.4.8. обеспечить безопасность инженерных коммуникаций при проведении земляных работ и работ по благоустройству территории;</w:t>
      </w:r>
    </w:p>
    <w:p w:rsidR="00801A55" w:rsidRPr="00A64DF9" w:rsidRDefault="00801A55" w:rsidP="00801A55">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4.4.9. не допускать загрязнение, захламление, деградацию и ухудшение плодородия почв на землях соответствующих категорий;</w:t>
      </w:r>
    </w:p>
    <w:p w:rsidR="00801A55" w:rsidRPr="00A64DF9" w:rsidRDefault="00801A55" w:rsidP="00801A55">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4.4.10. при проведении работ, связанным с использованием недрами, провести работы по рекультивации земельного участка в соответствии с требованиями, установленными в порядке, определенном действующим законодательством;</w:t>
      </w:r>
    </w:p>
    <w:p w:rsidR="00801A55" w:rsidRPr="00A64DF9" w:rsidRDefault="00801A55" w:rsidP="00801A55">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4.4.11. после подписания настоящего Договора и/или дополнительных соглашений к нему произвести его государственную регистрацию в Управлении Федеральной службы государственной регистрации, кадастра и картографии по Республики Татарстан;</w:t>
      </w:r>
    </w:p>
    <w:p w:rsidR="00801A55" w:rsidRPr="00A64DF9" w:rsidRDefault="00801A55" w:rsidP="00801A55">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4.4.12. письменно в течение 3-х рабочих дней уведомить (специальным уведомлением)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данные о лице, имеющего право представлять Арендатора и действовать от его имени (с доверенностью или без такового).В случае неисполнения Арендатором этих условий, письма и другая корреспонденция, направляемые Арендодателем по указанным в настоящем Договоре адресу, считаются направленными Арендодателем Арендатору, а Арендатор, вне зависимости от фактического получения, считается извещенным, получившим соответствующие письма, корреспонденцию;</w:t>
      </w:r>
    </w:p>
    <w:p w:rsidR="00801A55" w:rsidRPr="00A64DF9" w:rsidRDefault="00801A55" w:rsidP="00801A55">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4.4.13. обеспечить Арендодателю (его представителям), представителям органов государственного, муниципального контроля за использованием и охраной земель беспрепятственный доступ на земельный участок для проведения соблюдения Арендатором условий настоящего Договора, а также норм действующего земельного законодательства;</w:t>
      </w:r>
    </w:p>
    <w:p w:rsidR="00801A55" w:rsidRPr="00A64DF9" w:rsidRDefault="00801A55" w:rsidP="00801A55">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4.4.14. соблюдать (выполнять) в соответствии с требованиями владельцев, эксплуатационных служб условия содержания и эксплуатации подземных и наземных коммуникаций, сооружений, дорог и т.п., расположенных на земельном участке.</w:t>
      </w:r>
    </w:p>
    <w:p w:rsidR="00801A55" w:rsidRPr="00A64DF9" w:rsidRDefault="00801A55" w:rsidP="00801A55">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При необходимости проведения на земельном участке соответствующими лицами и службами аварийно-ремонтных и иных подобных работ обеспечить им беспрепятственный доступ и возможность выполнения этих работ;</w:t>
      </w:r>
    </w:p>
    <w:p w:rsidR="00801A55" w:rsidRPr="00A64DF9" w:rsidRDefault="00801A55" w:rsidP="00801A55">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4.4.15. письменно сообщить Арендодателю не позднее чем за 2 (два) месяца о предстоящем освобождении земельного участка как в связи с окончанием срока действия Договора, так и при досрочном его освобождении и передать по акту приема-передачи земельный участок Арендодателю в состоянии и качестве не хуже первоначального состояния и качества, существующих на момент заключения настоящего Договора;</w:t>
      </w:r>
    </w:p>
    <w:p w:rsidR="00801A55" w:rsidRPr="00A64DF9" w:rsidRDefault="00801A55" w:rsidP="00801A55">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4.4.16. не заключать договоры и не вступать в сделки,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без письменного согласия Арендодателя;</w:t>
      </w:r>
    </w:p>
    <w:p w:rsidR="00801A55" w:rsidRPr="00A64DF9" w:rsidRDefault="00801A55" w:rsidP="00801A55">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4.4.17. выполнять в полном объеме все условия настоящего Договора;</w:t>
      </w:r>
    </w:p>
    <w:p w:rsidR="00801A55" w:rsidRPr="00A64DF9" w:rsidRDefault="00801A55" w:rsidP="00801A55">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 xml:space="preserve">4.4.18.выполнять </w:t>
      </w:r>
      <w:proofErr w:type="gramStart"/>
      <w:r w:rsidRPr="00A64DF9">
        <w:rPr>
          <w:rFonts w:ascii="Times New Roman" w:eastAsia="Times New Roman" w:hAnsi="Times New Roman" w:cs="Times New Roman"/>
          <w:sz w:val="20"/>
          <w:szCs w:val="20"/>
          <w:lang w:eastAsia="ru-RU"/>
        </w:rPr>
        <w:t>иные  требования</w:t>
      </w:r>
      <w:proofErr w:type="gramEnd"/>
      <w:r w:rsidRPr="00A64DF9">
        <w:rPr>
          <w:rFonts w:ascii="Times New Roman" w:eastAsia="Times New Roman" w:hAnsi="Times New Roman" w:cs="Times New Roman"/>
          <w:sz w:val="20"/>
          <w:szCs w:val="20"/>
          <w:lang w:eastAsia="ru-RU"/>
        </w:rPr>
        <w:t>, предусмотренные действующим законодательством, нормативно-правовыми актами и актами ненормативного характера органов местного самоуправления Высокогорского муниципального района.</w:t>
      </w:r>
    </w:p>
    <w:p w:rsidR="00801A55" w:rsidRPr="00A64DF9" w:rsidRDefault="00801A55" w:rsidP="00801A55">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p>
    <w:p w:rsidR="00801A55" w:rsidRPr="00A64DF9" w:rsidRDefault="00801A55" w:rsidP="00801A55">
      <w:pPr>
        <w:widowControl w:val="0"/>
        <w:pBdr>
          <w:bottom w:val="single" w:sz="12" w:space="0" w:color="auto"/>
        </w:pBdr>
        <w:spacing w:after="0" w:line="360" w:lineRule="auto"/>
        <w:ind w:left="284" w:firstLine="567"/>
        <w:jc w:val="center"/>
        <w:rPr>
          <w:rFonts w:ascii="Times New Roman" w:eastAsia="Times New Roman" w:hAnsi="Times New Roman" w:cs="Times New Roman"/>
          <w:b/>
          <w:bCs/>
          <w:sz w:val="20"/>
          <w:szCs w:val="20"/>
          <w:lang w:eastAsia="ru-RU"/>
        </w:rPr>
      </w:pPr>
      <w:r w:rsidRPr="00A64DF9">
        <w:rPr>
          <w:rFonts w:ascii="Times New Roman" w:eastAsia="Times New Roman" w:hAnsi="Times New Roman" w:cs="Times New Roman"/>
          <w:b/>
          <w:bCs/>
          <w:sz w:val="20"/>
          <w:szCs w:val="20"/>
          <w:lang w:eastAsia="ru-RU"/>
        </w:rPr>
        <w:t>5. Ответственность Сторон</w:t>
      </w:r>
    </w:p>
    <w:p w:rsidR="00801A55" w:rsidRPr="00A64DF9" w:rsidRDefault="00801A55" w:rsidP="00801A55">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5.1. В случае не подписания и не представления Арендатором указанного договора в уполномоченный орган согласно п. 4.4.1 в течение 30 дней, Арендодатель вправе объявить о проведении повторного аукциона;</w:t>
      </w:r>
    </w:p>
    <w:p w:rsidR="00801A55" w:rsidRPr="00A64DF9" w:rsidRDefault="00801A55" w:rsidP="00801A55">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5.2. За нарушение условий настоящего Договора стороны несут ответственность, предусмотренную настоящим Договором и действующим законодательством.</w:t>
      </w:r>
    </w:p>
    <w:p w:rsidR="00801A55" w:rsidRPr="00A64DF9" w:rsidRDefault="00801A55" w:rsidP="00801A55">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 xml:space="preserve">5.3. Арендатор обязуется уплатить Арендодателю неустойку, штраф в размере годовой арендной платы в случае неисполнения (ненадлежащего исполнения) им обязательств, предусмотренных условиями настоящего Договора, а именно </w:t>
      </w:r>
      <w:proofErr w:type="spellStart"/>
      <w:r w:rsidRPr="00A64DF9">
        <w:rPr>
          <w:rFonts w:ascii="Times New Roman" w:eastAsia="Times New Roman" w:hAnsi="Times New Roman" w:cs="Times New Roman"/>
          <w:sz w:val="20"/>
          <w:szCs w:val="20"/>
          <w:lang w:eastAsia="ru-RU"/>
        </w:rPr>
        <w:t>п.п</w:t>
      </w:r>
      <w:proofErr w:type="spellEnd"/>
      <w:r w:rsidRPr="00A64DF9">
        <w:rPr>
          <w:rFonts w:ascii="Times New Roman" w:eastAsia="Times New Roman" w:hAnsi="Times New Roman" w:cs="Times New Roman"/>
          <w:sz w:val="20"/>
          <w:szCs w:val="20"/>
          <w:lang w:eastAsia="ru-RU"/>
        </w:rPr>
        <w:t>. 1.1.5., 4.3.2., 4.4.2.</w:t>
      </w:r>
    </w:p>
    <w:p w:rsidR="00801A55" w:rsidRPr="00A64DF9" w:rsidRDefault="00801A55" w:rsidP="00801A55">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 xml:space="preserve">5.4.   Арендатор обязуется уплатить Арендодателю неустойку, штраф в размере ежемесячной арендной платы в случае неисполнения (ненадлежащего исполнения) им обязательств, предусмотренных условиями настоящего Договора, а именно </w:t>
      </w:r>
      <w:proofErr w:type="spellStart"/>
      <w:r w:rsidRPr="00A64DF9">
        <w:rPr>
          <w:rFonts w:ascii="Times New Roman" w:eastAsia="Times New Roman" w:hAnsi="Times New Roman" w:cs="Times New Roman"/>
          <w:sz w:val="20"/>
          <w:szCs w:val="20"/>
          <w:lang w:eastAsia="ru-RU"/>
        </w:rPr>
        <w:t>п.п</w:t>
      </w:r>
      <w:proofErr w:type="spellEnd"/>
      <w:r w:rsidRPr="00A64DF9">
        <w:rPr>
          <w:rFonts w:ascii="Times New Roman" w:eastAsia="Times New Roman" w:hAnsi="Times New Roman" w:cs="Times New Roman"/>
          <w:sz w:val="20"/>
          <w:szCs w:val="20"/>
          <w:lang w:eastAsia="ru-RU"/>
        </w:rPr>
        <w:t xml:space="preserve">. 2.2., 4.4.3., 4.4.4., с </w:t>
      </w:r>
      <w:proofErr w:type="spellStart"/>
      <w:r w:rsidRPr="00A64DF9">
        <w:rPr>
          <w:rFonts w:ascii="Times New Roman" w:eastAsia="Times New Roman" w:hAnsi="Times New Roman" w:cs="Times New Roman"/>
          <w:sz w:val="20"/>
          <w:szCs w:val="20"/>
          <w:lang w:eastAsia="ru-RU"/>
        </w:rPr>
        <w:t>п.п</w:t>
      </w:r>
      <w:proofErr w:type="spellEnd"/>
      <w:r w:rsidRPr="00A64DF9">
        <w:rPr>
          <w:rFonts w:ascii="Times New Roman" w:eastAsia="Times New Roman" w:hAnsi="Times New Roman" w:cs="Times New Roman"/>
          <w:sz w:val="20"/>
          <w:szCs w:val="20"/>
          <w:lang w:eastAsia="ru-RU"/>
        </w:rPr>
        <w:t xml:space="preserve">. 4.4.7. по 4.4.9., с </w:t>
      </w:r>
      <w:proofErr w:type="spellStart"/>
      <w:r w:rsidRPr="00A64DF9">
        <w:rPr>
          <w:rFonts w:ascii="Times New Roman" w:eastAsia="Times New Roman" w:hAnsi="Times New Roman" w:cs="Times New Roman"/>
          <w:sz w:val="20"/>
          <w:szCs w:val="20"/>
          <w:lang w:eastAsia="ru-RU"/>
        </w:rPr>
        <w:t>п.п</w:t>
      </w:r>
      <w:proofErr w:type="spellEnd"/>
      <w:r w:rsidRPr="00A64DF9">
        <w:rPr>
          <w:rFonts w:ascii="Times New Roman" w:eastAsia="Times New Roman" w:hAnsi="Times New Roman" w:cs="Times New Roman"/>
          <w:sz w:val="20"/>
          <w:szCs w:val="20"/>
          <w:lang w:eastAsia="ru-RU"/>
        </w:rPr>
        <w:t>. 4.4.13. по 4.4.15., 6.1.</w:t>
      </w:r>
    </w:p>
    <w:p w:rsidR="00801A55" w:rsidRPr="00A64DF9" w:rsidRDefault="00801A55" w:rsidP="00801A55">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5.5. Уплата штрафа, пени не освобождает стороны от выполнения обязанностей по настоящему Договору.</w:t>
      </w:r>
    </w:p>
    <w:p w:rsidR="00801A55" w:rsidRPr="00A64DF9" w:rsidRDefault="00801A55" w:rsidP="00801A55">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5.6. В случае выявления нарушения условий Договора сторона Договора должна направить виновной стороне письменное уведомление с изложением факта нарушения.</w:t>
      </w:r>
    </w:p>
    <w:p w:rsidR="00801A55" w:rsidRPr="00A64DF9" w:rsidRDefault="00801A55" w:rsidP="00801A55">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5.7. В случае неисполнения условий Договора Арендатор также уплачивает штраф в размерах, предусмотренных законодательством об административной ответственности за нарушения земельного законодательства.</w:t>
      </w:r>
    </w:p>
    <w:p w:rsidR="00801A55" w:rsidRPr="00A64DF9" w:rsidRDefault="00801A55" w:rsidP="00801A55">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p>
    <w:p w:rsidR="00801A55" w:rsidRPr="00A64DF9" w:rsidRDefault="00801A55" w:rsidP="00801A55">
      <w:pPr>
        <w:widowControl w:val="0"/>
        <w:pBdr>
          <w:bottom w:val="single" w:sz="12" w:space="0" w:color="auto"/>
        </w:pBdr>
        <w:spacing w:after="0" w:line="360" w:lineRule="auto"/>
        <w:ind w:left="284" w:firstLine="567"/>
        <w:jc w:val="center"/>
        <w:rPr>
          <w:rFonts w:ascii="Times New Roman" w:eastAsia="Times New Roman" w:hAnsi="Times New Roman" w:cs="Times New Roman"/>
          <w:b/>
          <w:bCs/>
          <w:sz w:val="20"/>
          <w:szCs w:val="20"/>
          <w:lang w:eastAsia="ru-RU"/>
        </w:rPr>
      </w:pPr>
      <w:r w:rsidRPr="00A64DF9">
        <w:rPr>
          <w:rFonts w:ascii="Times New Roman" w:eastAsia="Times New Roman" w:hAnsi="Times New Roman" w:cs="Times New Roman"/>
          <w:b/>
          <w:bCs/>
          <w:sz w:val="20"/>
          <w:szCs w:val="20"/>
          <w:lang w:eastAsia="ru-RU"/>
        </w:rPr>
        <w:t>6. Изменение, расторжение и прекращение действия Договора</w:t>
      </w:r>
    </w:p>
    <w:p w:rsidR="00801A55" w:rsidRPr="00A64DF9" w:rsidRDefault="00801A55" w:rsidP="00801A55">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6.1. При реорганизации юридического лица, а равно в ином случае возникновения правопреемства по настоящему Договору, правопреемник Арендатора обязан известить Арендодателя о правопреемстве с указанием своих новых реквизитов для исполнения настоящего Договора.</w:t>
      </w:r>
    </w:p>
    <w:p w:rsidR="00801A55" w:rsidRPr="00A64DF9" w:rsidRDefault="00801A55" w:rsidP="00801A55">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 xml:space="preserve">6.2. Договор прекращает свое действие по окончании его срока, в порядке предусмотренным настоящим Договором, а также в любой </w:t>
      </w:r>
      <w:proofErr w:type="gramStart"/>
      <w:r w:rsidRPr="00A64DF9">
        <w:rPr>
          <w:rFonts w:ascii="Times New Roman" w:eastAsia="Times New Roman" w:hAnsi="Times New Roman" w:cs="Times New Roman"/>
          <w:sz w:val="20"/>
          <w:szCs w:val="20"/>
          <w:lang w:eastAsia="ru-RU"/>
        </w:rPr>
        <w:t>другой срок</w:t>
      </w:r>
      <w:proofErr w:type="gramEnd"/>
      <w:r w:rsidRPr="00A64DF9">
        <w:rPr>
          <w:rFonts w:ascii="Times New Roman" w:eastAsia="Times New Roman" w:hAnsi="Times New Roman" w:cs="Times New Roman"/>
          <w:sz w:val="20"/>
          <w:szCs w:val="20"/>
          <w:lang w:eastAsia="ru-RU"/>
        </w:rPr>
        <w:t xml:space="preserve"> установленный соглашением сторон.</w:t>
      </w:r>
    </w:p>
    <w:p w:rsidR="00801A55" w:rsidRPr="00A64DF9" w:rsidRDefault="00801A55" w:rsidP="00801A55">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6.3. Дополнения, изменения и поправки, вносимые в Договор, оформляются дополнительными соглашениями сторон.</w:t>
      </w:r>
    </w:p>
    <w:p w:rsidR="00801A55" w:rsidRPr="00A64DF9" w:rsidRDefault="00801A55" w:rsidP="00801A55">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6.4. Уведомления, предложения и иные сообщения могут быть направлены заказным письмом, смс-рассылкой, а также телексом или телефаксом, а также путем опубликования в средствах массовой информации и иными способами, предусмотренными действующим законодательством или настоящим Договором.</w:t>
      </w:r>
    </w:p>
    <w:p w:rsidR="00801A55" w:rsidRPr="00A64DF9" w:rsidRDefault="00801A55" w:rsidP="00801A55">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6.5. в случаях:</w:t>
      </w:r>
    </w:p>
    <w:p w:rsidR="00801A55" w:rsidRPr="00A64DF9" w:rsidRDefault="00801A55" w:rsidP="00801A55">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 предусмотренных ст. 46 ЗК РФ;</w:t>
      </w:r>
    </w:p>
    <w:p w:rsidR="00801A55" w:rsidRPr="00A64DF9" w:rsidRDefault="00801A55" w:rsidP="00801A55">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 не внесения Арендатором арендной платы и образования задолженности по арендной плате и пени свыше, превышающей двухмесячную арендную плату;</w:t>
      </w:r>
    </w:p>
    <w:p w:rsidR="00801A55" w:rsidRPr="00A64DF9" w:rsidRDefault="00801A55" w:rsidP="00801A55">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 xml:space="preserve">- неисполнения или ненадлежащего исполнения Арендатором обязательств, предусмотренных условиями настоящего Договора, а именно </w:t>
      </w:r>
      <w:proofErr w:type="spellStart"/>
      <w:r w:rsidRPr="00A64DF9">
        <w:rPr>
          <w:rFonts w:ascii="Times New Roman" w:eastAsia="Times New Roman" w:hAnsi="Times New Roman" w:cs="Times New Roman"/>
          <w:sz w:val="20"/>
          <w:szCs w:val="20"/>
          <w:lang w:eastAsia="ru-RU"/>
        </w:rPr>
        <w:t>п.п</w:t>
      </w:r>
      <w:proofErr w:type="spellEnd"/>
      <w:r w:rsidRPr="00A64DF9">
        <w:rPr>
          <w:rFonts w:ascii="Times New Roman" w:eastAsia="Times New Roman" w:hAnsi="Times New Roman" w:cs="Times New Roman"/>
          <w:sz w:val="20"/>
          <w:szCs w:val="20"/>
          <w:lang w:eastAsia="ru-RU"/>
        </w:rPr>
        <w:t xml:space="preserve">. 1.1.5., 2.2., 4.3.2., с </w:t>
      </w:r>
      <w:proofErr w:type="spellStart"/>
      <w:r w:rsidRPr="00A64DF9">
        <w:rPr>
          <w:rFonts w:ascii="Times New Roman" w:eastAsia="Times New Roman" w:hAnsi="Times New Roman" w:cs="Times New Roman"/>
          <w:sz w:val="20"/>
          <w:szCs w:val="20"/>
          <w:lang w:eastAsia="ru-RU"/>
        </w:rPr>
        <w:t>п.п</w:t>
      </w:r>
      <w:proofErr w:type="spellEnd"/>
      <w:r w:rsidRPr="00A64DF9">
        <w:rPr>
          <w:rFonts w:ascii="Times New Roman" w:eastAsia="Times New Roman" w:hAnsi="Times New Roman" w:cs="Times New Roman"/>
          <w:sz w:val="20"/>
          <w:szCs w:val="20"/>
          <w:lang w:eastAsia="ru-RU"/>
        </w:rPr>
        <w:t xml:space="preserve">. 4.4.2. по 4.4.4., с </w:t>
      </w:r>
      <w:proofErr w:type="spellStart"/>
      <w:r w:rsidRPr="00A64DF9">
        <w:rPr>
          <w:rFonts w:ascii="Times New Roman" w:eastAsia="Times New Roman" w:hAnsi="Times New Roman" w:cs="Times New Roman"/>
          <w:sz w:val="20"/>
          <w:szCs w:val="20"/>
          <w:lang w:eastAsia="ru-RU"/>
        </w:rPr>
        <w:t>п.п</w:t>
      </w:r>
      <w:proofErr w:type="spellEnd"/>
      <w:r w:rsidRPr="00A64DF9">
        <w:rPr>
          <w:rFonts w:ascii="Times New Roman" w:eastAsia="Times New Roman" w:hAnsi="Times New Roman" w:cs="Times New Roman"/>
          <w:sz w:val="20"/>
          <w:szCs w:val="20"/>
          <w:lang w:eastAsia="ru-RU"/>
        </w:rPr>
        <w:t>. 4.4.7. по 4.4.16, 6.1.;</w:t>
      </w:r>
    </w:p>
    <w:p w:rsidR="00801A55" w:rsidRPr="00A64DF9" w:rsidRDefault="00801A55" w:rsidP="00801A55">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 xml:space="preserve">- если Арендатор не начал использовать и осваивать земельный участок на условиях и в течение </w:t>
      </w:r>
      <w:proofErr w:type="gramStart"/>
      <w:r w:rsidRPr="00A64DF9">
        <w:rPr>
          <w:rFonts w:ascii="Times New Roman" w:eastAsia="Times New Roman" w:hAnsi="Times New Roman" w:cs="Times New Roman"/>
          <w:sz w:val="20"/>
          <w:szCs w:val="20"/>
          <w:lang w:eastAsia="ru-RU"/>
        </w:rPr>
        <w:t>срока</w:t>
      </w:r>
      <w:proofErr w:type="gramEnd"/>
      <w:r w:rsidRPr="00A64DF9">
        <w:rPr>
          <w:rFonts w:ascii="Times New Roman" w:eastAsia="Times New Roman" w:hAnsi="Times New Roman" w:cs="Times New Roman"/>
          <w:sz w:val="20"/>
          <w:szCs w:val="20"/>
          <w:lang w:eastAsia="ru-RU"/>
        </w:rPr>
        <w:t xml:space="preserve"> предусмотренного настоящим Договором.</w:t>
      </w:r>
    </w:p>
    <w:p w:rsidR="00801A55" w:rsidRPr="00A64DF9" w:rsidRDefault="00801A55" w:rsidP="00801A55">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p>
    <w:p w:rsidR="00801A55" w:rsidRPr="00A64DF9" w:rsidRDefault="00801A55" w:rsidP="00801A55">
      <w:pPr>
        <w:widowControl w:val="0"/>
        <w:pBdr>
          <w:bottom w:val="single" w:sz="12" w:space="0" w:color="auto"/>
        </w:pBdr>
        <w:spacing w:after="0" w:line="360" w:lineRule="auto"/>
        <w:ind w:left="284" w:firstLine="567"/>
        <w:jc w:val="center"/>
        <w:rPr>
          <w:rFonts w:ascii="Times New Roman" w:eastAsia="Times New Roman" w:hAnsi="Times New Roman" w:cs="Times New Roman"/>
          <w:b/>
          <w:bCs/>
          <w:sz w:val="20"/>
          <w:szCs w:val="20"/>
          <w:lang w:eastAsia="ru-RU"/>
        </w:rPr>
      </w:pPr>
      <w:r w:rsidRPr="00A64DF9">
        <w:rPr>
          <w:rFonts w:ascii="Times New Roman" w:eastAsia="Times New Roman" w:hAnsi="Times New Roman" w:cs="Times New Roman"/>
          <w:b/>
          <w:bCs/>
          <w:sz w:val="20"/>
          <w:szCs w:val="20"/>
          <w:lang w:eastAsia="ru-RU"/>
        </w:rPr>
        <w:t>7. Прочие условия Договора</w:t>
      </w:r>
    </w:p>
    <w:p w:rsidR="00801A55" w:rsidRPr="00A64DF9" w:rsidRDefault="00801A55" w:rsidP="00801A55">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7.1. Земельные и имущественные споры, возникающие в ходе реализации настоящего Договора, разрешаются в соответствии с действующим законодательством, судом общей юрисдикции или Арбитражным судом Республики Татарстан в соответствии с их компетенцией.</w:t>
      </w:r>
    </w:p>
    <w:p w:rsidR="00801A55" w:rsidRPr="00A64DF9" w:rsidRDefault="00801A55" w:rsidP="00801A55">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7.2. 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статьи 39.12 Земельного кодекса Российской Федерации и которые уклонились от их заключения, включаются в реестр недобросовестных участников аукциона.</w:t>
      </w:r>
    </w:p>
    <w:p w:rsidR="00801A55" w:rsidRPr="00A64DF9" w:rsidRDefault="00801A55" w:rsidP="00801A55">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7.3. Настоящий Договор составлен в трех экземплярах, имеющих юридическую силу оригинала. Подписанные тексты настоящего договора и приложений к нему хранятся по одному экземпляру у Арендодателя, Арендатора и регистрирующей организации.</w:t>
      </w:r>
    </w:p>
    <w:p w:rsidR="00801A55" w:rsidRPr="00A64DF9" w:rsidRDefault="00801A55" w:rsidP="00801A55">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7.4. Неотъемлемой частью Договора является приложение (Акт приема передачи земельного участка).</w:t>
      </w:r>
    </w:p>
    <w:p w:rsidR="00801A55" w:rsidRPr="00A64DF9" w:rsidRDefault="00801A55" w:rsidP="00801A55">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p>
    <w:p w:rsidR="00801A55" w:rsidRPr="00A64DF9" w:rsidRDefault="00801A55" w:rsidP="00801A55">
      <w:pPr>
        <w:widowControl w:val="0"/>
        <w:pBdr>
          <w:bottom w:val="single" w:sz="12" w:space="0" w:color="auto"/>
        </w:pBdr>
        <w:spacing w:after="0" w:line="240" w:lineRule="auto"/>
        <w:ind w:left="284" w:firstLine="567"/>
        <w:jc w:val="center"/>
        <w:rPr>
          <w:rFonts w:ascii="Times New Roman" w:eastAsia="Times New Roman" w:hAnsi="Times New Roman" w:cs="Times New Roman"/>
          <w:b/>
          <w:bCs/>
          <w:sz w:val="20"/>
          <w:szCs w:val="20"/>
          <w:lang w:eastAsia="ru-RU"/>
        </w:rPr>
      </w:pPr>
      <w:r w:rsidRPr="00A64DF9">
        <w:rPr>
          <w:rFonts w:ascii="Times New Roman" w:eastAsia="Times New Roman" w:hAnsi="Times New Roman" w:cs="Times New Roman"/>
          <w:b/>
          <w:bCs/>
          <w:sz w:val="20"/>
          <w:szCs w:val="20"/>
          <w:lang w:eastAsia="ru-RU"/>
        </w:rPr>
        <w:t>Почтовые реквизиты сторон:</w:t>
      </w:r>
    </w:p>
    <w:tbl>
      <w:tblPr>
        <w:tblW w:w="0" w:type="auto"/>
        <w:tblInd w:w="-106" w:type="dxa"/>
        <w:tblLayout w:type="fixed"/>
        <w:tblLook w:val="0000" w:firstRow="0" w:lastRow="0" w:firstColumn="0" w:lastColumn="0" w:noHBand="0" w:noVBand="0"/>
      </w:tblPr>
      <w:tblGrid>
        <w:gridCol w:w="498"/>
        <w:gridCol w:w="4714"/>
        <w:gridCol w:w="283"/>
        <w:gridCol w:w="73"/>
        <w:gridCol w:w="4747"/>
        <w:gridCol w:w="247"/>
      </w:tblGrid>
      <w:tr w:rsidR="00801A55" w:rsidRPr="00A64DF9" w:rsidTr="00314A1E">
        <w:trPr>
          <w:gridAfter w:val="1"/>
          <w:wAfter w:w="247" w:type="dxa"/>
          <w:trHeight w:val="575"/>
        </w:trPr>
        <w:tc>
          <w:tcPr>
            <w:tcW w:w="5212" w:type="dxa"/>
            <w:gridSpan w:val="2"/>
          </w:tcPr>
          <w:p w:rsidR="00801A55" w:rsidRPr="00A64DF9" w:rsidRDefault="00801A55" w:rsidP="00314A1E">
            <w:pPr>
              <w:spacing w:after="0" w:line="240" w:lineRule="auto"/>
              <w:ind w:left="284" w:right="-108" w:firstLine="567"/>
              <w:jc w:val="center"/>
              <w:rPr>
                <w:rFonts w:ascii="Times New Roman" w:eastAsia="Times New Roman" w:hAnsi="Times New Roman" w:cs="Times New Roman"/>
                <w:b/>
                <w:bCs/>
                <w:sz w:val="20"/>
                <w:szCs w:val="20"/>
                <w:lang w:eastAsia="ru-RU"/>
              </w:rPr>
            </w:pPr>
            <w:r w:rsidRPr="00A64DF9">
              <w:rPr>
                <w:rFonts w:ascii="Times New Roman" w:eastAsia="Times New Roman" w:hAnsi="Times New Roman" w:cs="Times New Roman"/>
                <w:b/>
                <w:bCs/>
                <w:sz w:val="20"/>
                <w:szCs w:val="20"/>
                <w:lang w:eastAsia="ru-RU"/>
              </w:rPr>
              <w:t>Арендодатель:</w:t>
            </w:r>
          </w:p>
          <w:p w:rsidR="00801A55" w:rsidRPr="00A64DF9" w:rsidRDefault="00801A55" w:rsidP="00314A1E">
            <w:pPr>
              <w:spacing w:after="0" w:line="240" w:lineRule="auto"/>
              <w:ind w:left="284" w:right="-108" w:firstLine="567"/>
              <w:jc w:val="center"/>
              <w:rPr>
                <w:rFonts w:ascii="Times New Roman" w:eastAsia="Times New Roman" w:hAnsi="Times New Roman" w:cs="Times New Roman"/>
                <w:b/>
                <w:bCs/>
                <w:sz w:val="20"/>
                <w:szCs w:val="20"/>
                <w:lang w:eastAsia="ru-RU"/>
              </w:rPr>
            </w:pPr>
          </w:p>
        </w:tc>
        <w:tc>
          <w:tcPr>
            <w:tcW w:w="283" w:type="dxa"/>
          </w:tcPr>
          <w:p w:rsidR="00801A55" w:rsidRPr="00A64DF9" w:rsidRDefault="00801A55" w:rsidP="00314A1E">
            <w:pPr>
              <w:spacing w:after="0" w:line="240" w:lineRule="auto"/>
              <w:ind w:left="284" w:firstLine="567"/>
              <w:jc w:val="center"/>
              <w:rPr>
                <w:rFonts w:ascii="Times New Roman" w:eastAsia="Times New Roman" w:hAnsi="Times New Roman" w:cs="Times New Roman"/>
                <w:b/>
                <w:bCs/>
                <w:sz w:val="20"/>
                <w:szCs w:val="20"/>
                <w:lang w:eastAsia="ru-RU"/>
              </w:rPr>
            </w:pPr>
          </w:p>
        </w:tc>
        <w:tc>
          <w:tcPr>
            <w:tcW w:w="4820" w:type="dxa"/>
            <w:gridSpan w:val="2"/>
          </w:tcPr>
          <w:p w:rsidR="00801A55" w:rsidRPr="00A64DF9" w:rsidRDefault="00801A55" w:rsidP="00314A1E">
            <w:pPr>
              <w:spacing w:after="0" w:line="240" w:lineRule="auto"/>
              <w:ind w:left="284" w:firstLine="567"/>
              <w:jc w:val="center"/>
              <w:rPr>
                <w:rFonts w:ascii="Times New Roman" w:eastAsia="Times New Roman" w:hAnsi="Times New Roman" w:cs="Times New Roman"/>
                <w:b/>
                <w:bCs/>
                <w:sz w:val="20"/>
                <w:szCs w:val="20"/>
                <w:lang w:eastAsia="ru-RU"/>
              </w:rPr>
            </w:pPr>
            <w:r w:rsidRPr="00A64DF9">
              <w:rPr>
                <w:rFonts w:ascii="Times New Roman" w:eastAsia="Times New Roman" w:hAnsi="Times New Roman" w:cs="Times New Roman"/>
                <w:b/>
                <w:bCs/>
                <w:sz w:val="20"/>
                <w:szCs w:val="20"/>
                <w:lang w:eastAsia="ru-RU"/>
              </w:rPr>
              <w:t>Арендатор:</w:t>
            </w:r>
          </w:p>
        </w:tc>
      </w:tr>
      <w:tr w:rsidR="00801A55" w:rsidRPr="00A64DF9" w:rsidTr="00314A1E">
        <w:trPr>
          <w:gridBefore w:val="1"/>
          <w:wBefore w:w="498" w:type="dxa"/>
        </w:trPr>
        <w:tc>
          <w:tcPr>
            <w:tcW w:w="5070" w:type="dxa"/>
            <w:gridSpan w:val="3"/>
          </w:tcPr>
          <w:tbl>
            <w:tblPr>
              <w:tblW w:w="9889" w:type="dxa"/>
              <w:tblLayout w:type="fixed"/>
              <w:tblLook w:val="0000" w:firstRow="0" w:lastRow="0" w:firstColumn="0" w:lastColumn="0" w:noHBand="0" w:noVBand="0"/>
            </w:tblPr>
            <w:tblGrid>
              <w:gridCol w:w="9889"/>
            </w:tblGrid>
            <w:tr w:rsidR="00801A55" w:rsidRPr="00A64DF9" w:rsidTr="00314A1E">
              <w:tc>
                <w:tcPr>
                  <w:tcW w:w="5070" w:type="dxa"/>
                </w:tcPr>
                <w:p w:rsidR="00801A55" w:rsidRPr="00A64DF9" w:rsidRDefault="00801A55" w:rsidP="00314A1E">
                  <w:pPr>
                    <w:suppressAutoHyphens/>
                    <w:spacing w:after="0" w:line="240" w:lineRule="auto"/>
                    <w:rPr>
                      <w:rFonts w:ascii="Times New Roman" w:eastAsia="Times New Roman" w:hAnsi="Times New Roman" w:cs="Times New Roman"/>
                      <w:sz w:val="20"/>
                      <w:szCs w:val="20"/>
                      <w:lang w:eastAsia="ar-SA"/>
                    </w:rPr>
                  </w:pPr>
                  <w:proofErr w:type="gramStart"/>
                  <w:r w:rsidRPr="00A64DF9">
                    <w:rPr>
                      <w:rFonts w:ascii="Times New Roman" w:eastAsia="Times New Roman" w:hAnsi="Times New Roman" w:cs="Times New Roman"/>
                      <w:sz w:val="20"/>
                      <w:szCs w:val="20"/>
                      <w:lang w:eastAsia="ar-SA"/>
                    </w:rPr>
                    <w:t xml:space="preserve">Адрес:   </w:t>
                  </w:r>
                  <w:proofErr w:type="gramEnd"/>
                  <w:r w:rsidRPr="00A64DF9">
                    <w:rPr>
                      <w:rFonts w:ascii="Times New Roman" w:eastAsia="Times New Roman" w:hAnsi="Times New Roman" w:cs="Times New Roman"/>
                      <w:sz w:val="20"/>
                      <w:szCs w:val="20"/>
                      <w:lang w:eastAsia="ar-SA"/>
                    </w:rPr>
                    <w:t xml:space="preserve">индекс – 422701             </w:t>
                  </w:r>
                </w:p>
                <w:p w:rsidR="00801A55" w:rsidRPr="00A64DF9" w:rsidRDefault="00801A55" w:rsidP="00314A1E">
                  <w:pPr>
                    <w:suppressAutoHyphens/>
                    <w:spacing w:after="0" w:line="240" w:lineRule="auto"/>
                    <w:rPr>
                      <w:rFonts w:ascii="Times New Roman" w:eastAsia="Times New Roman" w:hAnsi="Times New Roman" w:cs="Times New Roman"/>
                      <w:sz w:val="20"/>
                      <w:szCs w:val="20"/>
                      <w:lang w:eastAsia="ar-SA"/>
                    </w:rPr>
                  </w:pPr>
                  <w:r w:rsidRPr="00A64DF9">
                    <w:rPr>
                      <w:rFonts w:ascii="Times New Roman" w:eastAsia="Times New Roman" w:hAnsi="Times New Roman" w:cs="Times New Roman"/>
                      <w:sz w:val="20"/>
                      <w:szCs w:val="20"/>
                      <w:lang w:eastAsia="ar-SA"/>
                    </w:rPr>
                    <w:t xml:space="preserve">               с. Высокая Гора                  </w:t>
                  </w:r>
                </w:p>
                <w:p w:rsidR="00801A55" w:rsidRPr="00A64DF9" w:rsidRDefault="00801A55" w:rsidP="00314A1E">
                  <w:pPr>
                    <w:suppressAutoHyphens/>
                    <w:spacing w:after="0" w:line="240" w:lineRule="auto"/>
                    <w:rPr>
                      <w:rFonts w:ascii="Times New Roman" w:eastAsia="Times New Roman" w:hAnsi="Times New Roman" w:cs="Times New Roman"/>
                      <w:sz w:val="20"/>
                      <w:szCs w:val="20"/>
                      <w:lang w:eastAsia="ar-SA"/>
                    </w:rPr>
                  </w:pPr>
                  <w:r w:rsidRPr="00A64DF9">
                    <w:rPr>
                      <w:rFonts w:ascii="Times New Roman" w:eastAsia="Times New Roman" w:hAnsi="Times New Roman" w:cs="Times New Roman"/>
                      <w:sz w:val="20"/>
                      <w:szCs w:val="20"/>
                      <w:lang w:eastAsia="ar-SA"/>
                    </w:rPr>
                    <w:t xml:space="preserve">               ул. Полковая, д. 9</w:t>
                  </w:r>
                </w:p>
                <w:p w:rsidR="00801A55" w:rsidRPr="00A64DF9" w:rsidRDefault="00801A55" w:rsidP="00314A1E">
                  <w:pPr>
                    <w:suppressAutoHyphens/>
                    <w:spacing w:after="0" w:line="240" w:lineRule="auto"/>
                    <w:rPr>
                      <w:rFonts w:ascii="Times New Roman" w:eastAsia="Times New Roman" w:hAnsi="Times New Roman" w:cs="Times New Roman"/>
                      <w:sz w:val="20"/>
                      <w:szCs w:val="20"/>
                      <w:u w:val="single"/>
                      <w:lang w:eastAsia="ar-SA"/>
                    </w:rPr>
                  </w:pPr>
                  <w:r w:rsidRPr="00A64DF9">
                    <w:rPr>
                      <w:rFonts w:ascii="Times New Roman" w:eastAsia="Times New Roman" w:hAnsi="Times New Roman" w:cs="Times New Roman"/>
                      <w:sz w:val="20"/>
                      <w:szCs w:val="20"/>
                      <w:lang w:eastAsia="ar-SA"/>
                    </w:rPr>
                    <w:t xml:space="preserve">ИНН </w:t>
                  </w:r>
                  <w:r w:rsidRPr="00A64DF9">
                    <w:rPr>
                      <w:rFonts w:ascii="Times New Roman" w:eastAsia="Times New Roman" w:hAnsi="Times New Roman" w:cs="Times New Roman"/>
                      <w:sz w:val="20"/>
                      <w:szCs w:val="20"/>
                      <w:u w:val="single"/>
                      <w:lang w:eastAsia="ar-SA"/>
                    </w:rPr>
                    <w:t>1616014845</w:t>
                  </w:r>
                </w:p>
                <w:p w:rsidR="00801A55" w:rsidRPr="00A64DF9" w:rsidRDefault="00801A55" w:rsidP="00314A1E">
                  <w:pPr>
                    <w:suppressAutoHyphens/>
                    <w:spacing w:after="0" w:line="240" w:lineRule="auto"/>
                    <w:rPr>
                      <w:rFonts w:ascii="Times New Roman" w:eastAsia="Times New Roman" w:hAnsi="Times New Roman" w:cs="Times New Roman"/>
                      <w:sz w:val="20"/>
                      <w:szCs w:val="20"/>
                      <w:u w:val="single"/>
                      <w:lang w:eastAsia="ar-SA"/>
                    </w:rPr>
                  </w:pPr>
                  <w:r w:rsidRPr="00A64DF9">
                    <w:rPr>
                      <w:rFonts w:ascii="Times New Roman" w:eastAsia="Times New Roman" w:hAnsi="Times New Roman" w:cs="Times New Roman"/>
                      <w:sz w:val="20"/>
                      <w:szCs w:val="20"/>
                      <w:lang w:eastAsia="ar-SA"/>
                    </w:rPr>
                    <w:t xml:space="preserve">КПП </w:t>
                  </w:r>
                  <w:r w:rsidRPr="00A64DF9">
                    <w:rPr>
                      <w:rFonts w:ascii="Times New Roman" w:eastAsia="Times New Roman" w:hAnsi="Times New Roman" w:cs="Times New Roman"/>
                      <w:sz w:val="20"/>
                      <w:szCs w:val="20"/>
                      <w:u w:val="single"/>
                      <w:lang w:eastAsia="ar-SA"/>
                    </w:rPr>
                    <w:t xml:space="preserve">161601001   </w:t>
                  </w:r>
                </w:p>
                <w:p w:rsidR="00801A55" w:rsidRPr="00A64DF9" w:rsidRDefault="00801A55" w:rsidP="00314A1E">
                  <w:pPr>
                    <w:suppressAutoHyphens/>
                    <w:spacing w:after="0" w:line="240" w:lineRule="auto"/>
                    <w:rPr>
                      <w:rFonts w:ascii="Times New Roman" w:eastAsia="Times New Roman" w:hAnsi="Times New Roman" w:cs="Times New Roman"/>
                      <w:sz w:val="20"/>
                      <w:szCs w:val="20"/>
                      <w:lang w:eastAsia="ar-SA"/>
                    </w:rPr>
                  </w:pPr>
                  <w:r w:rsidRPr="00A64DF9">
                    <w:rPr>
                      <w:rFonts w:ascii="Times New Roman" w:eastAsia="Times New Roman" w:hAnsi="Times New Roman" w:cs="Times New Roman"/>
                      <w:sz w:val="20"/>
                      <w:szCs w:val="20"/>
                      <w:lang w:eastAsia="ar-SA"/>
                    </w:rPr>
                    <w:t>Расчетный счет:</w:t>
                  </w:r>
                  <w:r w:rsidRPr="00A64DF9">
                    <w:rPr>
                      <w:rFonts w:ascii="Times New Roman" w:eastAsia="Times New Roman" w:hAnsi="Times New Roman" w:cs="Times New Roman"/>
                      <w:sz w:val="20"/>
                      <w:szCs w:val="20"/>
                      <w:u w:val="single"/>
                      <w:lang w:eastAsia="ar-SA"/>
                    </w:rPr>
                    <w:t xml:space="preserve"> 40204810300000000036</w:t>
                  </w:r>
                  <w:r w:rsidRPr="00A64DF9">
                    <w:rPr>
                      <w:rFonts w:ascii="Times New Roman" w:eastAsia="Times New Roman" w:hAnsi="Times New Roman" w:cs="Times New Roman"/>
                      <w:sz w:val="20"/>
                      <w:szCs w:val="20"/>
                      <w:lang w:eastAsia="ar-SA"/>
                    </w:rPr>
                    <w:t xml:space="preserve"> </w:t>
                  </w:r>
                </w:p>
                <w:p w:rsidR="00801A55" w:rsidRPr="00A64DF9" w:rsidRDefault="00801A55" w:rsidP="00314A1E">
                  <w:pPr>
                    <w:suppressAutoHyphens/>
                    <w:spacing w:after="0" w:line="240" w:lineRule="auto"/>
                    <w:rPr>
                      <w:rFonts w:ascii="Times New Roman" w:eastAsia="Times New Roman" w:hAnsi="Times New Roman" w:cs="Times New Roman"/>
                      <w:sz w:val="20"/>
                      <w:szCs w:val="20"/>
                      <w:lang w:eastAsia="ar-SA"/>
                    </w:rPr>
                  </w:pPr>
                  <w:r w:rsidRPr="00A64DF9">
                    <w:rPr>
                      <w:rFonts w:ascii="Times New Roman" w:eastAsia="Times New Roman" w:hAnsi="Times New Roman" w:cs="Times New Roman"/>
                      <w:sz w:val="20"/>
                      <w:szCs w:val="20"/>
                      <w:lang w:eastAsia="ar-SA"/>
                    </w:rPr>
                    <w:t>в ОТДЕЛЕНИЕ - НБ РТ г. Казани</w:t>
                  </w:r>
                </w:p>
                <w:p w:rsidR="00801A55" w:rsidRPr="00A64DF9" w:rsidRDefault="00801A55" w:rsidP="00314A1E">
                  <w:pPr>
                    <w:suppressAutoHyphens/>
                    <w:spacing w:after="0" w:line="240" w:lineRule="auto"/>
                    <w:rPr>
                      <w:rFonts w:ascii="Times New Roman" w:eastAsia="Times New Roman" w:hAnsi="Times New Roman" w:cs="Times New Roman"/>
                      <w:sz w:val="20"/>
                      <w:szCs w:val="20"/>
                      <w:u w:val="single"/>
                      <w:lang w:eastAsia="ar-SA"/>
                    </w:rPr>
                  </w:pPr>
                  <w:r w:rsidRPr="00A64DF9">
                    <w:rPr>
                      <w:rFonts w:ascii="Times New Roman" w:eastAsia="Times New Roman" w:hAnsi="Times New Roman" w:cs="Times New Roman"/>
                      <w:sz w:val="20"/>
                      <w:szCs w:val="20"/>
                      <w:lang w:eastAsia="ar-SA"/>
                    </w:rPr>
                    <w:t xml:space="preserve">БИК: </w:t>
                  </w:r>
                  <w:r w:rsidRPr="00A64DF9">
                    <w:rPr>
                      <w:rFonts w:ascii="Times New Roman" w:eastAsia="Times New Roman" w:hAnsi="Times New Roman" w:cs="Times New Roman"/>
                      <w:sz w:val="20"/>
                      <w:szCs w:val="20"/>
                      <w:u w:val="single"/>
                      <w:lang w:eastAsia="ar-SA"/>
                    </w:rPr>
                    <w:t>049205001</w:t>
                  </w:r>
                </w:p>
                <w:p w:rsidR="00801A55" w:rsidRPr="00A64DF9" w:rsidRDefault="00801A55" w:rsidP="00314A1E">
                  <w:pPr>
                    <w:suppressAutoHyphens/>
                    <w:spacing w:after="0" w:line="240" w:lineRule="auto"/>
                    <w:rPr>
                      <w:rFonts w:ascii="Times New Roman" w:eastAsia="Times New Roman" w:hAnsi="Times New Roman" w:cs="Times New Roman"/>
                      <w:sz w:val="20"/>
                      <w:szCs w:val="20"/>
                      <w:lang w:eastAsia="ar-SA"/>
                    </w:rPr>
                  </w:pPr>
                  <w:r w:rsidRPr="00A64DF9">
                    <w:rPr>
                      <w:rFonts w:ascii="Times New Roman" w:eastAsia="Times New Roman" w:hAnsi="Times New Roman" w:cs="Times New Roman"/>
                      <w:sz w:val="20"/>
                      <w:szCs w:val="20"/>
                      <w:lang w:eastAsia="ar-SA"/>
                    </w:rPr>
                    <w:t>От имени</w:t>
                  </w:r>
                </w:p>
                <w:p w:rsidR="00801A55" w:rsidRPr="00A64DF9" w:rsidRDefault="00801A55" w:rsidP="00314A1E">
                  <w:pPr>
                    <w:suppressAutoHyphens/>
                    <w:spacing w:after="0" w:line="240" w:lineRule="auto"/>
                    <w:rPr>
                      <w:rFonts w:ascii="Times New Roman" w:eastAsia="Times New Roman" w:hAnsi="Times New Roman" w:cs="Times New Roman"/>
                      <w:sz w:val="20"/>
                      <w:szCs w:val="20"/>
                      <w:lang w:eastAsia="ar-SA"/>
                    </w:rPr>
                  </w:pPr>
                  <w:r w:rsidRPr="00A64DF9">
                    <w:rPr>
                      <w:rFonts w:ascii="Times New Roman" w:eastAsia="Times New Roman" w:hAnsi="Times New Roman" w:cs="Times New Roman"/>
                      <w:sz w:val="20"/>
                      <w:szCs w:val="20"/>
                      <w:lang w:eastAsia="ar-SA"/>
                    </w:rPr>
                    <w:t xml:space="preserve">Арендодателя __________ ___________ </w:t>
                  </w:r>
                </w:p>
                <w:p w:rsidR="00801A55" w:rsidRPr="00A64DF9" w:rsidRDefault="00801A55" w:rsidP="00314A1E">
                  <w:pPr>
                    <w:tabs>
                      <w:tab w:val="left" w:pos="1830"/>
                    </w:tabs>
                    <w:suppressAutoHyphens/>
                    <w:spacing w:after="0" w:line="240" w:lineRule="auto"/>
                    <w:rPr>
                      <w:rFonts w:ascii="Times New Roman" w:eastAsia="Times New Roman" w:hAnsi="Times New Roman" w:cs="Times New Roman"/>
                      <w:sz w:val="20"/>
                      <w:szCs w:val="20"/>
                      <w:lang w:eastAsia="ar-SA"/>
                    </w:rPr>
                  </w:pPr>
                  <w:r w:rsidRPr="00A64DF9">
                    <w:rPr>
                      <w:rFonts w:ascii="Times New Roman" w:eastAsia="Times New Roman" w:hAnsi="Times New Roman" w:cs="Times New Roman"/>
                      <w:sz w:val="20"/>
                      <w:szCs w:val="20"/>
                      <w:lang w:eastAsia="ar-SA"/>
                    </w:rPr>
                    <w:t>М.П.                            (подпись)</w:t>
                  </w:r>
                </w:p>
              </w:tc>
            </w:tr>
          </w:tbl>
          <w:p w:rsidR="00801A55" w:rsidRPr="00A64DF9" w:rsidRDefault="00801A55" w:rsidP="00314A1E">
            <w:pPr>
              <w:spacing w:after="0" w:line="240" w:lineRule="auto"/>
              <w:ind w:left="284" w:firstLine="33"/>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ar-SA"/>
              </w:rPr>
              <w:tab/>
            </w:r>
          </w:p>
          <w:p w:rsidR="00801A55" w:rsidRPr="00A64DF9" w:rsidRDefault="00801A55" w:rsidP="00314A1E">
            <w:pPr>
              <w:spacing w:after="0" w:line="240" w:lineRule="auto"/>
              <w:ind w:left="284" w:firstLine="33"/>
              <w:rPr>
                <w:rFonts w:ascii="Times New Roman" w:eastAsia="Times New Roman" w:hAnsi="Times New Roman" w:cs="Times New Roman"/>
                <w:sz w:val="20"/>
                <w:szCs w:val="20"/>
                <w:lang w:eastAsia="ru-RU"/>
              </w:rPr>
            </w:pPr>
          </w:p>
          <w:p w:rsidR="00801A55" w:rsidRPr="00A64DF9" w:rsidRDefault="00801A55" w:rsidP="00314A1E">
            <w:pPr>
              <w:spacing w:after="0" w:line="240" w:lineRule="auto"/>
              <w:ind w:left="284" w:firstLine="33"/>
              <w:rPr>
                <w:rFonts w:ascii="Times New Roman" w:eastAsia="Times New Roman" w:hAnsi="Times New Roman" w:cs="Times New Roman"/>
                <w:sz w:val="20"/>
                <w:szCs w:val="20"/>
                <w:lang w:eastAsia="ru-RU"/>
              </w:rPr>
            </w:pPr>
          </w:p>
          <w:p w:rsidR="00801A55" w:rsidRPr="00A64DF9" w:rsidRDefault="00801A55" w:rsidP="00314A1E">
            <w:pPr>
              <w:spacing w:after="0" w:line="240" w:lineRule="auto"/>
              <w:ind w:left="284" w:firstLine="33"/>
              <w:rPr>
                <w:rFonts w:ascii="Times New Roman" w:eastAsia="Times New Roman" w:hAnsi="Times New Roman" w:cs="Times New Roman"/>
                <w:sz w:val="20"/>
                <w:szCs w:val="20"/>
                <w:lang w:eastAsia="ru-RU"/>
              </w:rPr>
            </w:pPr>
          </w:p>
          <w:p w:rsidR="00801A55" w:rsidRPr="00A64DF9" w:rsidRDefault="00801A55" w:rsidP="00314A1E">
            <w:pPr>
              <w:spacing w:after="0" w:line="240" w:lineRule="auto"/>
              <w:rPr>
                <w:rFonts w:ascii="Times New Roman" w:eastAsia="Times New Roman" w:hAnsi="Times New Roman" w:cs="Times New Roman"/>
                <w:sz w:val="20"/>
                <w:szCs w:val="20"/>
                <w:lang w:eastAsia="ru-RU"/>
              </w:rPr>
            </w:pPr>
          </w:p>
          <w:p w:rsidR="00801A55" w:rsidRPr="00A64DF9" w:rsidRDefault="00801A55" w:rsidP="00314A1E">
            <w:pPr>
              <w:spacing w:after="0" w:line="240" w:lineRule="auto"/>
              <w:rPr>
                <w:rFonts w:ascii="Times New Roman" w:eastAsia="Times New Roman" w:hAnsi="Times New Roman" w:cs="Times New Roman"/>
                <w:sz w:val="20"/>
                <w:szCs w:val="20"/>
                <w:lang w:eastAsia="ru-RU"/>
              </w:rPr>
            </w:pPr>
          </w:p>
          <w:p w:rsidR="00801A55" w:rsidRPr="00A64DF9" w:rsidRDefault="00801A55" w:rsidP="00314A1E">
            <w:pPr>
              <w:spacing w:after="0" w:line="240" w:lineRule="auto"/>
              <w:rPr>
                <w:rFonts w:ascii="Times New Roman" w:eastAsia="Times New Roman" w:hAnsi="Times New Roman" w:cs="Times New Roman"/>
                <w:sz w:val="20"/>
                <w:szCs w:val="20"/>
                <w:lang w:eastAsia="ru-RU"/>
              </w:rPr>
            </w:pPr>
          </w:p>
          <w:p w:rsidR="00801A55" w:rsidRPr="00A64DF9" w:rsidRDefault="00801A55" w:rsidP="00314A1E">
            <w:pPr>
              <w:spacing w:after="0" w:line="240" w:lineRule="auto"/>
              <w:rPr>
                <w:rFonts w:ascii="Times New Roman" w:eastAsia="Times New Roman" w:hAnsi="Times New Roman" w:cs="Times New Roman"/>
                <w:sz w:val="20"/>
                <w:szCs w:val="20"/>
                <w:lang w:eastAsia="ru-RU"/>
              </w:rPr>
            </w:pPr>
          </w:p>
          <w:p w:rsidR="00801A55" w:rsidRPr="00A64DF9" w:rsidRDefault="00801A55" w:rsidP="00314A1E">
            <w:pPr>
              <w:spacing w:after="0" w:line="240" w:lineRule="auto"/>
              <w:rPr>
                <w:rFonts w:ascii="Times New Roman" w:eastAsia="Times New Roman" w:hAnsi="Times New Roman" w:cs="Times New Roman"/>
                <w:sz w:val="20"/>
                <w:szCs w:val="20"/>
                <w:lang w:eastAsia="ru-RU"/>
              </w:rPr>
            </w:pPr>
          </w:p>
          <w:p w:rsidR="00801A55" w:rsidRPr="00A64DF9" w:rsidRDefault="00801A55" w:rsidP="00314A1E">
            <w:pPr>
              <w:spacing w:after="0" w:line="240" w:lineRule="auto"/>
              <w:rPr>
                <w:rFonts w:ascii="Times New Roman" w:eastAsia="Times New Roman" w:hAnsi="Times New Roman" w:cs="Times New Roman"/>
                <w:sz w:val="20"/>
                <w:szCs w:val="20"/>
                <w:lang w:eastAsia="ru-RU"/>
              </w:rPr>
            </w:pPr>
          </w:p>
          <w:p w:rsidR="00801A55" w:rsidRPr="00A64DF9" w:rsidRDefault="00801A55" w:rsidP="00314A1E">
            <w:pPr>
              <w:spacing w:after="0" w:line="240" w:lineRule="auto"/>
              <w:rPr>
                <w:rFonts w:ascii="Times New Roman" w:eastAsia="Times New Roman" w:hAnsi="Times New Roman" w:cs="Times New Roman"/>
                <w:sz w:val="20"/>
                <w:szCs w:val="20"/>
                <w:lang w:eastAsia="ru-RU"/>
              </w:rPr>
            </w:pPr>
          </w:p>
          <w:p w:rsidR="00801A55" w:rsidRPr="00A64DF9" w:rsidRDefault="00801A55" w:rsidP="00314A1E">
            <w:pPr>
              <w:spacing w:after="0" w:line="240" w:lineRule="auto"/>
              <w:rPr>
                <w:rFonts w:ascii="Times New Roman" w:eastAsia="Times New Roman" w:hAnsi="Times New Roman" w:cs="Times New Roman"/>
                <w:sz w:val="20"/>
                <w:szCs w:val="20"/>
                <w:lang w:eastAsia="ru-RU"/>
              </w:rPr>
            </w:pPr>
          </w:p>
          <w:p w:rsidR="00801A55" w:rsidRPr="00A64DF9" w:rsidRDefault="00801A55" w:rsidP="00314A1E">
            <w:pPr>
              <w:spacing w:after="0" w:line="240" w:lineRule="auto"/>
              <w:rPr>
                <w:rFonts w:ascii="Times New Roman" w:eastAsia="Times New Roman" w:hAnsi="Times New Roman" w:cs="Times New Roman"/>
                <w:sz w:val="20"/>
                <w:szCs w:val="20"/>
                <w:lang w:eastAsia="ru-RU"/>
              </w:rPr>
            </w:pPr>
          </w:p>
          <w:p w:rsidR="00801A55" w:rsidRPr="00A64DF9" w:rsidRDefault="00801A55" w:rsidP="00314A1E">
            <w:pPr>
              <w:spacing w:after="0" w:line="240" w:lineRule="auto"/>
              <w:rPr>
                <w:rFonts w:ascii="Times New Roman" w:eastAsia="Times New Roman" w:hAnsi="Times New Roman" w:cs="Times New Roman"/>
                <w:sz w:val="20"/>
                <w:szCs w:val="20"/>
                <w:lang w:eastAsia="ru-RU"/>
              </w:rPr>
            </w:pPr>
          </w:p>
          <w:p w:rsidR="00801A55" w:rsidRPr="00A64DF9" w:rsidRDefault="00801A55" w:rsidP="00314A1E">
            <w:pPr>
              <w:spacing w:after="0" w:line="240" w:lineRule="auto"/>
              <w:rPr>
                <w:rFonts w:ascii="Times New Roman" w:eastAsia="Times New Roman" w:hAnsi="Times New Roman" w:cs="Times New Roman"/>
                <w:sz w:val="20"/>
                <w:szCs w:val="20"/>
                <w:lang w:eastAsia="ru-RU"/>
              </w:rPr>
            </w:pPr>
          </w:p>
          <w:p w:rsidR="00801A55" w:rsidRPr="00A64DF9" w:rsidRDefault="00801A55" w:rsidP="00314A1E">
            <w:pPr>
              <w:spacing w:after="0" w:line="240" w:lineRule="auto"/>
              <w:rPr>
                <w:rFonts w:ascii="Times New Roman" w:eastAsia="Times New Roman" w:hAnsi="Times New Roman" w:cs="Times New Roman"/>
                <w:sz w:val="20"/>
                <w:szCs w:val="20"/>
                <w:lang w:eastAsia="ru-RU"/>
              </w:rPr>
            </w:pPr>
          </w:p>
        </w:tc>
        <w:tc>
          <w:tcPr>
            <w:tcW w:w="4994" w:type="dxa"/>
            <w:gridSpan w:val="2"/>
          </w:tcPr>
          <w:p w:rsidR="00801A55" w:rsidRPr="00A64DF9" w:rsidRDefault="00801A55" w:rsidP="00314A1E">
            <w:pPr>
              <w:suppressAutoHyphens/>
              <w:spacing w:after="0" w:line="240" w:lineRule="auto"/>
              <w:rPr>
                <w:rFonts w:ascii="Times New Roman" w:eastAsia="Times New Roman" w:hAnsi="Times New Roman" w:cs="Times New Roman"/>
                <w:sz w:val="20"/>
                <w:szCs w:val="20"/>
                <w:lang w:eastAsia="ar-SA"/>
              </w:rPr>
            </w:pPr>
            <w:r w:rsidRPr="00A64DF9">
              <w:rPr>
                <w:rFonts w:ascii="Times New Roman" w:eastAsia="Times New Roman" w:hAnsi="Times New Roman" w:cs="Times New Roman"/>
                <w:sz w:val="20"/>
                <w:szCs w:val="20"/>
                <w:lang w:eastAsia="ar-SA"/>
              </w:rPr>
              <w:t xml:space="preserve">Адрес: индекс - ________        </w:t>
            </w:r>
          </w:p>
          <w:p w:rsidR="00801A55" w:rsidRPr="00A64DF9" w:rsidRDefault="00801A55" w:rsidP="00314A1E">
            <w:pPr>
              <w:suppressAutoHyphens/>
              <w:spacing w:after="0" w:line="240" w:lineRule="auto"/>
              <w:rPr>
                <w:rFonts w:ascii="Times New Roman" w:eastAsia="Times New Roman" w:hAnsi="Times New Roman" w:cs="Times New Roman"/>
                <w:sz w:val="20"/>
                <w:szCs w:val="20"/>
                <w:lang w:eastAsia="ar-SA"/>
              </w:rPr>
            </w:pPr>
            <w:r w:rsidRPr="00A64DF9">
              <w:rPr>
                <w:rFonts w:ascii="Times New Roman" w:eastAsia="Times New Roman" w:hAnsi="Times New Roman" w:cs="Times New Roman"/>
                <w:sz w:val="20"/>
                <w:szCs w:val="20"/>
                <w:lang w:eastAsia="ar-SA"/>
              </w:rPr>
              <w:t xml:space="preserve">             г. ________</w:t>
            </w:r>
          </w:p>
          <w:p w:rsidR="00801A55" w:rsidRPr="00A64DF9" w:rsidRDefault="00801A55" w:rsidP="00314A1E">
            <w:pPr>
              <w:suppressAutoHyphens/>
              <w:spacing w:after="0" w:line="240" w:lineRule="auto"/>
              <w:rPr>
                <w:rFonts w:ascii="Times New Roman" w:eastAsia="Times New Roman" w:hAnsi="Times New Roman" w:cs="Times New Roman"/>
                <w:sz w:val="20"/>
                <w:szCs w:val="20"/>
                <w:lang w:eastAsia="ar-SA"/>
              </w:rPr>
            </w:pPr>
            <w:r w:rsidRPr="00A64DF9">
              <w:rPr>
                <w:rFonts w:ascii="Times New Roman" w:eastAsia="Times New Roman" w:hAnsi="Times New Roman" w:cs="Times New Roman"/>
                <w:sz w:val="20"/>
                <w:szCs w:val="20"/>
                <w:lang w:eastAsia="ar-SA"/>
              </w:rPr>
              <w:t xml:space="preserve">             ул. ___________</w:t>
            </w:r>
          </w:p>
          <w:p w:rsidR="00801A55" w:rsidRPr="00A64DF9" w:rsidRDefault="00801A55" w:rsidP="00314A1E">
            <w:pPr>
              <w:suppressAutoHyphens/>
              <w:spacing w:after="0" w:line="240" w:lineRule="auto"/>
              <w:rPr>
                <w:rFonts w:ascii="Times New Roman" w:eastAsia="Times New Roman" w:hAnsi="Times New Roman" w:cs="Times New Roman"/>
                <w:sz w:val="20"/>
                <w:szCs w:val="20"/>
                <w:lang w:eastAsia="ar-SA"/>
              </w:rPr>
            </w:pPr>
            <w:r w:rsidRPr="00A64DF9">
              <w:rPr>
                <w:rFonts w:ascii="Times New Roman" w:eastAsia="Times New Roman" w:hAnsi="Times New Roman" w:cs="Times New Roman"/>
                <w:sz w:val="20"/>
                <w:szCs w:val="20"/>
                <w:lang w:eastAsia="ar-SA"/>
              </w:rPr>
              <w:t xml:space="preserve">             д. ______________</w:t>
            </w:r>
          </w:p>
          <w:p w:rsidR="00801A55" w:rsidRPr="00A64DF9" w:rsidRDefault="00801A55" w:rsidP="00314A1E">
            <w:pPr>
              <w:suppressAutoHyphens/>
              <w:spacing w:after="0" w:line="240" w:lineRule="auto"/>
              <w:rPr>
                <w:rFonts w:ascii="Times New Roman" w:eastAsia="Times New Roman" w:hAnsi="Times New Roman" w:cs="Times New Roman"/>
                <w:sz w:val="20"/>
                <w:szCs w:val="20"/>
                <w:lang w:eastAsia="ar-SA"/>
              </w:rPr>
            </w:pPr>
            <w:r w:rsidRPr="00A64DF9">
              <w:rPr>
                <w:rFonts w:ascii="Times New Roman" w:eastAsia="Times New Roman" w:hAnsi="Times New Roman" w:cs="Times New Roman"/>
                <w:sz w:val="20"/>
                <w:szCs w:val="20"/>
                <w:lang w:eastAsia="ar-SA"/>
              </w:rPr>
              <w:t>ИНН ___________________</w:t>
            </w:r>
          </w:p>
          <w:p w:rsidR="00801A55" w:rsidRPr="00A64DF9" w:rsidRDefault="00801A55" w:rsidP="00314A1E">
            <w:pPr>
              <w:suppressAutoHyphens/>
              <w:spacing w:after="0" w:line="240" w:lineRule="auto"/>
              <w:rPr>
                <w:rFonts w:ascii="Times New Roman" w:eastAsia="Times New Roman" w:hAnsi="Times New Roman" w:cs="Times New Roman"/>
                <w:sz w:val="20"/>
                <w:szCs w:val="20"/>
                <w:lang w:eastAsia="ar-SA"/>
              </w:rPr>
            </w:pPr>
          </w:p>
          <w:p w:rsidR="00801A55" w:rsidRPr="00A64DF9" w:rsidRDefault="00801A55" w:rsidP="00314A1E">
            <w:pPr>
              <w:suppressAutoHyphens/>
              <w:spacing w:after="0" w:line="240" w:lineRule="auto"/>
              <w:rPr>
                <w:rFonts w:ascii="Times New Roman" w:eastAsia="Times New Roman" w:hAnsi="Times New Roman" w:cs="Times New Roman"/>
                <w:sz w:val="20"/>
                <w:szCs w:val="20"/>
                <w:lang w:eastAsia="ar-SA"/>
              </w:rPr>
            </w:pPr>
          </w:p>
          <w:p w:rsidR="00801A55" w:rsidRPr="00A64DF9" w:rsidRDefault="00801A55" w:rsidP="00314A1E">
            <w:pPr>
              <w:suppressAutoHyphens/>
              <w:spacing w:after="0" w:line="240" w:lineRule="auto"/>
              <w:rPr>
                <w:rFonts w:ascii="Times New Roman" w:eastAsia="Times New Roman" w:hAnsi="Times New Roman" w:cs="Times New Roman"/>
                <w:sz w:val="20"/>
                <w:szCs w:val="20"/>
                <w:lang w:eastAsia="ar-SA"/>
              </w:rPr>
            </w:pPr>
          </w:p>
          <w:p w:rsidR="00801A55" w:rsidRPr="00A64DF9" w:rsidRDefault="00801A55" w:rsidP="00314A1E">
            <w:pPr>
              <w:suppressAutoHyphens/>
              <w:spacing w:after="0" w:line="240" w:lineRule="auto"/>
              <w:rPr>
                <w:rFonts w:ascii="Times New Roman" w:eastAsia="Times New Roman" w:hAnsi="Times New Roman" w:cs="Times New Roman"/>
                <w:sz w:val="20"/>
                <w:szCs w:val="20"/>
                <w:lang w:eastAsia="ar-SA"/>
              </w:rPr>
            </w:pPr>
            <w:r w:rsidRPr="00A64DF9">
              <w:rPr>
                <w:rFonts w:ascii="Times New Roman" w:eastAsia="Times New Roman" w:hAnsi="Times New Roman" w:cs="Times New Roman"/>
                <w:sz w:val="20"/>
                <w:szCs w:val="20"/>
                <w:lang w:eastAsia="ar-SA"/>
              </w:rPr>
              <w:t xml:space="preserve">От имени </w:t>
            </w:r>
          </w:p>
          <w:p w:rsidR="00801A55" w:rsidRPr="00A64DF9" w:rsidRDefault="00801A55" w:rsidP="00314A1E">
            <w:pPr>
              <w:suppressAutoHyphens/>
              <w:spacing w:after="0" w:line="240" w:lineRule="auto"/>
              <w:rPr>
                <w:rFonts w:ascii="Times New Roman" w:eastAsia="Times New Roman" w:hAnsi="Times New Roman" w:cs="Times New Roman"/>
                <w:sz w:val="20"/>
                <w:szCs w:val="20"/>
                <w:lang w:eastAsia="ar-SA"/>
              </w:rPr>
            </w:pPr>
            <w:r w:rsidRPr="00A64DF9">
              <w:rPr>
                <w:rFonts w:ascii="Times New Roman" w:eastAsia="Times New Roman" w:hAnsi="Times New Roman" w:cs="Times New Roman"/>
                <w:sz w:val="20"/>
                <w:szCs w:val="20"/>
                <w:lang w:eastAsia="ar-SA"/>
              </w:rPr>
              <w:t>Арендатора</w:t>
            </w:r>
            <w:r w:rsidRPr="00A64DF9">
              <w:rPr>
                <w:rFonts w:ascii="Times New Roman" w:eastAsia="Times New Roman" w:hAnsi="Times New Roman" w:cs="Times New Roman"/>
                <w:b/>
                <w:sz w:val="20"/>
                <w:szCs w:val="20"/>
                <w:lang w:eastAsia="ar-SA"/>
              </w:rPr>
              <w:t xml:space="preserve"> ______</w:t>
            </w:r>
            <w:proofErr w:type="gramStart"/>
            <w:r w:rsidRPr="00A64DF9">
              <w:rPr>
                <w:rFonts w:ascii="Times New Roman" w:eastAsia="Times New Roman" w:hAnsi="Times New Roman" w:cs="Times New Roman"/>
                <w:b/>
                <w:sz w:val="20"/>
                <w:szCs w:val="20"/>
                <w:lang w:eastAsia="ar-SA"/>
              </w:rPr>
              <w:t>_</w:t>
            </w:r>
            <w:r w:rsidRPr="00A64DF9">
              <w:rPr>
                <w:rFonts w:ascii="Times New Roman" w:eastAsia="Times New Roman" w:hAnsi="Times New Roman" w:cs="Times New Roman"/>
                <w:sz w:val="20"/>
                <w:szCs w:val="20"/>
                <w:lang w:eastAsia="ar-SA"/>
              </w:rPr>
              <w:t xml:space="preserve">  _</w:t>
            </w:r>
            <w:proofErr w:type="gramEnd"/>
            <w:r w:rsidRPr="00A64DF9">
              <w:rPr>
                <w:rFonts w:ascii="Times New Roman" w:eastAsia="Times New Roman" w:hAnsi="Times New Roman" w:cs="Times New Roman"/>
                <w:sz w:val="20"/>
                <w:szCs w:val="20"/>
                <w:lang w:eastAsia="ar-SA"/>
              </w:rPr>
              <w:t>_____________</w:t>
            </w:r>
          </w:p>
          <w:p w:rsidR="00801A55" w:rsidRPr="00A64DF9" w:rsidRDefault="00801A55" w:rsidP="00314A1E">
            <w:pPr>
              <w:suppressAutoHyphens/>
              <w:spacing w:after="0" w:line="240" w:lineRule="auto"/>
              <w:rPr>
                <w:rFonts w:ascii="Times New Roman" w:eastAsia="Times New Roman" w:hAnsi="Times New Roman" w:cs="Times New Roman"/>
                <w:sz w:val="20"/>
                <w:szCs w:val="20"/>
                <w:lang w:eastAsia="ar-SA"/>
              </w:rPr>
            </w:pPr>
            <w:r w:rsidRPr="00A64DF9">
              <w:rPr>
                <w:rFonts w:ascii="Times New Roman" w:eastAsia="Times New Roman" w:hAnsi="Times New Roman" w:cs="Times New Roman"/>
                <w:sz w:val="20"/>
                <w:szCs w:val="20"/>
                <w:lang w:eastAsia="ar-SA"/>
              </w:rPr>
              <w:t xml:space="preserve">                            (подпись)</w:t>
            </w:r>
          </w:p>
          <w:p w:rsidR="00801A55" w:rsidRPr="00A64DF9" w:rsidRDefault="00801A55" w:rsidP="00314A1E">
            <w:pPr>
              <w:spacing w:after="0" w:line="240" w:lineRule="auto"/>
              <w:ind w:left="284" w:firstLine="33"/>
              <w:rPr>
                <w:rFonts w:ascii="Times New Roman" w:eastAsia="Times New Roman" w:hAnsi="Times New Roman" w:cs="Times New Roman"/>
                <w:sz w:val="20"/>
                <w:szCs w:val="20"/>
                <w:lang w:eastAsia="ru-RU"/>
              </w:rPr>
            </w:pPr>
          </w:p>
          <w:p w:rsidR="00801A55" w:rsidRPr="00A64DF9" w:rsidRDefault="00801A55" w:rsidP="00314A1E">
            <w:pPr>
              <w:spacing w:after="0" w:line="240" w:lineRule="auto"/>
              <w:ind w:left="284" w:firstLine="33"/>
              <w:rPr>
                <w:rFonts w:ascii="Times New Roman" w:eastAsia="Times New Roman" w:hAnsi="Times New Roman" w:cs="Times New Roman"/>
                <w:sz w:val="20"/>
                <w:szCs w:val="20"/>
                <w:lang w:eastAsia="ru-RU"/>
              </w:rPr>
            </w:pPr>
          </w:p>
          <w:p w:rsidR="00801A55" w:rsidRPr="00A64DF9" w:rsidRDefault="00801A55" w:rsidP="00314A1E">
            <w:pPr>
              <w:spacing w:after="0" w:line="240" w:lineRule="auto"/>
              <w:ind w:left="284" w:firstLine="33"/>
              <w:rPr>
                <w:rFonts w:ascii="Times New Roman" w:eastAsia="Times New Roman" w:hAnsi="Times New Roman" w:cs="Times New Roman"/>
                <w:sz w:val="20"/>
                <w:szCs w:val="20"/>
                <w:lang w:eastAsia="ru-RU"/>
              </w:rPr>
            </w:pPr>
          </w:p>
          <w:p w:rsidR="00801A55" w:rsidRPr="00A64DF9" w:rsidRDefault="00801A55" w:rsidP="00314A1E">
            <w:pPr>
              <w:spacing w:after="0" w:line="240" w:lineRule="auto"/>
              <w:ind w:left="284" w:firstLine="33"/>
              <w:rPr>
                <w:rFonts w:ascii="Times New Roman" w:eastAsia="Times New Roman" w:hAnsi="Times New Roman" w:cs="Times New Roman"/>
                <w:sz w:val="20"/>
                <w:szCs w:val="20"/>
                <w:lang w:eastAsia="ru-RU"/>
              </w:rPr>
            </w:pPr>
          </w:p>
          <w:p w:rsidR="00801A55" w:rsidRPr="00A64DF9" w:rsidRDefault="00801A55" w:rsidP="00314A1E">
            <w:pPr>
              <w:spacing w:after="0" w:line="240" w:lineRule="auto"/>
              <w:ind w:left="284" w:firstLine="33"/>
              <w:rPr>
                <w:rFonts w:ascii="Times New Roman" w:eastAsia="Times New Roman" w:hAnsi="Times New Roman" w:cs="Times New Roman"/>
                <w:sz w:val="20"/>
                <w:szCs w:val="20"/>
                <w:lang w:eastAsia="ru-RU"/>
              </w:rPr>
            </w:pPr>
          </w:p>
          <w:p w:rsidR="00801A55" w:rsidRPr="00A64DF9" w:rsidRDefault="00801A55" w:rsidP="00314A1E">
            <w:pPr>
              <w:spacing w:after="0" w:line="240" w:lineRule="auto"/>
              <w:ind w:left="284" w:firstLine="33"/>
              <w:rPr>
                <w:rFonts w:ascii="Times New Roman" w:eastAsia="Times New Roman" w:hAnsi="Times New Roman" w:cs="Times New Roman"/>
                <w:sz w:val="20"/>
                <w:szCs w:val="20"/>
                <w:lang w:eastAsia="ru-RU"/>
              </w:rPr>
            </w:pPr>
          </w:p>
          <w:p w:rsidR="00801A55" w:rsidRPr="00A64DF9" w:rsidRDefault="00801A55" w:rsidP="00314A1E">
            <w:pPr>
              <w:spacing w:after="0" w:line="240" w:lineRule="auto"/>
              <w:rPr>
                <w:rFonts w:ascii="Times New Roman" w:eastAsia="Times New Roman" w:hAnsi="Times New Roman" w:cs="Times New Roman"/>
                <w:sz w:val="20"/>
                <w:szCs w:val="20"/>
                <w:lang w:eastAsia="ru-RU"/>
              </w:rPr>
            </w:pPr>
          </w:p>
          <w:p w:rsidR="00801A55" w:rsidRPr="00A64DF9" w:rsidRDefault="00801A55" w:rsidP="00314A1E">
            <w:pPr>
              <w:spacing w:after="0" w:line="240" w:lineRule="auto"/>
              <w:rPr>
                <w:rFonts w:ascii="Times New Roman" w:eastAsia="Times New Roman" w:hAnsi="Times New Roman" w:cs="Times New Roman"/>
                <w:sz w:val="20"/>
                <w:szCs w:val="20"/>
                <w:lang w:eastAsia="ru-RU"/>
              </w:rPr>
            </w:pPr>
          </w:p>
          <w:p w:rsidR="00801A55" w:rsidRPr="00A64DF9" w:rsidRDefault="00801A55" w:rsidP="00314A1E">
            <w:pPr>
              <w:spacing w:after="0" w:line="240" w:lineRule="auto"/>
              <w:rPr>
                <w:rFonts w:ascii="Times New Roman" w:eastAsia="Times New Roman" w:hAnsi="Times New Roman" w:cs="Times New Roman"/>
                <w:sz w:val="20"/>
                <w:szCs w:val="20"/>
                <w:lang w:eastAsia="ru-RU"/>
              </w:rPr>
            </w:pPr>
          </w:p>
          <w:p w:rsidR="00801A55" w:rsidRPr="00A64DF9" w:rsidRDefault="00801A55" w:rsidP="00314A1E">
            <w:pPr>
              <w:spacing w:after="0" w:line="240" w:lineRule="auto"/>
              <w:rPr>
                <w:rFonts w:ascii="Times New Roman" w:eastAsia="Times New Roman" w:hAnsi="Times New Roman" w:cs="Times New Roman"/>
                <w:sz w:val="20"/>
                <w:szCs w:val="20"/>
                <w:lang w:eastAsia="ru-RU"/>
              </w:rPr>
            </w:pPr>
          </w:p>
          <w:p w:rsidR="00801A55" w:rsidRPr="00A64DF9" w:rsidRDefault="00801A55" w:rsidP="00314A1E">
            <w:pPr>
              <w:spacing w:after="0" w:line="240" w:lineRule="auto"/>
              <w:rPr>
                <w:rFonts w:ascii="Times New Roman" w:eastAsia="Times New Roman" w:hAnsi="Times New Roman" w:cs="Times New Roman"/>
                <w:sz w:val="20"/>
                <w:szCs w:val="20"/>
                <w:lang w:eastAsia="ru-RU"/>
              </w:rPr>
            </w:pPr>
          </w:p>
          <w:p w:rsidR="00801A55" w:rsidRPr="00A64DF9" w:rsidRDefault="00801A55" w:rsidP="00314A1E">
            <w:pPr>
              <w:spacing w:after="0" w:line="240" w:lineRule="auto"/>
              <w:rPr>
                <w:rFonts w:ascii="Times New Roman" w:eastAsia="Times New Roman" w:hAnsi="Times New Roman" w:cs="Times New Roman"/>
                <w:sz w:val="20"/>
                <w:szCs w:val="20"/>
                <w:lang w:eastAsia="ru-RU"/>
              </w:rPr>
            </w:pPr>
          </w:p>
          <w:p w:rsidR="00801A55" w:rsidRPr="00A64DF9" w:rsidRDefault="00801A55" w:rsidP="00314A1E">
            <w:pPr>
              <w:spacing w:after="0" w:line="240" w:lineRule="auto"/>
              <w:rPr>
                <w:rFonts w:ascii="Times New Roman" w:eastAsia="Times New Roman" w:hAnsi="Times New Roman" w:cs="Times New Roman"/>
                <w:sz w:val="20"/>
                <w:szCs w:val="20"/>
                <w:lang w:eastAsia="ru-RU"/>
              </w:rPr>
            </w:pPr>
          </w:p>
        </w:tc>
      </w:tr>
    </w:tbl>
    <w:p w:rsidR="00801A55" w:rsidRPr="00A64DF9" w:rsidRDefault="00801A55" w:rsidP="00801A55">
      <w:pPr>
        <w:spacing w:after="0" w:line="240" w:lineRule="auto"/>
        <w:jc w:val="center"/>
        <w:rPr>
          <w:rFonts w:ascii="Times New Roman" w:eastAsia="Times New Roman" w:hAnsi="Times New Roman" w:cs="Times New Roman"/>
          <w:b/>
          <w:bCs/>
          <w:sz w:val="20"/>
          <w:szCs w:val="20"/>
          <w:lang w:eastAsia="ru-RU"/>
        </w:rPr>
      </w:pPr>
      <w:r w:rsidRPr="00A64DF9">
        <w:rPr>
          <w:rFonts w:ascii="Times New Roman" w:eastAsia="Times New Roman" w:hAnsi="Times New Roman" w:cs="Times New Roman"/>
          <w:b/>
          <w:bCs/>
          <w:sz w:val="20"/>
          <w:szCs w:val="20"/>
          <w:lang w:eastAsia="ru-RU"/>
        </w:rPr>
        <w:br w:type="page"/>
      </w:r>
    </w:p>
    <w:p w:rsidR="00801A55" w:rsidRPr="00A64DF9" w:rsidRDefault="00801A55" w:rsidP="00801A55">
      <w:pPr>
        <w:spacing w:after="0" w:line="240" w:lineRule="auto"/>
        <w:jc w:val="center"/>
        <w:rPr>
          <w:rFonts w:ascii="Times New Roman" w:eastAsia="Times New Roman" w:hAnsi="Times New Roman" w:cs="Times New Roman"/>
          <w:b/>
          <w:bCs/>
          <w:sz w:val="20"/>
          <w:szCs w:val="20"/>
          <w:lang w:eastAsia="ru-RU"/>
        </w:rPr>
      </w:pPr>
      <w:r w:rsidRPr="00A64DF9">
        <w:rPr>
          <w:rFonts w:ascii="Times New Roman" w:eastAsia="Times New Roman" w:hAnsi="Times New Roman" w:cs="Times New Roman"/>
          <w:b/>
          <w:bCs/>
          <w:sz w:val="20"/>
          <w:szCs w:val="20"/>
          <w:lang w:eastAsia="ru-RU"/>
        </w:rPr>
        <w:t>АКТ</w:t>
      </w:r>
    </w:p>
    <w:p w:rsidR="00801A55" w:rsidRPr="00A64DF9" w:rsidRDefault="00801A55" w:rsidP="00801A55">
      <w:pPr>
        <w:widowControl w:val="0"/>
        <w:spacing w:after="0" w:line="240" w:lineRule="auto"/>
        <w:jc w:val="center"/>
        <w:rPr>
          <w:rFonts w:ascii="Times New Roman" w:eastAsia="Times New Roman" w:hAnsi="Times New Roman" w:cs="Times New Roman"/>
          <w:b/>
          <w:bCs/>
          <w:sz w:val="20"/>
          <w:szCs w:val="20"/>
          <w:lang w:eastAsia="ru-RU"/>
        </w:rPr>
      </w:pPr>
      <w:r w:rsidRPr="00A64DF9">
        <w:rPr>
          <w:rFonts w:ascii="Times New Roman" w:eastAsia="Times New Roman" w:hAnsi="Times New Roman" w:cs="Times New Roman"/>
          <w:b/>
          <w:bCs/>
          <w:sz w:val="20"/>
          <w:szCs w:val="20"/>
          <w:lang w:eastAsia="ru-RU"/>
        </w:rPr>
        <w:t xml:space="preserve">приема – передачи </w:t>
      </w:r>
    </w:p>
    <w:p w:rsidR="00801A55" w:rsidRPr="00A64DF9" w:rsidRDefault="00801A55" w:rsidP="00801A55">
      <w:pPr>
        <w:widowControl w:val="0"/>
        <w:spacing w:after="0" w:line="240" w:lineRule="auto"/>
        <w:jc w:val="center"/>
        <w:rPr>
          <w:rFonts w:ascii="Times New Roman" w:eastAsia="Times New Roman" w:hAnsi="Times New Roman" w:cs="Times New Roman"/>
          <w:b/>
          <w:bCs/>
          <w:sz w:val="20"/>
          <w:szCs w:val="20"/>
          <w:lang w:eastAsia="ru-RU"/>
        </w:rPr>
      </w:pPr>
      <w:r w:rsidRPr="00A64DF9">
        <w:rPr>
          <w:rFonts w:ascii="Times New Roman" w:eastAsia="Times New Roman" w:hAnsi="Times New Roman" w:cs="Times New Roman"/>
          <w:b/>
          <w:bCs/>
          <w:sz w:val="20"/>
          <w:szCs w:val="20"/>
          <w:lang w:eastAsia="ru-RU"/>
        </w:rPr>
        <w:t>к договору аренды земельного участка на аукционе</w:t>
      </w:r>
    </w:p>
    <w:p w:rsidR="00801A55" w:rsidRPr="00A64DF9" w:rsidRDefault="00801A55" w:rsidP="00801A55">
      <w:pPr>
        <w:widowControl w:val="0"/>
        <w:spacing w:after="0" w:line="240" w:lineRule="auto"/>
        <w:jc w:val="center"/>
        <w:rPr>
          <w:rFonts w:ascii="Times New Roman" w:eastAsia="Times New Roman" w:hAnsi="Times New Roman" w:cs="Times New Roman"/>
          <w:b/>
          <w:bCs/>
          <w:sz w:val="20"/>
          <w:szCs w:val="20"/>
          <w:lang w:eastAsia="ru-RU"/>
        </w:rPr>
      </w:pPr>
      <w:r w:rsidRPr="00A64DF9">
        <w:rPr>
          <w:rFonts w:ascii="Times New Roman" w:eastAsia="Times New Roman" w:hAnsi="Times New Roman" w:cs="Times New Roman"/>
          <w:b/>
          <w:bCs/>
          <w:sz w:val="20"/>
          <w:szCs w:val="20"/>
          <w:lang w:eastAsia="ru-RU"/>
        </w:rPr>
        <w:t>№ 24-071-_______</w:t>
      </w:r>
    </w:p>
    <w:p w:rsidR="00801A55" w:rsidRPr="00A64DF9" w:rsidRDefault="00801A55" w:rsidP="00801A55">
      <w:pPr>
        <w:ind w:left="284" w:firstLine="567"/>
        <w:rPr>
          <w:rFonts w:ascii="Times New Roman" w:eastAsia="Calibri" w:hAnsi="Times New Roman" w:cs="Times New Roman"/>
          <w:sz w:val="20"/>
          <w:szCs w:val="20"/>
        </w:rPr>
      </w:pPr>
      <w:r w:rsidRPr="00A64DF9">
        <w:rPr>
          <w:rFonts w:ascii="Times New Roman" w:eastAsia="Calibri" w:hAnsi="Times New Roman" w:cs="Times New Roman"/>
          <w:b/>
          <w:bCs/>
          <w:sz w:val="20"/>
          <w:szCs w:val="20"/>
        </w:rPr>
        <w:t xml:space="preserve">с. Высокая Гора                                                                             </w:t>
      </w:r>
      <w:proofErr w:type="gramStart"/>
      <w:r w:rsidRPr="00A64DF9">
        <w:rPr>
          <w:rFonts w:ascii="Times New Roman" w:eastAsia="Calibri" w:hAnsi="Times New Roman" w:cs="Times New Roman"/>
          <w:b/>
          <w:bCs/>
          <w:sz w:val="20"/>
          <w:szCs w:val="20"/>
        </w:rPr>
        <w:t xml:space="preserve">   «</w:t>
      </w:r>
      <w:proofErr w:type="gramEnd"/>
      <w:r w:rsidRPr="00A64DF9">
        <w:rPr>
          <w:rFonts w:ascii="Times New Roman" w:eastAsia="Calibri" w:hAnsi="Times New Roman" w:cs="Times New Roman"/>
          <w:b/>
          <w:bCs/>
          <w:sz w:val="20"/>
          <w:szCs w:val="20"/>
        </w:rPr>
        <w:t>__»________201_г.</w:t>
      </w:r>
    </w:p>
    <w:p w:rsidR="00801A55" w:rsidRPr="00A64DF9" w:rsidRDefault="00801A55" w:rsidP="00801A55">
      <w:pPr>
        <w:spacing w:after="0" w:line="240" w:lineRule="auto"/>
        <w:ind w:left="284" w:firstLine="567"/>
        <w:jc w:val="both"/>
        <w:rPr>
          <w:rFonts w:ascii="Times New Roman" w:eastAsia="Times New Roman" w:hAnsi="Times New Roman" w:cs="Times New Roman"/>
          <w:b/>
          <w:bCs/>
          <w:color w:val="000000"/>
          <w:sz w:val="20"/>
          <w:szCs w:val="20"/>
          <w:lang w:eastAsia="ru-RU"/>
        </w:rPr>
      </w:pPr>
      <w:r w:rsidRPr="00A64DF9">
        <w:rPr>
          <w:rFonts w:ascii="Times New Roman" w:eastAsia="Calibri" w:hAnsi="Times New Roman" w:cs="Times New Roman"/>
          <w:b/>
          <w:sz w:val="20"/>
          <w:szCs w:val="20"/>
        </w:rPr>
        <w:t xml:space="preserve">Муниципальное казенное учреждение «Палата имущественных и земельных отношений Высокогорского муниципального района Республики Татарстан» </w:t>
      </w:r>
      <w:r w:rsidRPr="00A64DF9">
        <w:rPr>
          <w:rFonts w:ascii="Times New Roman" w:eastAsia="Calibri" w:hAnsi="Times New Roman" w:cs="Times New Roman"/>
          <w:sz w:val="20"/>
          <w:szCs w:val="20"/>
        </w:rPr>
        <w:t xml:space="preserve">в лице председателя палаты </w:t>
      </w:r>
      <w:r w:rsidRPr="00A64DF9">
        <w:rPr>
          <w:rFonts w:ascii="Times New Roman" w:eastAsia="Calibri" w:hAnsi="Times New Roman" w:cs="Times New Roman"/>
          <w:b/>
          <w:sz w:val="20"/>
          <w:szCs w:val="20"/>
        </w:rPr>
        <w:t>_________,</w:t>
      </w:r>
      <w:r w:rsidRPr="00A64DF9">
        <w:rPr>
          <w:rFonts w:ascii="Times New Roman" w:eastAsia="Calibri" w:hAnsi="Times New Roman" w:cs="Times New Roman"/>
          <w:sz w:val="20"/>
          <w:szCs w:val="20"/>
        </w:rPr>
        <w:t xml:space="preserve"> действующего на основании</w:t>
      </w:r>
      <w:r w:rsidRPr="00A64DF9">
        <w:rPr>
          <w:rFonts w:ascii="Times New Roman" w:eastAsia="Calibri" w:hAnsi="Times New Roman" w:cs="Times New Roman"/>
          <w:color w:val="000000"/>
          <w:sz w:val="20"/>
          <w:szCs w:val="20"/>
        </w:rPr>
        <w:t xml:space="preserve"> Положения о Муниципальном казенном учреждении «Палата имущественных и земельных отношений Высокогорского муниципального района Республики Татарстан», утвержденного Решением Совета Высокогорского муниципального района Республики Татарстан от ______ № ____</w:t>
      </w:r>
      <w:r w:rsidRPr="00A64DF9">
        <w:rPr>
          <w:rFonts w:ascii="Times New Roman" w:eastAsia="Calibri" w:hAnsi="Times New Roman" w:cs="Times New Roman"/>
          <w:sz w:val="20"/>
          <w:szCs w:val="20"/>
        </w:rPr>
        <w:t>,</w:t>
      </w:r>
      <w:r w:rsidRPr="00A64DF9">
        <w:rPr>
          <w:rFonts w:ascii="Times New Roman" w:eastAsia="Calibri" w:hAnsi="Times New Roman" w:cs="Times New Roman"/>
          <w:color w:val="000000"/>
          <w:sz w:val="20"/>
          <w:szCs w:val="20"/>
        </w:rPr>
        <w:t xml:space="preserve"> </w:t>
      </w:r>
      <w:r w:rsidRPr="00A64DF9">
        <w:rPr>
          <w:rFonts w:ascii="Times New Roman" w:eastAsia="Calibri" w:hAnsi="Times New Roman" w:cs="Times New Roman"/>
          <w:sz w:val="20"/>
          <w:szCs w:val="20"/>
        </w:rPr>
        <w:t xml:space="preserve">именуемое в дальнейшем </w:t>
      </w:r>
      <w:r w:rsidRPr="00A64DF9">
        <w:rPr>
          <w:rFonts w:ascii="Times New Roman" w:eastAsia="Calibri" w:hAnsi="Times New Roman" w:cs="Times New Roman"/>
          <w:b/>
          <w:color w:val="000000"/>
          <w:sz w:val="20"/>
          <w:szCs w:val="20"/>
        </w:rPr>
        <w:t>"Арендодатель"</w:t>
      </w:r>
      <w:r w:rsidRPr="00A64DF9">
        <w:rPr>
          <w:rFonts w:ascii="Times New Roman" w:eastAsia="Calibri" w:hAnsi="Times New Roman" w:cs="Times New Roman"/>
          <w:sz w:val="20"/>
          <w:szCs w:val="20"/>
        </w:rPr>
        <w:t xml:space="preserve"> </w:t>
      </w:r>
      <w:r w:rsidRPr="00A64DF9">
        <w:rPr>
          <w:rFonts w:ascii="Times New Roman" w:eastAsia="Calibri" w:hAnsi="Times New Roman" w:cs="Times New Roman"/>
          <w:color w:val="000000"/>
          <w:sz w:val="20"/>
          <w:szCs w:val="20"/>
        </w:rPr>
        <w:t xml:space="preserve">с одной стороны и гражданин(ка) </w:t>
      </w:r>
      <w:r w:rsidRPr="00A64DF9">
        <w:rPr>
          <w:rFonts w:ascii="Times New Roman" w:eastAsia="Calibri" w:hAnsi="Times New Roman" w:cs="Times New Roman"/>
          <w:b/>
          <w:color w:val="000000"/>
          <w:sz w:val="20"/>
          <w:szCs w:val="20"/>
        </w:rPr>
        <w:t>_____________</w:t>
      </w:r>
      <w:r w:rsidRPr="00A64DF9">
        <w:rPr>
          <w:rFonts w:ascii="Times New Roman" w:eastAsia="Times New Roman" w:hAnsi="Times New Roman" w:cs="Times New Roman"/>
          <w:b/>
          <w:bCs/>
          <w:sz w:val="20"/>
          <w:szCs w:val="20"/>
          <w:lang w:eastAsia="ru-RU"/>
        </w:rPr>
        <w:t xml:space="preserve">, </w:t>
      </w:r>
      <w:r w:rsidRPr="00A64DF9">
        <w:rPr>
          <w:rFonts w:ascii="Times New Roman" w:eastAsia="Times New Roman" w:hAnsi="Times New Roman" w:cs="Times New Roman"/>
          <w:sz w:val="20"/>
          <w:szCs w:val="20"/>
          <w:lang w:eastAsia="ru-RU"/>
        </w:rPr>
        <w:t>_________ года рождения, гражданин(ка) Российской Федерации, паспорт серия ____ № __________ выдан _________________ ______ года, код подразделения ___-____, зарегистрированный (</w:t>
      </w:r>
      <w:proofErr w:type="spellStart"/>
      <w:r w:rsidRPr="00A64DF9">
        <w:rPr>
          <w:rFonts w:ascii="Times New Roman" w:eastAsia="Times New Roman" w:hAnsi="Times New Roman" w:cs="Times New Roman"/>
          <w:sz w:val="20"/>
          <w:szCs w:val="20"/>
          <w:lang w:eastAsia="ru-RU"/>
        </w:rPr>
        <w:t>ая</w:t>
      </w:r>
      <w:proofErr w:type="spellEnd"/>
      <w:r w:rsidRPr="00A64DF9">
        <w:rPr>
          <w:rFonts w:ascii="Times New Roman" w:eastAsia="Times New Roman" w:hAnsi="Times New Roman" w:cs="Times New Roman"/>
          <w:sz w:val="20"/>
          <w:szCs w:val="20"/>
          <w:lang w:eastAsia="ru-RU"/>
        </w:rPr>
        <w:t xml:space="preserve">) по адресу: </w:t>
      </w:r>
      <w:r w:rsidRPr="00A64DF9">
        <w:rPr>
          <w:rFonts w:ascii="Times New Roman" w:eastAsia="Times New Roman" w:hAnsi="Times New Roman" w:cs="Times New Roman"/>
          <w:b/>
          <w:bCs/>
          <w:sz w:val="20"/>
          <w:szCs w:val="20"/>
          <w:lang w:eastAsia="ru-RU"/>
        </w:rPr>
        <w:t>_________________________</w:t>
      </w:r>
      <w:r w:rsidRPr="00A64DF9">
        <w:rPr>
          <w:rFonts w:ascii="Times New Roman" w:eastAsia="Times New Roman" w:hAnsi="Times New Roman" w:cs="Times New Roman"/>
          <w:b/>
          <w:sz w:val="20"/>
          <w:szCs w:val="20"/>
          <w:lang w:eastAsia="ru-RU"/>
        </w:rPr>
        <w:t>,</w:t>
      </w:r>
      <w:r w:rsidRPr="00A64DF9">
        <w:rPr>
          <w:rFonts w:ascii="Times New Roman" w:eastAsia="Times New Roman" w:hAnsi="Times New Roman" w:cs="Times New Roman"/>
          <w:sz w:val="20"/>
          <w:szCs w:val="20"/>
          <w:lang w:eastAsia="ru-RU"/>
        </w:rPr>
        <w:t xml:space="preserve"> именуемый(</w:t>
      </w:r>
      <w:proofErr w:type="spellStart"/>
      <w:r w:rsidRPr="00A64DF9">
        <w:rPr>
          <w:rFonts w:ascii="Times New Roman" w:eastAsia="Times New Roman" w:hAnsi="Times New Roman" w:cs="Times New Roman"/>
          <w:sz w:val="20"/>
          <w:szCs w:val="20"/>
          <w:lang w:eastAsia="ru-RU"/>
        </w:rPr>
        <w:t>ая</w:t>
      </w:r>
      <w:proofErr w:type="spellEnd"/>
      <w:r w:rsidRPr="00A64DF9">
        <w:rPr>
          <w:rFonts w:ascii="Times New Roman" w:eastAsia="Times New Roman" w:hAnsi="Times New Roman" w:cs="Times New Roman"/>
          <w:sz w:val="20"/>
          <w:szCs w:val="20"/>
          <w:lang w:eastAsia="ru-RU"/>
        </w:rPr>
        <w:t>) в дальнейшем</w:t>
      </w:r>
      <w:r w:rsidRPr="00A64DF9">
        <w:rPr>
          <w:rFonts w:ascii="Times New Roman" w:eastAsia="Times New Roman" w:hAnsi="Times New Roman" w:cs="Times New Roman"/>
          <w:b/>
          <w:bCs/>
          <w:sz w:val="20"/>
          <w:szCs w:val="20"/>
          <w:lang w:eastAsia="ru-RU"/>
        </w:rPr>
        <w:t xml:space="preserve"> «Арендатор», </w:t>
      </w:r>
      <w:r w:rsidRPr="00A64DF9">
        <w:rPr>
          <w:rFonts w:ascii="Times New Roman" w:eastAsia="Times New Roman" w:hAnsi="Times New Roman" w:cs="Times New Roman"/>
          <w:sz w:val="20"/>
          <w:szCs w:val="20"/>
          <w:lang w:eastAsia="ru-RU"/>
        </w:rPr>
        <w:t xml:space="preserve">вместе именуемые </w:t>
      </w:r>
      <w:r w:rsidRPr="00A64DF9">
        <w:rPr>
          <w:rFonts w:ascii="Times New Roman" w:eastAsia="Times New Roman" w:hAnsi="Times New Roman" w:cs="Times New Roman"/>
          <w:b/>
          <w:bCs/>
          <w:sz w:val="20"/>
          <w:szCs w:val="20"/>
          <w:lang w:eastAsia="ru-RU"/>
        </w:rPr>
        <w:t>«Стороны»</w:t>
      </w:r>
      <w:r w:rsidRPr="00A64DF9">
        <w:rPr>
          <w:rFonts w:ascii="Times New Roman" w:eastAsia="Times New Roman" w:hAnsi="Times New Roman" w:cs="Times New Roman"/>
          <w:sz w:val="20"/>
          <w:szCs w:val="20"/>
          <w:lang w:eastAsia="ru-RU"/>
        </w:rPr>
        <w:t>, на основании договора аренды земельного участка на аукционе от ____________ № 24-071-______ составили настоящий акт на передачу в аренду земельного участка находящегося по адресу: _____________________________, площадью _ кв. метров, имеющего кадастровый номер</w:t>
      </w:r>
      <w:r w:rsidRPr="00A64DF9">
        <w:rPr>
          <w:rFonts w:ascii="Times New Roman" w:eastAsia="Times New Roman" w:hAnsi="Times New Roman" w:cs="Times New Roman"/>
          <w:b/>
          <w:sz w:val="20"/>
          <w:szCs w:val="20"/>
          <w:lang w:eastAsia="ru-RU"/>
        </w:rPr>
        <w:t xml:space="preserve"> </w:t>
      </w:r>
      <w:r w:rsidRPr="00A64DF9">
        <w:rPr>
          <w:rFonts w:ascii="Times New Roman" w:eastAsia="Times New Roman" w:hAnsi="Times New Roman" w:cs="Times New Roman"/>
          <w:sz w:val="20"/>
          <w:szCs w:val="20"/>
          <w:lang w:eastAsia="ru-RU"/>
        </w:rPr>
        <w:t xml:space="preserve">16:16:_______:_____, из категории земель – ___________________, с разрешенным использованием – _____________. </w:t>
      </w:r>
    </w:p>
    <w:p w:rsidR="00801A55" w:rsidRPr="00A64DF9" w:rsidRDefault="00801A55" w:rsidP="00801A55">
      <w:pPr>
        <w:spacing w:after="0" w:line="240" w:lineRule="auto"/>
        <w:ind w:left="284" w:firstLine="567"/>
        <w:jc w:val="both"/>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 xml:space="preserve">По настоящему акту </w:t>
      </w:r>
      <w:r w:rsidRPr="00A64DF9">
        <w:rPr>
          <w:rFonts w:ascii="Times New Roman" w:eastAsia="Times New Roman" w:hAnsi="Times New Roman" w:cs="Times New Roman"/>
          <w:b/>
          <w:sz w:val="20"/>
          <w:szCs w:val="20"/>
          <w:lang w:eastAsia="ru-RU"/>
        </w:rPr>
        <w:t>«Арендодатель»</w:t>
      </w:r>
      <w:r w:rsidRPr="00A64DF9">
        <w:rPr>
          <w:rFonts w:ascii="Times New Roman" w:eastAsia="Times New Roman" w:hAnsi="Times New Roman" w:cs="Times New Roman"/>
          <w:sz w:val="20"/>
          <w:szCs w:val="20"/>
          <w:lang w:eastAsia="ru-RU"/>
        </w:rPr>
        <w:t xml:space="preserve"> передал, а </w:t>
      </w:r>
      <w:r w:rsidRPr="00A64DF9">
        <w:rPr>
          <w:rFonts w:ascii="Times New Roman" w:eastAsia="Times New Roman" w:hAnsi="Times New Roman" w:cs="Times New Roman"/>
          <w:b/>
          <w:sz w:val="20"/>
          <w:szCs w:val="20"/>
          <w:lang w:eastAsia="ru-RU"/>
        </w:rPr>
        <w:t>«Арендатор»</w:t>
      </w:r>
      <w:r w:rsidRPr="00A64DF9">
        <w:rPr>
          <w:rFonts w:ascii="Times New Roman" w:eastAsia="Times New Roman" w:hAnsi="Times New Roman" w:cs="Times New Roman"/>
          <w:sz w:val="20"/>
          <w:szCs w:val="20"/>
          <w:lang w:eastAsia="ru-RU"/>
        </w:rPr>
        <w:t xml:space="preserve"> принял земельный участок полностью в таком виде, в каком он находился на момент подписания Договора аренды земельного участка на аукционе от «___» _____ 201__ года № 24-071-_______. Состояние земельного участка соответствует условиям Договора. Претензий у «Арендатора» на передаваемый земельный участок не имеется.</w:t>
      </w:r>
    </w:p>
    <w:p w:rsidR="00801A55" w:rsidRPr="00A64DF9" w:rsidRDefault="00801A55" w:rsidP="00801A55">
      <w:pPr>
        <w:spacing w:after="0" w:line="240" w:lineRule="auto"/>
        <w:ind w:left="284" w:firstLine="567"/>
        <w:jc w:val="both"/>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ru-RU"/>
        </w:rPr>
        <w:t>Настоящий акт составлен в трех экземплярах, один из которых хранится в делах Управления Федеральной службы государственной регистрации, кадастра и картографии по Республике Татарстан и по экземпляру выдается «Арендодателю» и «</w:t>
      </w:r>
      <w:proofErr w:type="gramStart"/>
      <w:r w:rsidRPr="00A64DF9">
        <w:rPr>
          <w:rFonts w:ascii="Times New Roman" w:eastAsia="Times New Roman" w:hAnsi="Times New Roman" w:cs="Times New Roman"/>
          <w:sz w:val="20"/>
          <w:szCs w:val="20"/>
          <w:lang w:eastAsia="ru-RU"/>
        </w:rPr>
        <w:t>Арендатору»</w:t>
      </w:r>
      <w:r w:rsidRPr="00A64DF9">
        <w:rPr>
          <w:rFonts w:ascii="Times New Roman" w:eastAsia="Times New Roman" w:hAnsi="Times New Roman" w:cs="Times New Roman"/>
          <w:sz w:val="20"/>
          <w:szCs w:val="20"/>
          <w:lang w:eastAsia="ru-RU"/>
        </w:rPr>
        <w:softHyphen/>
      </w:r>
      <w:proofErr w:type="gramEnd"/>
      <w:r w:rsidRPr="00A64DF9">
        <w:rPr>
          <w:rFonts w:ascii="Times New Roman" w:eastAsia="Times New Roman" w:hAnsi="Times New Roman" w:cs="Times New Roman"/>
          <w:sz w:val="20"/>
          <w:szCs w:val="20"/>
          <w:lang w:eastAsia="ru-RU"/>
        </w:rPr>
        <w:t>.</w:t>
      </w:r>
    </w:p>
    <w:p w:rsidR="00801A55" w:rsidRPr="00A64DF9" w:rsidRDefault="00801A55" w:rsidP="00801A55">
      <w:pPr>
        <w:spacing w:after="0" w:line="240" w:lineRule="auto"/>
        <w:rPr>
          <w:rFonts w:ascii="Times New Roman" w:eastAsia="Times New Roman" w:hAnsi="Times New Roman" w:cs="Times New Roman"/>
          <w:b/>
          <w:bCs/>
          <w:sz w:val="20"/>
          <w:szCs w:val="20"/>
          <w:lang w:eastAsia="ru-RU"/>
        </w:rPr>
      </w:pPr>
    </w:p>
    <w:p w:rsidR="00801A55" w:rsidRPr="00A64DF9" w:rsidRDefault="00801A55" w:rsidP="00801A55">
      <w:pPr>
        <w:spacing w:after="0" w:line="240" w:lineRule="auto"/>
        <w:jc w:val="center"/>
        <w:rPr>
          <w:rFonts w:ascii="Times New Roman" w:eastAsia="Times New Roman" w:hAnsi="Times New Roman" w:cs="Times New Roman"/>
          <w:b/>
          <w:bCs/>
          <w:sz w:val="20"/>
          <w:szCs w:val="20"/>
          <w:lang w:eastAsia="ru-RU"/>
        </w:rPr>
      </w:pPr>
      <w:r w:rsidRPr="00A64DF9">
        <w:rPr>
          <w:rFonts w:ascii="Times New Roman" w:eastAsia="Times New Roman" w:hAnsi="Times New Roman" w:cs="Times New Roman"/>
          <w:b/>
          <w:bCs/>
          <w:sz w:val="20"/>
          <w:szCs w:val="20"/>
          <w:lang w:eastAsia="ru-RU"/>
        </w:rPr>
        <w:t>Почтовые реквизиты сторон:</w:t>
      </w:r>
    </w:p>
    <w:tbl>
      <w:tblPr>
        <w:tblW w:w="10845" w:type="dxa"/>
        <w:tblInd w:w="-106" w:type="dxa"/>
        <w:tblLayout w:type="fixed"/>
        <w:tblLook w:val="0000" w:firstRow="0" w:lastRow="0" w:firstColumn="0" w:lastColumn="0" w:noHBand="0" w:noVBand="0"/>
      </w:tblPr>
      <w:tblGrid>
        <w:gridCol w:w="498"/>
        <w:gridCol w:w="4430"/>
        <w:gridCol w:w="283"/>
        <w:gridCol w:w="673"/>
        <w:gridCol w:w="4147"/>
        <w:gridCol w:w="814"/>
      </w:tblGrid>
      <w:tr w:rsidR="00801A55" w:rsidRPr="00A64DF9" w:rsidTr="00314A1E">
        <w:trPr>
          <w:gridAfter w:val="1"/>
          <w:wAfter w:w="814" w:type="dxa"/>
        </w:trPr>
        <w:tc>
          <w:tcPr>
            <w:tcW w:w="4928" w:type="dxa"/>
            <w:gridSpan w:val="2"/>
          </w:tcPr>
          <w:p w:rsidR="00801A55" w:rsidRPr="00A64DF9" w:rsidRDefault="00801A55" w:rsidP="00314A1E">
            <w:pPr>
              <w:spacing w:after="0" w:line="240" w:lineRule="auto"/>
              <w:ind w:right="-108"/>
              <w:jc w:val="center"/>
              <w:rPr>
                <w:rFonts w:ascii="Times New Roman" w:eastAsia="Times New Roman" w:hAnsi="Times New Roman" w:cs="Times New Roman"/>
                <w:b/>
                <w:bCs/>
                <w:sz w:val="20"/>
                <w:szCs w:val="20"/>
                <w:lang w:eastAsia="ru-RU"/>
              </w:rPr>
            </w:pPr>
            <w:r w:rsidRPr="00A64DF9">
              <w:rPr>
                <w:rFonts w:ascii="Times New Roman" w:eastAsia="Times New Roman" w:hAnsi="Times New Roman" w:cs="Times New Roman"/>
                <w:b/>
                <w:bCs/>
                <w:sz w:val="20"/>
                <w:szCs w:val="20"/>
                <w:lang w:eastAsia="ru-RU"/>
              </w:rPr>
              <w:t>Арендодатель:</w:t>
            </w:r>
          </w:p>
        </w:tc>
        <w:tc>
          <w:tcPr>
            <w:tcW w:w="283" w:type="dxa"/>
          </w:tcPr>
          <w:p w:rsidR="00801A55" w:rsidRPr="00A64DF9" w:rsidRDefault="00801A55" w:rsidP="00314A1E">
            <w:pPr>
              <w:spacing w:after="0" w:line="240" w:lineRule="auto"/>
              <w:jc w:val="center"/>
              <w:rPr>
                <w:rFonts w:ascii="Times New Roman" w:eastAsia="Times New Roman" w:hAnsi="Times New Roman" w:cs="Times New Roman"/>
                <w:b/>
                <w:bCs/>
                <w:sz w:val="20"/>
                <w:szCs w:val="20"/>
                <w:lang w:eastAsia="ru-RU"/>
              </w:rPr>
            </w:pPr>
          </w:p>
        </w:tc>
        <w:tc>
          <w:tcPr>
            <w:tcW w:w="4820" w:type="dxa"/>
            <w:gridSpan w:val="2"/>
          </w:tcPr>
          <w:p w:rsidR="00801A55" w:rsidRPr="00A64DF9" w:rsidRDefault="00801A55" w:rsidP="00314A1E">
            <w:pPr>
              <w:spacing w:after="0" w:line="240" w:lineRule="auto"/>
              <w:ind w:left="-108"/>
              <w:jc w:val="center"/>
              <w:rPr>
                <w:rFonts w:ascii="Times New Roman" w:eastAsia="Times New Roman" w:hAnsi="Times New Roman" w:cs="Times New Roman"/>
                <w:b/>
                <w:bCs/>
                <w:sz w:val="20"/>
                <w:szCs w:val="20"/>
                <w:lang w:eastAsia="ru-RU"/>
              </w:rPr>
            </w:pPr>
            <w:r w:rsidRPr="00A64DF9">
              <w:rPr>
                <w:rFonts w:ascii="Times New Roman" w:eastAsia="Times New Roman" w:hAnsi="Times New Roman" w:cs="Times New Roman"/>
                <w:b/>
                <w:bCs/>
                <w:sz w:val="20"/>
                <w:szCs w:val="20"/>
                <w:lang w:eastAsia="ru-RU"/>
              </w:rPr>
              <w:t>Арендатор:</w:t>
            </w:r>
          </w:p>
        </w:tc>
      </w:tr>
      <w:tr w:rsidR="00801A55" w:rsidRPr="00E406B9" w:rsidTr="00314A1E">
        <w:trPr>
          <w:gridBefore w:val="1"/>
          <w:wBefore w:w="498" w:type="dxa"/>
        </w:trPr>
        <w:tc>
          <w:tcPr>
            <w:tcW w:w="5386" w:type="dxa"/>
            <w:gridSpan w:val="3"/>
          </w:tcPr>
          <w:tbl>
            <w:tblPr>
              <w:tblW w:w="9889" w:type="dxa"/>
              <w:tblLayout w:type="fixed"/>
              <w:tblLook w:val="0000" w:firstRow="0" w:lastRow="0" w:firstColumn="0" w:lastColumn="0" w:noHBand="0" w:noVBand="0"/>
            </w:tblPr>
            <w:tblGrid>
              <w:gridCol w:w="9889"/>
            </w:tblGrid>
            <w:tr w:rsidR="00801A55" w:rsidRPr="00A64DF9" w:rsidTr="00314A1E">
              <w:tc>
                <w:tcPr>
                  <w:tcW w:w="5070" w:type="dxa"/>
                </w:tcPr>
                <w:p w:rsidR="00801A55" w:rsidRPr="00A64DF9" w:rsidRDefault="00801A55" w:rsidP="00314A1E">
                  <w:pPr>
                    <w:suppressAutoHyphens/>
                    <w:spacing w:after="0" w:line="240" w:lineRule="auto"/>
                    <w:rPr>
                      <w:rFonts w:ascii="Times New Roman" w:eastAsia="Times New Roman" w:hAnsi="Times New Roman" w:cs="Times New Roman"/>
                      <w:sz w:val="20"/>
                      <w:szCs w:val="20"/>
                      <w:lang w:eastAsia="ar-SA"/>
                    </w:rPr>
                  </w:pPr>
                  <w:proofErr w:type="gramStart"/>
                  <w:r w:rsidRPr="00A64DF9">
                    <w:rPr>
                      <w:rFonts w:ascii="Times New Roman" w:eastAsia="Times New Roman" w:hAnsi="Times New Roman" w:cs="Times New Roman"/>
                      <w:sz w:val="20"/>
                      <w:szCs w:val="20"/>
                      <w:lang w:eastAsia="ar-SA"/>
                    </w:rPr>
                    <w:t xml:space="preserve">Адрес:   </w:t>
                  </w:r>
                  <w:proofErr w:type="gramEnd"/>
                  <w:r w:rsidRPr="00A64DF9">
                    <w:rPr>
                      <w:rFonts w:ascii="Times New Roman" w:eastAsia="Times New Roman" w:hAnsi="Times New Roman" w:cs="Times New Roman"/>
                      <w:sz w:val="20"/>
                      <w:szCs w:val="20"/>
                      <w:lang w:eastAsia="ar-SA"/>
                    </w:rPr>
                    <w:t xml:space="preserve">индекс – 422701             </w:t>
                  </w:r>
                </w:p>
                <w:p w:rsidR="00801A55" w:rsidRPr="00A64DF9" w:rsidRDefault="00801A55" w:rsidP="00314A1E">
                  <w:pPr>
                    <w:suppressAutoHyphens/>
                    <w:spacing w:after="0" w:line="240" w:lineRule="auto"/>
                    <w:rPr>
                      <w:rFonts w:ascii="Times New Roman" w:eastAsia="Times New Roman" w:hAnsi="Times New Roman" w:cs="Times New Roman"/>
                      <w:sz w:val="20"/>
                      <w:szCs w:val="20"/>
                      <w:lang w:eastAsia="ar-SA"/>
                    </w:rPr>
                  </w:pPr>
                  <w:r w:rsidRPr="00A64DF9">
                    <w:rPr>
                      <w:rFonts w:ascii="Times New Roman" w:eastAsia="Times New Roman" w:hAnsi="Times New Roman" w:cs="Times New Roman"/>
                      <w:sz w:val="20"/>
                      <w:szCs w:val="20"/>
                      <w:lang w:eastAsia="ar-SA"/>
                    </w:rPr>
                    <w:t xml:space="preserve">               с. Высокая Гора                  </w:t>
                  </w:r>
                </w:p>
                <w:p w:rsidR="00801A55" w:rsidRPr="00A64DF9" w:rsidRDefault="00801A55" w:rsidP="00314A1E">
                  <w:pPr>
                    <w:suppressAutoHyphens/>
                    <w:spacing w:after="0" w:line="240" w:lineRule="auto"/>
                    <w:rPr>
                      <w:rFonts w:ascii="Times New Roman" w:eastAsia="Times New Roman" w:hAnsi="Times New Roman" w:cs="Times New Roman"/>
                      <w:sz w:val="20"/>
                      <w:szCs w:val="20"/>
                      <w:lang w:eastAsia="ar-SA"/>
                    </w:rPr>
                  </w:pPr>
                  <w:r w:rsidRPr="00A64DF9">
                    <w:rPr>
                      <w:rFonts w:ascii="Times New Roman" w:eastAsia="Times New Roman" w:hAnsi="Times New Roman" w:cs="Times New Roman"/>
                      <w:sz w:val="20"/>
                      <w:szCs w:val="20"/>
                      <w:lang w:eastAsia="ar-SA"/>
                    </w:rPr>
                    <w:t xml:space="preserve">               ул. Полковая, д. 9</w:t>
                  </w:r>
                </w:p>
                <w:p w:rsidR="00801A55" w:rsidRPr="00A64DF9" w:rsidRDefault="00801A55" w:rsidP="00314A1E">
                  <w:pPr>
                    <w:suppressAutoHyphens/>
                    <w:spacing w:after="0" w:line="240" w:lineRule="auto"/>
                    <w:rPr>
                      <w:rFonts w:ascii="Times New Roman" w:eastAsia="Times New Roman" w:hAnsi="Times New Roman" w:cs="Times New Roman"/>
                      <w:sz w:val="20"/>
                      <w:szCs w:val="20"/>
                      <w:u w:val="single"/>
                      <w:lang w:eastAsia="ar-SA"/>
                    </w:rPr>
                  </w:pPr>
                  <w:r w:rsidRPr="00A64DF9">
                    <w:rPr>
                      <w:rFonts w:ascii="Times New Roman" w:eastAsia="Times New Roman" w:hAnsi="Times New Roman" w:cs="Times New Roman"/>
                      <w:sz w:val="20"/>
                      <w:szCs w:val="20"/>
                      <w:lang w:eastAsia="ar-SA"/>
                    </w:rPr>
                    <w:t xml:space="preserve">ИНН </w:t>
                  </w:r>
                  <w:r w:rsidRPr="00A64DF9">
                    <w:rPr>
                      <w:rFonts w:ascii="Times New Roman" w:eastAsia="Times New Roman" w:hAnsi="Times New Roman" w:cs="Times New Roman"/>
                      <w:sz w:val="20"/>
                      <w:szCs w:val="20"/>
                      <w:u w:val="single"/>
                      <w:lang w:eastAsia="ar-SA"/>
                    </w:rPr>
                    <w:t>1616014845</w:t>
                  </w:r>
                </w:p>
                <w:p w:rsidR="00801A55" w:rsidRPr="00A64DF9" w:rsidRDefault="00801A55" w:rsidP="00314A1E">
                  <w:pPr>
                    <w:suppressAutoHyphens/>
                    <w:spacing w:after="0" w:line="240" w:lineRule="auto"/>
                    <w:rPr>
                      <w:rFonts w:ascii="Times New Roman" w:eastAsia="Times New Roman" w:hAnsi="Times New Roman" w:cs="Times New Roman"/>
                      <w:sz w:val="20"/>
                      <w:szCs w:val="20"/>
                      <w:u w:val="single"/>
                      <w:lang w:eastAsia="ar-SA"/>
                    </w:rPr>
                  </w:pPr>
                  <w:r w:rsidRPr="00A64DF9">
                    <w:rPr>
                      <w:rFonts w:ascii="Times New Roman" w:eastAsia="Times New Roman" w:hAnsi="Times New Roman" w:cs="Times New Roman"/>
                      <w:sz w:val="20"/>
                      <w:szCs w:val="20"/>
                      <w:lang w:eastAsia="ar-SA"/>
                    </w:rPr>
                    <w:t xml:space="preserve">КПП </w:t>
                  </w:r>
                  <w:r w:rsidRPr="00A64DF9">
                    <w:rPr>
                      <w:rFonts w:ascii="Times New Roman" w:eastAsia="Times New Roman" w:hAnsi="Times New Roman" w:cs="Times New Roman"/>
                      <w:sz w:val="20"/>
                      <w:szCs w:val="20"/>
                      <w:u w:val="single"/>
                      <w:lang w:eastAsia="ar-SA"/>
                    </w:rPr>
                    <w:t xml:space="preserve">161601001   </w:t>
                  </w:r>
                </w:p>
                <w:p w:rsidR="00801A55" w:rsidRPr="00A64DF9" w:rsidRDefault="00801A55" w:rsidP="00314A1E">
                  <w:pPr>
                    <w:suppressAutoHyphens/>
                    <w:spacing w:after="0" w:line="240" w:lineRule="auto"/>
                    <w:rPr>
                      <w:rFonts w:ascii="Times New Roman" w:eastAsia="Times New Roman" w:hAnsi="Times New Roman" w:cs="Times New Roman"/>
                      <w:sz w:val="20"/>
                      <w:szCs w:val="20"/>
                      <w:lang w:eastAsia="ar-SA"/>
                    </w:rPr>
                  </w:pPr>
                  <w:r w:rsidRPr="00A64DF9">
                    <w:rPr>
                      <w:rFonts w:ascii="Times New Roman" w:eastAsia="Times New Roman" w:hAnsi="Times New Roman" w:cs="Times New Roman"/>
                      <w:sz w:val="20"/>
                      <w:szCs w:val="20"/>
                      <w:lang w:eastAsia="ar-SA"/>
                    </w:rPr>
                    <w:t>Расчетный счет:</w:t>
                  </w:r>
                  <w:r w:rsidRPr="00A64DF9">
                    <w:rPr>
                      <w:rFonts w:ascii="Times New Roman" w:eastAsia="Times New Roman" w:hAnsi="Times New Roman" w:cs="Times New Roman"/>
                      <w:sz w:val="20"/>
                      <w:szCs w:val="20"/>
                      <w:u w:val="single"/>
                      <w:lang w:eastAsia="ar-SA"/>
                    </w:rPr>
                    <w:t xml:space="preserve"> 40204810300000000036</w:t>
                  </w:r>
                  <w:r w:rsidRPr="00A64DF9">
                    <w:rPr>
                      <w:rFonts w:ascii="Times New Roman" w:eastAsia="Times New Roman" w:hAnsi="Times New Roman" w:cs="Times New Roman"/>
                      <w:sz w:val="20"/>
                      <w:szCs w:val="20"/>
                      <w:lang w:eastAsia="ar-SA"/>
                    </w:rPr>
                    <w:t xml:space="preserve"> </w:t>
                  </w:r>
                </w:p>
                <w:p w:rsidR="00801A55" w:rsidRPr="00A64DF9" w:rsidRDefault="00801A55" w:rsidP="00314A1E">
                  <w:pPr>
                    <w:suppressAutoHyphens/>
                    <w:spacing w:after="0" w:line="240" w:lineRule="auto"/>
                    <w:rPr>
                      <w:rFonts w:ascii="Times New Roman" w:eastAsia="Times New Roman" w:hAnsi="Times New Roman" w:cs="Times New Roman"/>
                      <w:sz w:val="20"/>
                      <w:szCs w:val="20"/>
                      <w:lang w:eastAsia="ar-SA"/>
                    </w:rPr>
                  </w:pPr>
                  <w:r w:rsidRPr="00A64DF9">
                    <w:rPr>
                      <w:rFonts w:ascii="Times New Roman" w:eastAsia="Times New Roman" w:hAnsi="Times New Roman" w:cs="Times New Roman"/>
                      <w:sz w:val="20"/>
                      <w:szCs w:val="20"/>
                      <w:lang w:eastAsia="ar-SA"/>
                    </w:rPr>
                    <w:t>в ОТДЕЛЕНИЕ - НБ РТ г. Казани</w:t>
                  </w:r>
                </w:p>
                <w:p w:rsidR="00801A55" w:rsidRPr="00A64DF9" w:rsidRDefault="00801A55" w:rsidP="00314A1E">
                  <w:pPr>
                    <w:suppressAutoHyphens/>
                    <w:spacing w:after="0" w:line="240" w:lineRule="auto"/>
                    <w:rPr>
                      <w:rFonts w:ascii="Times New Roman" w:eastAsia="Times New Roman" w:hAnsi="Times New Roman" w:cs="Times New Roman"/>
                      <w:sz w:val="20"/>
                      <w:szCs w:val="20"/>
                      <w:u w:val="single"/>
                      <w:lang w:eastAsia="ar-SA"/>
                    </w:rPr>
                  </w:pPr>
                  <w:r w:rsidRPr="00A64DF9">
                    <w:rPr>
                      <w:rFonts w:ascii="Times New Roman" w:eastAsia="Times New Roman" w:hAnsi="Times New Roman" w:cs="Times New Roman"/>
                      <w:sz w:val="20"/>
                      <w:szCs w:val="20"/>
                      <w:lang w:eastAsia="ar-SA"/>
                    </w:rPr>
                    <w:t xml:space="preserve">БИК: </w:t>
                  </w:r>
                  <w:r w:rsidRPr="00A64DF9">
                    <w:rPr>
                      <w:rFonts w:ascii="Times New Roman" w:eastAsia="Times New Roman" w:hAnsi="Times New Roman" w:cs="Times New Roman"/>
                      <w:sz w:val="20"/>
                      <w:szCs w:val="20"/>
                      <w:u w:val="single"/>
                      <w:lang w:eastAsia="ar-SA"/>
                    </w:rPr>
                    <w:t>049205001</w:t>
                  </w:r>
                </w:p>
                <w:p w:rsidR="00801A55" w:rsidRPr="00A64DF9" w:rsidRDefault="00801A55" w:rsidP="00314A1E">
                  <w:pPr>
                    <w:suppressAutoHyphens/>
                    <w:spacing w:after="0" w:line="240" w:lineRule="auto"/>
                    <w:rPr>
                      <w:rFonts w:ascii="Times New Roman" w:eastAsia="Times New Roman" w:hAnsi="Times New Roman" w:cs="Times New Roman"/>
                      <w:sz w:val="20"/>
                      <w:szCs w:val="20"/>
                      <w:lang w:eastAsia="ar-SA"/>
                    </w:rPr>
                  </w:pPr>
                  <w:r w:rsidRPr="00A64DF9">
                    <w:rPr>
                      <w:rFonts w:ascii="Times New Roman" w:eastAsia="Times New Roman" w:hAnsi="Times New Roman" w:cs="Times New Roman"/>
                      <w:sz w:val="20"/>
                      <w:szCs w:val="20"/>
                      <w:lang w:eastAsia="ar-SA"/>
                    </w:rPr>
                    <w:t>От имени</w:t>
                  </w:r>
                </w:p>
                <w:p w:rsidR="00801A55" w:rsidRPr="00A64DF9" w:rsidRDefault="00801A55" w:rsidP="00314A1E">
                  <w:pPr>
                    <w:suppressAutoHyphens/>
                    <w:spacing w:after="0" w:line="240" w:lineRule="auto"/>
                    <w:rPr>
                      <w:rFonts w:ascii="Times New Roman" w:eastAsia="Times New Roman" w:hAnsi="Times New Roman" w:cs="Times New Roman"/>
                      <w:sz w:val="20"/>
                      <w:szCs w:val="20"/>
                      <w:lang w:eastAsia="ar-SA"/>
                    </w:rPr>
                  </w:pPr>
                  <w:r w:rsidRPr="00A64DF9">
                    <w:rPr>
                      <w:rFonts w:ascii="Times New Roman" w:eastAsia="Times New Roman" w:hAnsi="Times New Roman" w:cs="Times New Roman"/>
                      <w:sz w:val="20"/>
                      <w:szCs w:val="20"/>
                      <w:lang w:eastAsia="ar-SA"/>
                    </w:rPr>
                    <w:t xml:space="preserve">Арендодателя __________ ___________ </w:t>
                  </w:r>
                </w:p>
                <w:p w:rsidR="00801A55" w:rsidRPr="00A64DF9" w:rsidRDefault="00801A55" w:rsidP="00314A1E">
                  <w:pPr>
                    <w:tabs>
                      <w:tab w:val="left" w:pos="1830"/>
                    </w:tabs>
                    <w:suppressAutoHyphens/>
                    <w:spacing w:after="0" w:line="240" w:lineRule="auto"/>
                    <w:rPr>
                      <w:rFonts w:ascii="Times New Roman" w:eastAsia="Times New Roman" w:hAnsi="Times New Roman" w:cs="Times New Roman"/>
                      <w:sz w:val="20"/>
                      <w:szCs w:val="20"/>
                      <w:lang w:eastAsia="ar-SA"/>
                    </w:rPr>
                  </w:pPr>
                  <w:r w:rsidRPr="00A64DF9">
                    <w:rPr>
                      <w:rFonts w:ascii="Times New Roman" w:eastAsia="Times New Roman" w:hAnsi="Times New Roman" w:cs="Times New Roman"/>
                      <w:sz w:val="20"/>
                      <w:szCs w:val="20"/>
                      <w:lang w:eastAsia="ar-SA"/>
                    </w:rPr>
                    <w:t>М.П.                            (подпись)</w:t>
                  </w:r>
                </w:p>
              </w:tc>
            </w:tr>
          </w:tbl>
          <w:p w:rsidR="00801A55" w:rsidRPr="00A64DF9" w:rsidRDefault="00801A55" w:rsidP="00314A1E">
            <w:pPr>
              <w:spacing w:after="0" w:line="240" w:lineRule="auto"/>
              <w:ind w:left="284" w:firstLine="33"/>
              <w:rPr>
                <w:rFonts w:ascii="Times New Roman" w:eastAsia="Times New Roman" w:hAnsi="Times New Roman" w:cs="Times New Roman"/>
                <w:sz w:val="20"/>
                <w:szCs w:val="20"/>
                <w:lang w:eastAsia="ru-RU"/>
              </w:rPr>
            </w:pPr>
            <w:r w:rsidRPr="00A64DF9">
              <w:rPr>
                <w:rFonts w:ascii="Times New Roman" w:eastAsia="Times New Roman" w:hAnsi="Times New Roman" w:cs="Times New Roman"/>
                <w:sz w:val="20"/>
                <w:szCs w:val="20"/>
                <w:lang w:eastAsia="ar-SA"/>
              </w:rPr>
              <w:tab/>
            </w:r>
          </w:p>
          <w:p w:rsidR="00801A55" w:rsidRPr="00A64DF9" w:rsidRDefault="00801A55" w:rsidP="00314A1E">
            <w:pPr>
              <w:spacing w:after="0" w:line="240" w:lineRule="auto"/>
              <w:ind w:left="284" w:firstLine="33"/>
              <w:rPr>
                <w:rFonts w:ascii="Times New Roman" w:eastAsia="Times New Roman" w:hAnsi="Times New Roman" w:cs="Times New Roman"/>
                <w:sz w:val="20"/>
                <w:szCs w:val="20"/>
                <w:lang w:eastAsia="ru-RU"/>
              </w:rPr>
            </w:pPr>
          </w:p>
          <w:p w:rsidR="00801A55" w:rsidRPr="00A64DF9" w:rsidRDefault="00801A55" w:rsidP="00314A1E">
            <w:pPr>
              <w:spacing w:after="0" w:line="240" w:lineRule="auto"/>
              <w:ind w:left="284" w:firstLine="33"/>
              <w:rPr>
                <w:rFonts w:ascii="Times New Roman" w:eastAsia="Times New Roman" w:hAnsi="Times New Roman" w:cs="Times New Roman"/>
                <w:sz w:val="20"/>
                <w:szCs w:val="20"/>
                <w:lang w:eastAsia="ru-RU"/>
              </w:rPr>
            </w:pPr>
          </w:p>
          <w:p w:rsidR="00801A55" w:rsidRPr="00A64DF9" w:rsidRDefault="00801A55" w:rsidP="00314A1E">
            <w:pPr>
              <w:spacing w:after="0" w:line="240" w:lineRule="auto"/>
              <w:ind w:left="284" w:firstLine="33"/>
              <w:rPr>
                <w:rFonts w:ascii="Times New Roman" w:eastAsia="Times New Roman" w:hAnsi="Times New Roman" w:cs="Times New Roman"/>
                <w:sz w:val="20"/>
                <w:szCs w:val="20"/>
                <w:lang w:eastAsia="ru-RU"/>
              </w:rPr>
            </w:pPr>
          </w:p>
          <w:p w:rsidR="00801A55" w:rsidRPr="00A64DF9" w:rsidRDefault="00801A55" w:rsidP="00314A1E">
            <w:pPr>
              <w:spacing w:after="0" w:line="240" w:lineRule="auto"/>
              <w:rPr>
                <w:rFonts w:ascii="Times New Roman" w:eastAsia="Times New Roman" w:hAnsi="Times New Roman" w:cs="Times New Roman"/>
                <w:sz w:val="20"/>
                <w:szCs w:val="20"/>
                <w:lang w:eastAsia="ru-RU"/>
              </w:rPr>
            </w:pPr>
          </w:p>
        </w:tc>
        <w:tc>
          <w:tcPr>
            <w:tcW w:w="4961" w:type="dxa"/>
            <w:gridSpan w:val="2"/>
          </w:tcPr>
          <w:p w:rsidR="00801A55" w:rsidRPr="00A64DF9" w:rsidRDefault="00801A55" w:rsidP="00314A1E">
            <w:pPr>
              <w:suppressAutoHyphens/>
              <w:spacing w:after="0" w:line="240" w:lineRule="auto"/>
              <w:rPr>
                <w:rFonts w:ascii="Times New Roman" w:eastAsia="Times New Roman" w:hAnsi="Times New Roman" w:cs="Times New Roman"/>
                <w:sz w:val="20"/>
                <w:szCs w:val="20"/>
                <w:lang w:eastAsia="ar-SA"/>
              </w:rPr>
            </w:pPr>
            <w:r w:rsidRPr="00A64DF9">
              <w:rPr>
                <w:rFonts w:ascii="Times New Roman" w:eastAsia="Times New Roman" w:hAnsi="Times New Roman" w:cs="Times New Roman"/>
                <w:sz w:val="20"/>
                <w:szCs w:val="20"/>
                <w:lang w:eastAsia="ar-SA"/>
              </w:rPr>
              <w:t xml:space="preserve">Адрес: индекс - ________        </w:t>
            </w:r>
          </w:p>
          <w:p w:rsidR="00801A55" w:rsidRPr="00A64DF9" w:rsidRDefault="00801A55" w:rsidP="00314A1E">
            <w:pPr>
              <w:suppressAutoHyphens/>
              <w:spacing w:after="0" w:line="240" w:lineRule="auto"/>
              <w:rPr>
                <w:rFonts w:ascii="Times New Roman" w:eastAsia="Times New Roman" w:hAnsi="Times New Roman" w:cs="Times New Roman"/>
                <w:sz w:val="20"/>
                <w:szCs w:val="20"/>
                <w:lang w:eastAsia="ar-SA"/>
              </w:rPr>
            </w:pPr>
            <w:r w:rsidRPr="00A64DF9">
              <w:rPr>
                <w:rFonts w:ascii="Times New Roman" w:eastAsia="Times New Roman" w:hAnsi="Times New Roman" w:cs="Times New Roman"/>
                <w:sz w:val="20"/>
                <w:szCs w:val="20"/>
                <w:lang w:eastAsia="ar-SA"/>
              </w:rPr>
              <w:t xml:space="preserve">             г. ________</w:t>
            </w:r>
          </w:p>
          <w:p w:rsidR="00801A55" w:rsidRPr="00A64DF9" w:rsidRDefault="00801A55" w:rsidP="00314A1E">
            <w:pPr>
              <w:suppressAutoHyphens/>
              <w:spacing w:after="0" w:line="240" w:lineRule="auto"/>
              <w:rPr>
                <w:rFonts w:ascii="Times New Roman" w:eastAsia="Times New Roman" w:hAnsi="Times New Roman" w:cs="Times New Roman"/>
                <w:sz w:val="20"/>
                <w:szCs w:val="20"/>
                <w:lang w:eastAsia="ar-SA"/>
              </w:rPr>
            </w:pPr>
            <w:r w:rsidRPr="00A64DF9">
              <w:rPr>
                <w:rFonts w:ascii="Times New Roman" w:eastAsia="Times New Roman" w:hAnsi="Times New Roman" w:cs="Times New Roman"/>
                <w:sz w:val="20"/>
                <w:szCs w:val="20"/>
                <w:lang w:eastAsia="ar-SA"/>
              </w:rPr>
              <w:t xml:space="preserve">             ул. ___________</w:t>
            </w:r>
          </w:p>
          <w:p w:rsidR="00801A55" w:rsidRPr="00A64DF9" w:rsidRDefault="00801A55" w:rsidP="00314A1E">
            <w:pPr>
              <w:suppressAutoHyphens/>
              <w:spacing w:after="0" w:line="240" w:lineRule="auto"/>
              <w:rPr>
                <w:rFonts w:ascii="Times New Roman" w:eastAsia="Times New Roman" w:hAnsi="Times New Roman" w:cs="Times New Roman"/>
                <w:sz w:val="20"/>
                <w:szCs w:val="20"/>
                <w:lang w:eastAsia="ar-SA"/>
              </w:rPr>
            </w:pPr>
            <w:r w:rsidRPr="00A64DF9">
              <w:rPr>
                <w:rFonts w:ascii="Times New Roman" w:eastAsia="Times New Roman" w:hAnsi="Times New Roman" w:cs="Times New Roman"/>
                <w:sz w:val="20"/>
                <w:szCs w:val="20"/>
                <w:lang w:eastAsia="ar-SA"/>
              </w:rPr>
              <w:t xml:space="preserve">             д. ______________</w:t>
            </w:r>
          </w:p>
          <w:p w:rsidR="00801A55" w:rsidRPr="00A64DF9" w:rsidRDefault="00801A55" w:rsidP="00314A1E">
            <w:pPr>
              <w:suppressAutoHyphens/>
              <w:spacing w:after="0" w:line="240" w:lineRule="auto"/>
              <w:rPr>
                <w:rFonts w:ascii="Times New Roman" w:eastAsia="Times New Roman" w:hAnsi="Times New Roman" w:cs="Times New Roman"/>
                <w:sz w:val="20"/>
                <w:szCs w:val="20"/>
                <w:lang w:eastAsia="ar-SA"/>
              </w:rPr>
            </w:pPr>
            <w:r w:rsidRPr="00A64DF9">
              <w:rPr>
                <w:rFonts w:ascii="Times New Roman" w:eastAsia="Times New Roman" w:hAnsi="Times New Roman" w:cs="Times New Roman"/>
                <w:sz w:val="20"/>
                <w:szCs w:val="20"/>
                <w:lang w:eastAsia="ar-SA"/>
              </w:rPr>
              <w:t>ИНН ___________________</w:t>
            </w:r>
          </w:p>
          <w:p w:rsidR="00801A55" w:rsidRPr="00A64DF9" w:rsidRDefault="00801A55" w:rsidP="00314A1E">
            <w:pPr>
              <w:suppressAutoHyphens/>
              <w:spacing w:after="0" w:line="240" w:lineRule="auto"/>
              <w:rPr>
                <w:rFonts w:ascii="Times New Roman" w:eastAsia="Times New Roman" w:hAnsi="Times New Roman" w:cs="Times New Roman"/>
                <w:sz w:val="20"/>
                <w:szCs w:val="20"/>
                <w:lang w:eastAsia="ar-SA"/>
              </w:rPr>
            </w:pPr>
          </w:p>
          <w:p w:rsidR="00801A55" w:rsidRPr="00A64DF9" w:rsidRDefault="00801A55" w:rsidP="00314A1E">
            <w:pPr>
              <w:suppressAutoHyphens/>
              <w:spacing w:after="0" w:line="240" w:lineRule="auto"/>
              <w:rPr>
                <w:rFonts w:ascii="Times New Roman" w:eastAsia="Times New Roman" w:hAnsi="Times New Roman" w:cs="Times New Roman"/>
                <w:sz w:val="20"/>
                <w:szCs w:val="20"/>
                <w:lang w:eastAsia="ar-SA"/>
              </w:rPr>
            </w:pPr>
          </w:p>
          <w:p w:rsidR="00801A55" w:rsidRPr="00A64DF9" w:rsidRDefault="00801A55" w:rsidP="00314A1E">
            <w:pPr>
              <w:suppressAutoHyphens/>
              <w:spacing w:after="0" w:line="240" w:lineRule="auto"/>
              <w:rPr>
                <w:rFonts w:ascii="Times New Roman" w:eastAsia="Times New Roman" w:hAnsi="Times New Roman" w:cs="Times New Roman"/>
                <w:sz w:val="20"/>
                <w:szCs w:val="20"/>
                <w:lang w:eastAsia="ar-SA"/>
              </w:rPr>
            </w:pPr>
          </w:p>
          <w:p w:rsidR="00801A55" w:rsidRPr="00A64DF9" w:rsidRDefault="00801A55" w:rsidP="00314A1E">
            <w:pPr>
              <w:suppressAutoHyphens/>
              <w:spacing w:after="0" w:line="240" w:lineRule="auto"/>
              <w:rPr>
                <w:rFonts w:ascii="Times New Roman" w:eastAsia="Times New Roman" w:hAnsi="Times New Roman" w:cs="Times New Roman"/>
                <w:sz w:val="20"/>
                <w:szCs w:val="20"/>
                <w:lang w:eastAsia="ar-SA"/>
              </w:rPr>
            </w:pPr>
            <w:r w:rsidRPr="00A64DF9">
              <w:rPr>
                <w:rFonts w:ascii="Times New Roman" w:eastAsia="Times New Roman" w:hAnsi="Times New Roman" w:cs="Times New Roman"/>
                <w:sz w:val="20"/>
                <w:szCs w:val="20"/>
                <w:lang w:eastAsia="ar-SA"/>
              </w:rPr>
              <w:t xml:space="preserve">От имени </w:t>
            </w:r>
          </w:p>
          <w:p w:rsidR="00801A55" w:rsidRPr="00A64DF9" w:rsidRDefault="00801A55" w:rsidP="00314A1E">
            <w:pPr>
              <w:suppressAutoHyphens/>
              <w:spacing w:after="0" w:line="240" w:lineRule="auto"/>
              <w:rPr>
                <w:rFonts w:ascii="Times New Roman" w:eastAsia="Times New Roman" w:hAnsi="Times New Roman" w:cs="Times New Roman"/>
                <w:sz w:val="20"/>
                <w:szCs w:val="20"/>
                <w:lang w:eastAsia="ar-SA"/>
              </w:rPr>
            </w:pPr>
            <w:r w:rsidRPr="00A64DF9">
              <w:rPr>
                <w:rFonts w:ascii="Times New Roman" w:eastAsia="Times New Roman" w:hAnsi="Times New Roman" w:cs="Times New Roman"/>
                <w:sz w:val="20"/>
                <w:szCs w:val="20"/>
                <w:lang w:eastAsia="ar-SA"/>
              </w:rPr>
              <w:t>Арендатора</w:t>
            </w:r>
            <w:r w:rsidRPr="00A64DF9">
              <w:rPr>
                <w:rFonts w:ascii="Times New Roman" w:eastAsia="Times New Roman" w:hAnsi="Times New Roman" w:cs="Times New Roman"/>
                <w:b/>
                <w:sz w:val="20"/>
                <w:szCs w:val="20"/>
                <w:lang w:eastAsia="ar-SA"/>
              </w:rPr>
              <w:t xml:space="preserve"> ______</w:t>
            </w:r>
            <w:proofErr w:type="gramStart"/>
            <w:r w:rsidRPr="00A64DF9">
              <w:rPr>
                <w:rFonts w:ascii="Times New Roman" w:eastAsia="Times New Roman" w:hAnsi="Times New Roman" w:cs="Times New Roman"/>
                <w:b/>
                <w:sz w:val="20"/>
                <w:szCs w:val="20"/>
                <w:lang w:eastAsia="ar-SA"/>
              </w:rPr>
              <w:t>_</w:t>
            </w:r>
            <w:r w:rsidRPr="00A64DF9">
              <w:rPr>
                <w:rFonts w:ascii="Times New Roman" w:eastAsia="Times New Roman" w:hAnsi="Times New Roman" w:cs="Times New Roman"/>
                <w:sz w:val="20"/>
                <w:szCs w:val="20"/>
                <w:lang w:eastAsia="ar-SA"/>
              </w:rPr>
              <w:t xml:space="preserve">  _</w:t>
            </w:r>
            <w:proofErr w:type="gramEnd"/>
            <w:r w:rsidRPr="00A64DF9">
              <w:rPr>
                <w:rFonts w:ascii="Times New Roman" w:eastAsia="Times New Roman" w:hAnsi="Times New Roman" w:cs="Times New Roman"/>
                <w:sz w:val="20"/>
                <w:szCs w:val="20"/>
                <w:lang w:eastAsia="ar-SA"/>
              </w:rPr>
              <w:t>_____________</w:t>
            </w:r>
          </w:p>
          <w:p w:rsidR="00801A55" w:rsidRPr="00E406B9" w:rsidRDefault="00801A55" w:rsidP="00314A1E">
            <w:pPr>
              <w:suppressAutoHyphens/>
              <w:spacing w:after="0" w:line="240" w:lineRule="auto"/>
              <w:rPr>
                <w:rFonts w:ascii="Times New Roman" w:eastAsia="Times New Roman" w:hAnsi="Times New Roman" w:cs="Times New Roman"/>
                <w:sz w:val="20"/>
                <w:szCs w:val="20"/>
                <w:lang w:eastAsia="ar-SA"/>
              </w:rPr>
            </w:pPr>
            <w:r w:rsidRPr="00A64DF9">
              <w:rPr>
                <w:rFonts w:ascii="Times New Roman" w:eastAsia="Times New Roman" w:hAnsi="Times New Roman" w:cs="Times New Roman"/>
                <w:sz w:val="20"/>
                <w:szCs w:val="20"/>
                <w:lang w:eastAsia="ar-SA"/>
              </w:rPr>
              <w:t xml:space="preserve">                            (подпись)</w:t>
            </w:r>
          </w:p>
          <w:p w:rsidR="00801A55" w:rsidRPr="00E406B9" w:rsidRDefault="00801A55" w:rsidP="00314A1E">
            <w:pPr>
              <w:spacing w:after="0" w:line="240" w:lineRule="auto"/>
              <w:ind w:left="284" w:firstLine="33"/>
              <w:rPr>
                <w:rFonts w:ascii="Times New Roman" w:eastAsia="Times New Roman" w:hAnsi="Times New Roman" w:cs="Times New Roman"/>
                <w:sz w:val="20"/>
                <w:szCs w:val="20"/>
                <w:lang w:eastAsia="ru-RU"/>
              </w:rPr>
            </w:pPr>
          </w:p>
          <w:p w:rsidR="00801A55" w:rsidRPr="00E406B9" w:rsidRDefault="00801A55" w:rsidP="00314A1E">
            <w:pPr>
              <w:spacing w:after="0" w:line="240" w:lineRule="auto"/>
              <w:ind w:left="284" w:firstLine="33"/>
              <w:rPr>
                <w:rFonts w:ascii="Times New Roman" w:eastAsia="Times New Roman" w:hAnsi="Times New Roman" w:cs="Times New Roman"/>
                <w:sz w:val="20"/>
                <w:szCs w:val="20"/>
                <w:lang w:eastAsia="ru-RU"/>
              </w:rPr>
            </w:pPr>
          </w:p>
          <w:p w:rsidR="00801A55" w:rsidRPr="00E406B9" w:rsidRDefault="00801A55" w:rsidP="00314A1E">
            <w:pPr>
              <w:spacing w:after="0" w:line="240" w:lineRule="auto"/>
              <w:ind w:left="284" w:firstLine="33"/>
              <w:rPr>
                <w:rFonts w:ascii="Times New Roman" w:eastAsia="Times New Roman" w:hAnsi="Times New Roman" w:cs="Times New Roman"/>
                <w:sz w:val="20"/>
                <w:szCs w:val="20"/>
                <w:lang w:eastAsia="ru-RU"/>
              </w:rPr>
            </w:pPr>
          </w:p>
          <w:p w:rsidR="00801A55" w:rsidRPr="00E406B9" w:rsidRDefault="00801A55" w:rsidP="00314A1E">
            <w:pPr>
              <w:spacing w:after="0" w:line="240" w:lineRule="auto"/>
              <w:ind w:left="284" w:firstLine="33"/>
              <w:rPr>
                <w:rFonts w:ascii="Times New Roman" w:eastAsia="Times New Roman" w:hAnsi="Times New Roman" w:cs="Times New Roman"/>
                <w:sz w:val="20"/>
                <w:szCs w:val="20"/>
                <w:lang w:eastAsia="ru-RU"/>
              </w:rPr>
            </w:pPr>
          </w:p>
          <w:p w:rsidR="00801A55" w:rsidRPr="00E406B9" w:rsidRDefault="00801A55" w:rsidP="00314A1E">
            <w:pPr>
              <w:spacing w:after="0" w:line="240" w:lineRule="auto"/>
              <w:ind w:left="284" w:firstLine="33"/>
              <w:rPr>
                <w:rFonts w:ascii="Times New Roman" w:eastAsia="Times New Roman" w:hAnsi="Times New Roman" w:cs="Times New Roman"/>
                <w:sz w:val="20"/>
                <w:szCs w:val="20"/>
                <w:lang w:eastAsia="ru-RU"/>
              </w:rPr>
            </w:pPr>
          </w:p>
          <w:p w:rsidR="00801A55" w:rsidRPr="00E406B9" w:rsidRDefault="00801A55" w:rsidP="00314A1E">
            <w:pPr>
              <w:spacing w:after="0" w:line="240" w:lineRule="auto"/>
              <w:rPr>
                <w:rFonts w:ascii="Times New Roman" w:eastAsia="Times New Roman" w:hAnsi="Times New Roman" w:cs="Times New Roman"/>
                <w:sz w:val="20"/>
                <w:szCs w:val="20"/>
                <w:lang w:eastAsia="ru-RU"/>
              </w:rPr>
            </w:pPr>
          </w:p>
          <w:p w:rsidR="00801A55" w:rsidRPr="00E406B9" w:rsidRDefault="00801A55" w:rsidP="00314A1E">
            <w:pPr>
              <w:spacing w:after="0" w:line="240" w:lineRule="auto"/>
              <w:rPr>
                <w:rFonts w:ascii="Times New Roman" w:eastAsia="Times New Roman" w:hAnsi="Times New Roman" w:cs="Times New Roman"/>
                <w:sz w:val="20"/>
                <w:szCs w:val="20"/>
                <w:lang w:eastAsia="ru-RU"/>
              </w:rPr>
            </w:pPr>
          </w:p>
          <w:p w:rsidR="00801A55" w:rsidRPr="00E406B9" w:rsidRDefault="00801A55" w:rsidP="00314A1E">
            <w:pPr>
              <w:spacing w:after="0" w:line="240" w:lineRule="auto"/>
              <w:rPr>
                <w:rFonts w:ascii="Times New Roman" w:eastAsia="Times New Roman" w:hAnsi="Times New Roman" w:cs="Times New Roman"/>
                <w:sz w:val="20"/>
                <w:szCs w:val="20"/>
                <w:lang w:eastAsia="ru-RU"/>
              </w:rPr>
            </w:pPr>
          </w:p>
          <w:p w:rsidR="00801A55" w:rsidRPr="00E406B9" w:rsidRDefault="00801A55" w:rsidP="00314A1E">
            <w:pPr>
              <w:spacing w:after="0" w:line="240" w:lineRule="auto"/>
              <w:rPr>
                <w:rFonts w:ascii="Times New Roman" w:eastAsia="Times New Roman" w:hAnsi="Times New Roman" w:cs="Times New Roman"/>
                <w:sz w:val="20"/>
                <w:szCs w:val="20"/>
                <w:lang w:eastAsia="ru-RU"/>
              </w:rPr>
            </w:pPr>
          </w:p>
          <w:p w:rsidR="00801A55" w:rsidRPr="00E406B9" w:rsidRDefault="00801A55" w:rsidP="00314A1E">
            <w:pPr>
              <w:spacing w:after="0" w:line="240" w:lineRule="auto"/>
              <w:rPr>
                <w:rFonts w:ascii="Times New Roman" w:eastAsia="Times New Roman" w:hAnsi="Times New Roman" w:cs="Times New Roman"/>
                <w:sz w:val="20"/>
                <w:szCs w:val="20"/>
                <w:lang w:eastAsia="ru-RU"/>
              </w:rPr>
            </w:pPr>
          </w:p>
        </w:tc>
      </w:tr>
    </w:tbl>
    <w:p w:rsidR="00801A55" w:rsidRPr="00E406B9" w:rsidRDefault="00801A55" w:rsidP="00801A55">
      <w:pPr>
        <w:spacing w:after="0" w:line="240" w:lineRule="auto"/>
        <w:rPr>
          <w:rFonts w:ascii="Times New Roman" w:eastAsia="Times New Roman" w:hAnsi="Times New Roman" w:cs="Times New Roman"/>
          <w:sz w:val="20"/>
          <w:szCs w:val="20"/>
          <w:lang w:eastAsia="ru-RU"/>
        </w:rPr>
      </w:pPr>
    </w:p>
    <w:p w:rsidR="00801A55" w:rsidRPr="00E406B9" w:rsidRDefault="00801A55" w:rsidP="00801A55">
      <w:pPr>
        <w:spacing w:after="0" w:line="240" w:lineRule="auto"/>
        <w:ind w:firstLine="709"/>
        <w:rPr>
          <w:rFonts w:ascii="Times New Roman" w:eastAsia="Times New Roman" w:hAnsi="Times New Roman" w:cs="Times New Roman"/>
          <w:b/>
          <w:bCs/>
          <w:sz w:val="20"/>
          <w:szCs w:val="20"/>
          <w:lang w:eastAsia="ru-RU"/>
        </w:rPr>
      </w:pPr>
    </w:p>
    <w:p w:rsidR="00801A55" w:rsidRDefault="00801A55" w:rsidP="00801A55">
      <w:pPr>
        <w:spacing w:after="0" w:line="240" w:lineRule="auto"/>
        <w:ind w:firstLine="709"/>
        <w:rPr>
          <w:rFonts w:ascii="Times New Roman" w:eastAsia="Times New Roman" w:hAnsi="Times New Roman" w:cs="Times New Roman"/>
          <w:b/>
          <w:bCs/>
          <w:sz w:val="32"/>
          <w:szCs w:val="24"/>
          <w:lang w:eastAsia="ru-RU"/>
        </w:rPr>
      </w:pPr>
    </w:p>
    <w:p w:rsidR="00B70DFB" w:rsidRPr="00A64DF9" w:rsidRDefault="00B70DFB" w:rsidP="00B70DFB">
      <w:pPr>
        <w:spacing w:after="0" w:line="312" w:lineRule="auto"/>
        <w:ind w:right="-1"/>
        <w:jc w:val="both"/>
        <w:rPr>
          <w:rFonts w:ascii="Times New Roman" w:eastAsia="Times New Roman" w:hAnsi="Times New Roman" w:cs="Times New Roman"/>
          <w:sz w:val="24"/>
          <w:szCs w:val="24"/>
          <w:lang w:eastAsia="ru-RU"/>
        </w:rPr>
      </w:pPr>
    </w:p>
    <w:sectPr w:rsidR="00B70DFB" w:rsidRPr="00A64DF9" w:rsidSect="005703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C67B07"/>
    <w:multiLevelType w:val="hybridMultilevel"/>
    <w:tmpl w:val="76064674"/>
    <w:lvl w:ilvl="0" w:tplc="83AE164A">
      <w:start w:val="1"/>
      <w:numFmt w:val="decimal"/>
      <w:lvlText w:val="%1."/>
      <w:lvlJc w:val="left"/>
      <w:pPr>
        <w:ind w:left="473" w:hanging="360"/>
      </w:pPr>
      <w:rPr>
        <w:rFonts w:hint="default"/>
      </w:rPr>
    </w:lvl>
    <w:lvl w:ilvl="1" w:tplc="04190019">
      <w:start w:val="1"/>
      <w:numFmt w:val="lowerLetter"/>
      <w:lvlText w:val="%2."/>
      <w:lvlJc w:val="left"/>
      <w:pPr>
        <w:ind w:left="1193" w:hanging="360"/>
      </w:pPr>
    </w:lvl>
    <w:lvl w:ilvl="2" w:tplc="0419001B">
      <w:start w:val="1"/>
      <w:numFmt w:val="lowerRoman"/>
      <w:lvlText w:val="%3."/>
      <w:lvlJc w:val="right"/>
      <w:pPr>
        <w:ind w:left="1913" w:hanging="180"/>
      </w:pPr>
    </w:lvl>
    <w:lvl w:ilvl="3" w:tplc="0419000F">
      <w:start w:val="1"/>
      <w:numFmt w:val="decimal"/>
      <w:lvlText w:val="%4."/>
      <w:lvlJc w:val="left"/>
      <w:pPr>
        <w:ind w:left="2633" w:hanging="360"/>
      </w:pPr>
    </w:lvl>
    <w:lvl w:ilvl="4" w:tplc="04190019">
      <w:start w:val="1"/>
      <w:numFmt w:val="lowerLetter"/>
      <w:lvlText w:val="%5."/>
      <w:lvlJc w:val="left"/>
      <w:pPr>
        <w:ind w:left="3353" w:hanging="360"/>
      </w:pPr>
    </w:lvl>
    <w:lvl w:ilvl="5" w:tplc="0419001B">
      <w:start w:val="1"/>
      <w:numFmt w:val="lowerRoman"/>
      <w:lvlText w:val="%6."/>
      <w:lvlJc w:val="right"/>
      <w:pPr>
        <w:ind w:left="4073" w:hanging="180"/>
      </w:pPr>
    </w:lvl>
    <w:lvl w:ilvl="6" w:tplc="0419000F">
      <w:start w:val="1"/>
      <w:numFmt w:val="decimal"/>
      <w:lvlText w:val="%7."/>
      <w:lvlJc w:val="left"/>
      <w:pPr>
        <w:ind w:left="4793" w:hanging="360"/>
      </w:pPr>
    </w:lvl>
    <w:lvl w:ilvl="7" w:tplc="04190019">
      <w:start w:val="1"/>
      <w:numFmt w:val="lowerLetter"/>
      <w:lvlText w:val="%8."/>
      <w:lvlJc w:val="left"/>
      <w:pPr>
        <w:ind w:left="5513" w:hanging="360"/>
      </w:pPr>
    </w:lvl>
    <w:lvl w:ilvl="8" w:tplc="0419001B">
      <w:start w:val="1"/>
      <w:numFmt w:val="lowerRoman"/>
      <w:lvlText w:val="%9."/>
      <w:lvlJc w:val="right"/>
      <w:pPr>
        <w:ind w:left="623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0BB"/>
    <w:rsid w:val="00000A2A"/>
    <w:rsid w:val="000051C1"/>
    <w:rsid w:val="00007A7D"/>
    <w:rsid w:val="00016716"/>
    <w:rsid w:val="000167D8"/>
    <w:rsid w:val="00021A0E"/>
    <w:rsid w:val="0002340E"/>
    <w:rsid w:val="00031749"/>
    <w:rsid w:val="00031822"/>
    <w:rsid w:val="00035BA6"/>
    <w:rsid w:val="00046420"/>
    <w:rsid w:val="0007167D"/>
    <w:rsid w:val="000724B5"/>
    <w:rsid w:val="00083CA7"/>
    <w:rsid w:val="000869D0"/>
    <w:rsid w:val="000911D9"/>
    <w:rsid w:val="000E04DF"/>
    <w:rsid w:val="000E0A85"/>
    <w:rsid w:val="000E48AF"/>
    <w:rsid w:val="000F1F7B"/>
    <w:rsid w:val="001166B5"/>
    <w:rsid w:val="0012172D"/>
    <w:rsid w:val="0012582F"/>
    <w:rsid w:val="00127137"/>
    <w:rsid w:val="001302CF"/>
    <w:rsid w:val="00132AEB"/>
    <w:rsid w:val="00145B2F"/>
    <w:rsid w:val="0015246B"/>
    <w:rsid w:val="001575B3"/>
    <w:rsid w:val="00161C33"/>
    <w:rsid w:val="00165D8E"/>
    <w:rsid w:val="00175D6B"/>
    <w:rsid w:val="00196A31"/>
    <w:rsid w:val="001C6448"/>
    <w:rsid w:val="001D1CAD"/>
    <w:rsid w:val="001F0EC7"/>
    <w:rsid w:val="001F7BF3"/>
    <w:rsid w:val="002050D2"/>
    <w:rsid w:val="00214C74"/>
    <w:rsid w:val="00232390"/>
    <w:rsid w:val="00245391"/>
    <w:rsid w:val="00246199"/>
    <w:rsid w:val="002523CD"/>
    <w:rsid w:val="002545D2"/>
    <w:rsid w:val="00254B27"/>
    <w:rsid w:val="002634E3"/>
    <w:rsid w:val="00266212"/>
    <w:rsid w:val="0027155B"/>
    <w:rsid w:val="002B2CAC"/>
    <w:rsid w:val="002C0DA8"/>
    <w:rsid w:val="002C1306"/>
    <w:rsid w:val="002C64C3"/>
    <w:rsid w:val="002C661E"/>
    <w:rsid w:val="002D1DC8"/>
    <w:rsid w:val="002D42D1"/>
    <w:rsid w:val="002E3542"/>
    <w:rsid w:val="002F43A1"/>
    <w:rsid w:val="002F4574"/>
    <w:rsid w:val="002F534C"/>
    <w:rsid w:val="002F7641"/>
    <w:rsid w:val="003025F0"/>
    <w:rsid w:val="00305CFF"/>
    <w:rsid w:val="00306F50"/>
    <w:rsid w:val="003109FD"/>
    <w:rsid w:val="003171E5"/>
    <w:rsid w:val="00325E94"/>
    <w:rsid w:val="00327A37"/>
    <w:rsid w:val="00332C36"/>
    <w:rsid w:val="00333A3A"/>
    <w:rsid w:val="00335540"/>
    <w:rsid w:val="003446AD"/>
    <w:rsid w:val="00354D68"/>
    <w:rsid w:val="00362FA2"/>
    <w:rsid w:val="00386721"/>
    <w:rsid w:val="00395C7A"/>
    <w:rsid w:val="003A067B"/>
    <w:rsid w:val="003E727F"/>
    <w:rsid w:val="003F3B74"/>
    <w:rsid w:val="004021BA"/>
    <w:rsid w:val="00403741"/>
    <w:rsid w:val="00423823"/>
    <w:rsid w:val="0043631C"/>
    <w:rsid w:val="00456CD2"/>
    <w:rsid w:val="0046212F"/>
    <w:rsid w:val="004964CB"/>
    <w:rsid w:val="004A1D8B"/>
    <w:rsid w:val="004C25B6"/>
    <w:rsid w:val="004C3BE3"/>
    <w:rsid w:val="004D215A"/>
    <w:rsid w:val="004F4CEC"/>
    <w:rsid w:val="004F6C6C"/>
    <w:rsid w:val="00500B8F"/>
    <w:rsid w:val="00516337"/>
    <w:rsid w:val="00547639"/>
    <w:rsid w:val="00554919"/>
    <w:rsid w:val="00560B0F"/>
    <w:rsid w:val="00564CCD"/>
    <w:rsid w:val="00570340"/>
    <w:rsid w:val="00570C1C"/>
    <w:rsid w:val="00576B96"/>
    <w:rsid w:val="005919DB"/>
    <w:rsid w:val="00594B80"/>
    <w:rsid w:val="005A30BF"/>
    <w:rsid w:val="005A64BD"/>
    <w:rsid w:val="005C2F96"/>
    <w:rsid w:val="005C5D15"/>
    <w:rsid w:val="005D73B5"/>
    <w:rsid w:val="0060032B"/>
    <w:rsid w:val="00601742"/>
    <w:rsid w:val="00607B37"/>
    <w:rsid w:val="00636111"/>
    <w:rsid w:val="0064070E"/>
    <w:rsid w:val="00651F24"/>
    <w:rsid w:val="0066785D"/>
    <w:rsid w:val="00694DB1"/>
    <w:rsid w:val="006A1A63"/>
    <w:rsid w:val="006B3208"/>
    <w:rsid w:val="006C00FA"/>
    <w:rsid w:val="006C0108"/>
    <w:rsid w:val="006C53D1"/>
    <w:rsid w:val="006D173F"/>
    <w:rsid w:val="006D48DB"/>
    <w:rsid w:val="006E2E1B"/>
    <w:rsid w:val="006E76FA"/>
    <w:rsid w:val="006E7DD9"/>
    <w:rsid w:val="006F675B"/>
    <w:rsid w:val="006F77DA"/>
    <w:rsid w:val="00711129"/>
    <w:rsid w:val="007159A7"/>
    <w:rsid w:val="007170BB"/>
    <w:rsid w:val="00752C38"/>
    <w:rsid w:val="00760F1F"/>
    <w:rsid w:val="007A0837"/>
    <w:rsid w:val="007A24B7"/>
    <w:rsid w:val="007C11D8"/>
    <w:rsid w:val="007D1BC5"/>
    <w:rsid w:val="007D66E0"/>
    <w:rsid w:val="007E126B"/>
    <w:rsid w:val="007E4ED1"/>
    <w:rsid w:val="0080048F"/>
    <w:rsid w:val="00801A55"/>
    <w:rsid w:val="00821EBE"/>
    <w:rsid w:val="0083573B"/>
    <w:rsid w:val="00841367"/>
    <w:rsid w:val="008566EB"/>
    <w:rsid w:val="0087016C"/>
    <w:rsid w:val="00883851"/>
    <w:rsid w:val="00891A40"/>
    <w:rsid w:val="008C4602"/>
    <w:rsid w:val="008D09B9"/>
    <w:rsid w:val="008D5498"/>
    <w:rsid w:val="008F5358"/>
    <w:rsid w:val="009000EB"/>
    <w:rsid w:val="00903589"/>
    <w:rsid w:val="009036DF"/>
    <w:rsid w:val="00910E4F"/>
    <w:rsid w:val="009177C6"/>
    <w:rsid w:val="00927DD2"/>
    <w:rsid w:val="00942C22"/>
    <w:rsid w:val="00942F8C"/>
    <w:rsid w:val="00960541"/>
    <w:rsid w:val="00984EE5"/>
    <w:rsid w:val="009A190A"/>
    <w:rsid w:val="009A3306"/>
    <w:rsid w:val="009A3807"/>
    <w:rsid w:val="009C7DA4"/>
    <w:rsid w:val="009D3436"/>
    <w:rsid w:val="009D57CC"/>
    <w:rsid w:val="009E2DEA"/>
    <w:rsid w:val="00A329CE"/>
    <w:rsid w:val="00A34EFF"/>
    <w:rsid w:val="00A36876"/>
    <w:rsid w:val="00A44213"/>
    <w:rsid w:val="00A5000B"/>
    <w:rsid w:val="00A60047"/>
    <w:rsid w:val="00A940E6"/>
    <w:rsid w:val="00A94FAF"/>
    <w:rsid w:val="00AA3D17"/>
    <w:rsid w:val="00AA51C3"/>
    <w:rsid w:val="00AB4B73"/>
    <w:rsid w:val="00AB4F60"/>
    <w:rsid w:val="00AD0136"/>
    <w:rsid w:val="00AD42AD"/>
    <w:rsid w:val="00AF3CE6"/>
    <w:rsid w:val="00B326CC"/>
    <w:rsid w:val="00B64355"/>
    <w:rsid w:val="00B70DFB"/>
    <w:rsid w:val="00B82DA0"/>
    <w:rsid w:val="00B835C9"/>
    <w:rsid w:val="00B9758B"/>
    <w:rsid w:val="00BB38D6"/>
    <w:rsid w:val="00BC4B61"/>
    <w:rsid w:val="00BD2662"/>
    <w:rsid w:val="00BD5450"/>
    <w:rsid w:val="00BE37F9"/>
    <w:rsid w:val="00BE74F8"/>
    <w:rsid w:val="00BF47F4"/>
    <w:rsid w:val="00BF74D1"/>
    <w:rsid w:val="00C0615F"/>
    <w:rsid w:val="00C1713D"/>
    <w:rsid w:val="00C21A48"/>
    <w:rsid w:val="00C31113"/>
    <w:rsid w:val="00C51F12"/>
    <w:rsid w:val="00C615B5"/>
    <w:rsid w:val="00C6188F"/>
    <w:rsid w:val="00CC06AB"/>
    <w:rsid w:val="00CE58AE"/>
    <w:rsid w:val="00CF4330"/>
    <w:rsid w:val="00D20C69"/>
    <w:rsid w:val="00D21095"/>
    <w:rsid w:val="00D417D7"/>
    <w:rsid w:val="00D50F14"/>
    <w:rsid w:val="00D659D9"/>
    <w:rsid w:val="00DB1010"/>
    <w:rsid w:val="00DD203B"/>
    <w:rsid w:val="00DE32F3"/>
    <w:rsid w:val="00DE7785"/>
    <w:rsid w:val="00DF5234"/>
    <w:rsid w:val="00E0292D"/>
    <w:rsid w:val="00E0422A"/>
    <w:rsid w:val="00E23BB6"/>
    <w:rsid w:val="00E328DB"/>
    <w:rsid w:val="00E34DD3"/>
    <w:rsid w:val="00E406B9"/>
    <w:rsid w:val="00E433C8"/>
    <w:rsid w:val="00E46A64"/>
    <w:rsid w:val="00E46CD9"/>
    <w:rsid w:val="00E56E96"/>
    <w:rsid w:val="00E57A85"/>
    <w:rsid w:val="00E66C8A"/>
    <w:rsid w:val="00E71A2A"/>
    <w:rsid w:val="00E957E0"/>
    <w:rsid w:val="00E9682D"/>
    <w:rsid w:val="00E97966"/>
    <w:rsid w:val="00EA7A4D"/>
    <w:rsid w:val="00EB079A"/>
    <w:rsid w:val="00EB133E"/>
    <w:rsid w:val="00EB3DD3"/>
    <w:rsid w:val="00EC35EB"/>
    <w:rsid w:val="00ED08F9"/>
    <w:rsid w:val="00ED511F"/>
    <w:rsid w:val="00EF1227"/>
    <w:rsid w:val="00EF5F7C"/>
    <w:rsid w:val="00F17302"/>
    <w:rsid w:val="00F248E8"/>
    <w:rsid w:val="00F2711E"/>
    <w:rsid w:val="00F36095"/>
    <w:rsid w:val="00F36153"/>
    <w:rsid w:val="00F62BB2"/>
    <w:rsid w:val="00F71809"/>
    <w:rsid w:val="00F77051"/>
    <w:rsid w:val="00F82917"/>
    <w:rsid w:val="00F87523"/>
    <w:rsid w:val="00F94AE0"/>
    <w:rsid w:val="00FA597E"/>
    <w:rsid w:val="00FA664A"/>
    <w:rsid w:val="00FC6A6D"/>
    <w:rsid w:val="00FE2473"/>
    <w:rsid w:val="00FF1C44"/>
    <w:rsid w:val="00FF3B62"/>
    <w:rsid w:val="00FF4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509C3C-4D51-4F61-AA6E-CEBDB1C67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F4330"/>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4330"/>
    <w:rPr>
      <w:rFonts w:ascii="Times New Roman" w:eastAsia="Times New Roman" w:hAnsi="Times New Roman" w:cs="Times New Roman"/>
      <w:sz w:val="28"/>
      <w:szCs w:val="20"/>
      <w:lang w:eastAsia="ru-RU"/>
    </w:rPr>
  </w:style>
  <w:style w:type="character" w:styleId="a3">
    <w:name w:val="Hyperlink"/>
    <w:basedOn w:val="a0"/>
    <w:rsid w:val="00CF4330"/>
    <w:rPr>
      <w:color w:val="0000FF"/>
      <w:u w:val="single"/>
    </w:rPr>
  </w:style>
  <w:style w:type="paragraph" w:styleId="2">
    <w:name w:val="Body Text Indent 2"/>
    <w:basedOn w:val="a"/>
    <w:link w:val="20"/>
    <w:rsid w:val="00016716"/>
    <w:pPr>
      <w:spacing w:after="0" w:line="240" w:lineRule="auto"/>
      <w:ind w:right="42" w:firstLine="426"/>
      <w:jc w:val="both"/>
    </w:pPr>
    <w:rPr>
      <w:rFonts w:ascii="Arial" w:eastAsia="Times New Roman" w:hAnsi="Arial" w:cs="Times New Roman"/>
      <w:szCs w:val="20"/>
      <w:lang w:eastAsia="ru-RU"/>
    </w:rPr>
  </w:style>
  <w:style w:type="character" w:customStyle="1" w:styleId="20">
    <w:name w:val="Основной текст с отступом 2 Знак"/>
    <w:basedOn w:val="a0"/>
    <w:link w:val="2"/>
    <w:rsid w:val="00016716"/>
    <w:rPr>
      <w:rFonts w:ascii="Arial" w:eastAsia="Times New Roman" w:hAnsi="Arial" w:cs="Times New Roman"/>
      <w:szCs w:val="20"/>
      <w:lang w:eastAsia="ru-RU"/>
    </w:rPr>
  </w:style>
  <w:style w:type="paragraph" w:styleId="a4">
    <w:name w:val="Body Text Indent"/>
    <w:basedOn w:val="a"/>
    <w:link w:val="a5"/>
    <w:uiPriority w:val="99"/>
    <w:semiHidden/>
    <w:unhideWhenUsed/>
    <w:rsid w:val="00F87523"/>
    <w:pPr>
      <w:spacing w:after="120"/>
      <w:ind w:left="283"/>
    </w:pPr>
  </w:style>
  <w:style w:type="character" w:customStyle="1" w:styleId="a5">
    <w:name w:val="Основной текст с отступом Знак"/>
    <w:basedOn w:val="a0"/>
    <w:link w:val="a4"/>
    <w:uiPriority w:val="99"/>
    <w:semiHidden/>
    <w:rsid w:val="00F87523"/>
  </w:style>
  <w:style w:type="paragraph" w:styleId="3">
    <w:name w:val="Body Text Indent 3"/>
    <w:basedOn w:val="a"/>
    <w:link w:val="30"/>
    <w:uiPriority w:val="99"/>
    <w:semiHidden/>
    <w:unhideWhenUsed/>
    <w:rsid w:val="00F87523"/>
    <w:pPr>
      <w:spacing w:after="120"/>
      <w:ind w:left="283"/>
    </w:pPr>
    <w:rPr>
      <w:sz w:val="16"/>
      <w:szCs w:val="16"/>
    </w:rPr>
  </w:style>
  <w:style w:type="character" w:customStyle="1" w:styleId="30">
    <w:name w:val="Основной текст с отступом 3 Знак"/>
    <w:basedOn w:val="a0"/>
    <w:link w:val="3"/>
    <w:uiPriority w:val="99"/>
    <w:semiHidden/>
    <w:rsid w:val="00F87523"/>
    <w:rPr>
      <w:sz w:val="16"/>
      <w:szCs w:val="16"/>
    </w:rPr>
  </w:style>
  <w:style w:type="paragraph" w:styleId="a6">
    <w:name w:val="Balloon Text"/>
    <w:basedOn w:val="a"/>
    <w:link w:val="a7"/>
    <w:uiPriority w:val="99"/>
    <w:semiHidden/>
    <w:unhideWhenUsed/>
    <w:rsid w:val="003446A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446AD"/>
    <w:rPr>
      <w:rFonts w:ascii="Tahoma" w:hAnsi="Tahoma" w:cs="Tahoma"/>
      <w:sz w:val="16"/>
      <w:szCs w:val="16"/>
    </w:rPr>
  </w:style>
  <w:style w:type="paragraph" w:customStyle="1" w:styleId="western">
    <w:name w:val="western"/>
    <w:basedOn w:val="a"/>
    <w:rsid w:val="00910E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10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121323">
      <w:bodyDiv w:val="1"/>
      <w:marLeft w:val="0"/>
      <w:marRight w:val="0"/>
      <w:marTop w:val="0"/>
      <w:marBottom w:val="0"/>
      <w:divBdr>
        <w:top w:val="none" w:sz="0" w:space="0" w:color="auto"/>
        <w:left w:val="none" w:sz="0" w:space="0" w:color="auto"/>
        <w:bottom w:val="none" w:sz="0" w:space="0" w:color="auto"/>
        <w:right w:val="none" w:sz="0" w:space="0" w:color="auto"/>
      </w:divBdr>
      <w:divsChild>
        <w:div w:id="1243291657">
          <w:marLeft w:val="0"/>
          <w:marRight w:val="0"/>
          <w:marTop w:val="0"/>
          <w:marBottom w:val="0"/>
          <w:divBdr>
            <w:top w:val="none" w:sz="0" w:space="0" w:color="auto"/>
            <w:left w:val="none" w:sz="0" w:space="0" w:color="auto"/>
            <w:bottom w:val="none" w:sz="0" w:space="0" w:color="auto"/>
            <w:right w:val="none" w:sz="0" w:space="0" w:color="auto"/>
          </w:divBdr>
        </w:div>
      </w:divsChild>
    </w:div>
    <w:div w:id="351997668">
      <w:bodyDiv w:val="1"/>
      <w:marLeft w:val="0"/>
      <w:marRight w:val="0"/>
      <w:marTop w:val="0"/>
      <w:marBottom w:val="0"/>
      <w:divBdr>
        <w:top w:val="none" w:sz="0" w:space="0" w:color="auto"/>
        <w:left w:val="none" w:sz="0" w:space="0" w:color="auto"/>
        <w:bottom w:val="none" w:sz="0" w:space="0" w:color="auto"/>
        <w:right w:val="none" w:sz="0" w:space="0" w:color="auto"/>
      </w:divBdr>
      <w:divsChild>
        <w:div w:id="761880096">
          <w:marLeft w:val="0"/>
          <w:marRight w:val="0"/>
          <w:marTop w:val="0"/>
          <w:marBottom w:val="0"/>
          <w:divBdr>
            <w:top w:val="none" w:sz="0" w:space="0" w:color="auto"/>
            <w:left w:val="none" w:sz="0" w:space="0" w:color="auto"/>
            <w:bottom w:val="none" w:sz="0" w:space="0" w:color="auto"/>
            <w:right w:val="none" w:sz="0" w:space="0" w:color="auto"/>
          </w:divBdr>
        </w:div>
      </w:divsChild>
    </w:div>
    <w:div w:id="666061292">
      <w:bodyDiv w:val="1"/>
      <w:marLeft w:val="0"/>
      <w:marRight w:val="0"/>
      <w:marTop w:val="0"/>
      <w:marBottom w:val="0"/>
      <w:divBdr>
        <w:top w:val="none" w:sz="0" w:space="0" w:color="auto"/>
        <w:left w:val="none" w:sz="0" w:space="0" w:color="auto"/>
        <w:bottom w:val="none" w:sz="0" w:space="0" w:color="auto"/>
        <w:right w:val="none" w:sz="0" w:space="0" w:color="auto"/>
      </w:divBdr>
      <w:divsChild>
        <w:div w:id="1845896112">
          <w:marLeft w:val="0"/>
          <w:marRight w:val="0"/>
          <w:marTop w:val="0"/>
          <w:marBottom w:val="0"/>
          <w:divBdr>
            <w:top w:val="none" w:sz="0" w:space="0" w:color="auto"/>
            <w:left w:val="none" w:sz="0" w:space="0" w:color="auto"/>
            <w:bottom w:val="none" w:sz="0" w:space="0" w:color="auto"/>
            <w:right w:val="none" w:sz="0" w:space="0" w:color="auto"/>
          </w:divBdr>
        </w:div>
      </w:divsChild>
    </w:div>
    <w:div w:id="765613712">
      <w:bodyDiv w:val="1"/>
      <w:marLeft w:val="0"/>
      <w:marRight w:val="0"/>
      <w:marTop w:val="0"/>
      <w:marBottom w:val="0"/>
      <w:divBdr>
        <w:top w:val="none" w:sz="0" w:space="0" w:color="auto"/>
        <w:left w:val="none" w:sz="0" w:space="0" w:color="auto"/>
        <w:bottom w:val="none" w:sz="0" w:space="0" w:color="auto"/>
        <w:right w:val="none" w:sz="0" w:space="0" w:color="auto"/>
      </w:divBdr>
      <w:divsChild>
        <w:div w:id="1806314046">
          <w:marLeft w:val="0"/>
          <w:marRight w:val="0"/>
          <w:marTop w:val="0"/>
          <w:marBottom w:val="0"/>
          <w:divBdr>
            <w:top w:val="none" w:sz="0" w:space="0" w:color="auto"/>
            <w:left w:val="none" w:sz="0" w:space="0" w:color="auto"/>
            <w:bottom w:val="none" w:sz="0" w:space="0" w:color="auto"/>
            <w:right w:val="none" w:sz="0" w:space="0" w:color="auto"/>
          </w:divBdr>
        </w:div>
      </w:divsChild>
    </w:div>
    <w:div w:id="1249844189">
      <w:bodyDiv w:val="1"/>
      <w:marLeft w:val="0"/>
      <w:marRight w:val="0"/>
      <w:marTop w:val="0"/>
      <w:marBottom w:val="0"/>
      <w:divBdr>
        <w:top w:val="none" w:sz="0" w:space="0" w:color="auto"/>
        <w:left w:val="none" w:sz="0" w:space="0" w:color="auto"/>
        <w:bottom w:val="none" w:sz="0" w:space="0" w:color="auto"/>
        <w:right w:val="none" w:sz="0" w:space="0" w:color="auto"/>
      </w:divBdr>
      <w:divsChild>
        <w:div w:id="986084842">
          <w:marLeft w:val="0"/>
          <w:marRight w:val="0"/>
          <w:marTop w:val="0"/>
          <w:marBottom w:val="0"/>
          <w:divBdr>
            <w:top w:val="none" w:sz="0" w:space="0" w:color="auto"/>
            <w:left w:val="none" w:sz="0" w:space="0" w:color="auto"/>
            <w:bottom w:val="none" w:sz="0" w:space="0" w:color="auto"/>
            <w:right w:val="none" w:sz="0" w:space="0" w:color="auto"/>
          </w:divBdr>
        </w:div>
      </w:divsChild>
    </w:div>
    <w:div w:id="1452820195">
      <w:bodyDiv w:val="1"/>
      <w:marLeft w:val="0"/>
      <w:marRight w:val="0"/>
      <w:marTop w:val="0"/>
      <w:marBottom w:val="0"/>
      <w:divBdr>
        <w:top w:val="none" w:sz="0" w:space="0" w:color="auto"/>
        <w:left w:val="none" w:sz="0" w:space="0" w:color="auto"/>
        <w:bottom w:val="none" w:sz="0" w:space="0" w:color="auto"/>
        <w:right w:val="none" w:sz="0" w:space="0" w:color="auto"/>
      </w:divBdr>
    </w:div>
    <w:div w:id="1809082186">
      <w:bodyDiv w:val="1"/>
      <w:marLeft w:val="0"/>
      <w:marRight w:val="0"/>
      <w:marTop w:val="0"/>
      <w:marBottom w:val="0"/>
      <w:divBdr>
        <w:top w:val="none" w:sz="0" w:space="0" w:color="auto"/>
        <w:left w:val="none" w:sz="0" w:space="0" w:color="auto"/>
        <w:bottom w:val="none" w:sz="0" w:space="0" w:color="auto"/>
        <w:right w:val="none" w:sz="0" w:space="0" w:color="auto"/>
      </w:divBdr>
      <w:divsChild>
        <w:div w:id="521436739">
          <w:marLeft w:val="0"/>
          <w:marRight w:val="0"/>
          <w:marTop w:val="0"/>
          <w:marBottom w:val="0"/>
          <w:divBdr>
            <w:top w:val="none" w:sz="0" w:space="0" w:color="auto"/>
            <w:left w:val="none" w:sz="0" w:space="0" w:color="auto"/>
            <w:bottom w:val="none" w:sz="0" w:space="0" w:color="auto"/>
            <w:right w:val="none" w:sz="0" w:space="0" w:color="auto"/>
          </w:divBdr>
        </w:div>
      </w:divsChild>
    </w:div>
    <w:div w:id="208020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emlya.tatarstan.ru/" TargetMode="External"/><Relationship Id="rId3" Type="http://schemas.openxmlformats.org/officeDocument/2006/relationships/settings" Target="settings.xml"/><Relationship Id="rId7" Type="http://schemas.openxmlformats.org/officeDocument/2006/relationships/hyperlink" Target="http://vysokaya-gora.tatarsta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rgi.gov.ru/" TargetMode="External"/><Relationship Id="rId5" Type="http://schemas.openxmlformats.org/officeDocument/2006/relationships/hyperlink" Target="http://vysokaya-gora.tatarstan.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14</Pages>
  <Words>7622</Words>
  <Characters>43446</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супер</cp:lastModifiedBy>
  <cp:revision>32</cp:revision>
  <cp:lastPrinted>2017-07-06T13:32:00Z</cp:lastPrinted>
  <dcterms:created xsi:type="dcterms:W3CDTF">2017-04-17T12:14:00Z</dcterms:created>
  <dcterms:modified xsi:type="dcterms:W3CDTF">2017-07-06T13:33:00Z</dcterms:modified>
</cp:coreProperties>
</file>